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0" w:firstLineChars="0"/>
        <w:jc w:val="center"/>
        <w:textAlignment w:val="auto"/>
        <w:rPr>
          <w:rFonts w:hint="eastAsia"/>
          <w:b/>
          <w:bCs/>
          <w:color w:val="000000"/>
          <w:spacing w:val="0"/>
          <w:w w:val="100"/>
          <w:position w:val="0"/>
          <w:sz w:val="36"/>
          <w:szCs w:val="36"/>
        </w:rPr>
      </w:pPr>
      <w:r>
        <w:rPr>
          <w:rFonts w:hint="eastAsia"/>
          <w:b/>
          <w:bCs/>
          <w:color w:val="000000"/>
          <w:spacing w:val="0"/>
          <w:w w:val="100"/>
          <w:position w:val="0"/>
          <w:sz w:val="36"/>
          <w:szCs w:val="36"/>
        </w:rPr>
        <w:t>甘肃普安制药股份有限公司</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0" w:firstLineChars="0"/>
        <w:jc w:val="center"/>
        <w:textAlignment w:val="auto"/>
        <w:rPr>
          <w:rFonts w:hint="eastAsia"/>
          <w:b/>
          <w:bCs/>
          <w:color w:val="000000"/>
          <w:spacing w:val="0"/>
          <w:w w:val="100"/>
          <w:position w:val="0"/>
          <w:sz w:val="36"/>
          <w:szCs w:val="36"/>
        </w:rPr>
      </w:pPr>
      <w:r>
        <w:rPr>
          <w:rFonts w:hint="eastAsia"/>
          <w:b/>
          <w:bCs/>
          <w:color w:val="000000"/>
          <w:spacing w:val="0"/>
          <w:w w:val="100"/>
          <w:position w:val="0"/>
          <w:sz w:val="36"/>
          <w:szCs w:val="36"/>
          <w:lang w:eastAsia="zh-CN"/>
        </w:rPr>
        <w:t>2022年</w:t>
      </w:r>
      <w:r>
        <w:rPr>
          <w:rFonts w:hint="eastAsia"/>
          <w:b/>
          <w:bCs/>
          <w:color w:val="000000"/>
          <w:spacing w:val="0"/>
          <w:w w:val="100"/>
          <w:position w:val="0"/>
          <w:sz w:val="36"/>
          <w:szCs w:val="36"/>
          <w:lang w:val="en-US" w:eastAsia="zh-CN"/>
        </w:rPr>
        <w:t>10</w:t>
      </w:r>
      <w:r>
        <w:rPr>
          <w:rFonts w:hint="eastAsia"/>
          <w:b/>
          <w:bCs/>
          <w:color w:val="000000"/>
          <w:spacing w:val="0"/>
          <w:w w:val="100"/>
          <w:position w:val="0"/>
          <w:sz w:val="36"/>
          <w:szCs w:val="36"/>
          <w:lang w:eastAsia="zh-CN"/>
        </w:rPr>
        <w:t>月-</w:t>
      </w:r>
      <w:r>
        <w:rPr>
          <w:rFonts w:hint="eastAsia"/>
          <w:b/>
          <w:bCs/>
          <w:color w:val="000000"/>
          <w:spacing w:val="0"/>
          <w:w w:val="100"/>
          <w:position w:val="0"/>
          <w:sz w:val="36"/>
          <w:szCs w:val="36"/>
          <w:lang w:val="en-US" w:eastAsia="zh-CN"/>
        </w:rPr>
        <w:t>2023</w:t>
      </w:r>
      <w:r>
        <w:rPr>
          <w:rFonts w:hint="eastAsia"/>
          <w:b/>
          <w:bCs/>
          <w:color w:val="000000"/>
          <w:spacing w:val="0"/>
          <w:w w:val="100"/>
          <w:position w:val="0"/>
          <w:sz w:val="36"/>
          <w:szCs w:val="36"/>
          <w:lang w:eastAsia="zh-CN"/>
        </w:rPr>
        <w:t>年</w:t>
      </w:r>
      <w:r>
        <w:rPr>
          <w:rFonts w:hint="eastAsia"/>
          <w:b/>
          <w:bCs/>
          <w:color w:val="000000"/>
          <w:spacing w:val="0"/>
          <w:w w:val="100"/>
          <w:position w:val="0"/>
          <w:sz w:val="36"/>
          <w:szCs w:val="36"/>
          <w:lang w:val="en-US" w:eastAsia="zh-CN"/>
        </w:rPr>
        <w:t>10</w:t>
      </w:r>
      <w:r>
        <w:rPr>
          <w:rFonts w:hint="eastAsia"/>
          <w:b/>
          <w:bCs/>
          <w:color w:val="000000"/>
          <w:spacing w:val="0"/>
          <w:w w:val="100"/>
          <w:position w:val="0"/>
          <w:sz w:val="36"/>
          <w:szCs w:val="36"/>
          <w:lang w:eastAsia="zh-CN"/>
        </w:rPr>
        <w:t>月</w:t>
      </w:r>
      <w:r>
        <w:rPr>
          <w:rFonts w:hint="eastAsia"/>
          <w:b/>
          <w:bCs/>
          <w:color w:val="000000"/>
          <w:spacing w:val="0"/>
          <w:w w:val="100"/>
          <w:position w:val="0"/>
          <w:sz w:val="36"/>
          <w:szCs w:val="36"/>
        </w:rPr>
        <w:t>中药材</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0" w:firstLineChars="0"/>
        <w:jc w:val="center"/>
        <w:textAlignment w:val="auto"/>
        <w:rPr>
          <w:b/>
          <w:bCs/>
          <w:color w:val="000000"/>
          <w:spacing w:val="0"/>
          <w:w w:val="100"/>
          <w:position w:val="0"/>
          <w:sz w:val="36"/>
          <w:szCs w:val="36"/>
        </w:rPr>
      </w:pPr>
      <w:r>
        <w:rPr>
          <w:rFonts w:hint="eastAsia"/>
          <w:b/>
          <w:bCs/>
          <w:color w:val="000000"/>
          <w:spacing w:val="0"/>
          <w:w w:val="100"/>
          <w:position w:val="0"/>
          <w:sz w:val="36"/>
          <w:szCs w:val="36"/>
        </w:rPr>
        <w:t>招标采购公告</w:t>
      </w:r>
    </w:p>
    <w:p>
      <w:pPr>
        <w:keepNext w:val="0"/>
        <w:keepLines w:val="0"/>
        <w:pageBreakBefore w:val="0"/>
        <w:widowControl w:val="0"/>
        <w:kinsoku/>
        <w:wordWrap/>
        <w:overflowPunct/>
        <w:topLinePunct w:val="0"/>
        <w:autoSpaceDE/>
        <w:autoSpaceDN/>
        <w:bidi w:val="0"/>
        <w:adjustRightInd/>
        <w:snapToGrid/>
        <w:spacing w:line="554" w:lineRule="exact"/>
        <w:ind w:firstLine="560" w:firstLineChars="2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根据《甘肃普安制药股份有限公司大宗物资招标釆购管理制度》 中的相关规定，我公司对以下品种招标采购，欢迎全国各地符合资格条件的供应商踊跃参加。</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—、招标编号：202</w:t>
      </w:r>
      <w:r>
        <w:rPr>
          <w:rFonts w:hint="eastAsia" w:ascii="宋体" w:hAnsi="宋体" w:eastAsia="宋体" w:cs="宋体"/>
          <w:b w:val="0"/>
          <w:i w:val="0"/>
          <w:caps w:val="0"/>
          <w:spacing w:val="0"/>
          <w:w w:val="100"/>
          <w:kern w:val="2"/>
          <w:sz w:val="28"/>
          <w:szCs w:val="28"/>
          <w:lang w:val="en-US" w:eastAsia="zh-CN" w:bidi="ar-SA"/>
        </w:rPr>
        <w:t>210</w:t>
      </w:r>
      <w:r>
        <w:rPr>
          <w:rFonts w:hint="default" w:ascii="宋体" w:hAnsi="宋体" w:eastAsia="宋体" w:cs="宋体"/>
          <w:b w:val="0"/>
          <w:i w:val="0"/>
          <w:caps w:val="0"/>
          <w:spacing w:val="0"/>
          <w:w w:val="100"/>
          <w:kern w:val="2"/>
          <w:sz w:val="28"/>
          <w:szCs w:val="28"/>
          <w:lang w:val="en-US" w:eastAsia="zh-CN" w:bidi="ar-SA"/>
        </w:rPr>
        <w:t>01</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二、招标主要内容：</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1、招标品种及数量</w:t>
      </w:r>
    </w:p>
    <w:p>
      <w:pPr>
        <w:keepNext w:val="0"/>
        <w:keepLines w:val="0"/>
        <w:pageBreakBefore w:val="0"/>
        <w:widowControl w:val="0"/>
        <w:kinsoku/>
        <w:wordWrap/>
        <w:overflowPunct/>
        <w:topLinePunct w:val="0"/>
        <w:autoSpaceDE/>
        <w:autoSpaceDN/>
        <w:bidi w:val="0"/>
        <w:adjustRightInd/>
        <w:snapToGrid/>
        <w:spacing w:line="554" w:lineRule="exact"/>
        <w:ind w:firstLine="560" w:firstLineChars="200"/>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lang w:val="en-US" w:eastAsia="zh-CN" w:bidi="ar-SA"/>
        </w:rPr>
        <w:t>原药材</w:t>
      </w:r>
      <w:r>
        <w:rPr>
          <w:rFonts w:hint="default" w:ascii="宋体" w:hAnsi="宋体" w:eastAsia="宋体" w:cs="宋体"/>
          <w:b w:val="0"/>
          <w:i w:val="0"/>
          <w:caps w:val="0"/>
          <w:spacing w:val="0"/>
          <w:w w:val="100"/>
          <w:kern w:val="2"/>
          <w:sz w:val="28"/>
          <w:szCs w:val="28"/>
          <w:highlight w:val="none"/>
          <w:lang w:val="en-US" w:eastAsia="zh-CN" w:bidi="ar-SA"/>
        </w:rPr>
        <w:t>：陈皮（10</w:t>
      </w:r>
      <w:r>
        <w:rPr>
          <w:rFonts w:hint="eastAsia" w:ascii="宋体" w:hAnsi="宋体" w:eastAsia="宋体" w:cs="宋体"/>
          <w:b w:val="0"/>
          <w:i w:val="0"/>
          <w:caps w:val="0"/>
          <w:spacing w:val="0"/>
          <w:w w:val="100"/>
          <w:kern w:val="2"/>
          <w:sz w:val="28"/>
          <w:szCs w:val="28"/>
          <w:highlight w:val="none"/>
          <w:lang w:val="en-US" w:eastAsia="zh-CN" w:bidi="ar-SA"/>
        </w:rPr>
        <w:t>8</w:t>
      </w:r>
      <w:r>
        <w:rPr>
          <w:rFonts w:hint="default" w:ascii="宋体" w:hAnsi="宋体" w:eastAsia="宋体" w:cs="宋体"/>
          <w:b w:val="0"/>
          <w:i w:val="0"/>
          <w:caps w:val="0"/>
          <w:spacing w:val="0"/>
          <w:w w:val="100"/>
          <w:kern w:val="2"/>
          <w:sz w:val="28"/>
          <w:szCs w:val="28"/>
          <w:highlight w:val="none"/>
          <w:lang w:val="en-US" w:eastAsia="zh-CN" w:bidi="ar-SA"/>
        </w:rPr>
        <w:t>吨）、薄荷（</w:t>
      </w:r>
      <w:r>
        <w:rPr>
          <w:rFonts w:hint="eastAsia" w:ascii="宋体" w:hAnsi="宋体" w:eastAsia="宋体" w:cs="宋体"/>
          <w:b w:val="0"/>
          <w:i w:val="0"/>
          <w:caps w:val="0"/>
          <w:spacing w:val="0"/>
          <w:w w:val="100"/>
          <w:kern w:val="2"/>
          <w:sz w:val="28"/>
          <w:szCs w:val="28"/>
          <w:highlight w:val="none"/>
          <w:lang w:val="en-US" w:eastAsia="zh-CN" w:bidi="ar-SA"/>
        </w:rPr>
        <w:t>108</w:t>
      </w:r>
      <w:r>
        <w:rPr>
          <w:rFonts w:hint="default" w:ascii="宋体" w:hAnsi="宋体" w:eastAsia="宋体" w:cs="宋体"/>
          <w:b w:val="0"/>
          <w:i w:val="0"/>
          <w:caps w:val="0"/>
          <w:spacing w:val="0"/>
          <w:w w:val="100"/>
          <w:kern w:val="2"/>
          <w:sz w:val="28"/>
          <w:szCs w:val="28"/>
          <w:highlight w:val="none"/>
          <w:lang w:val="en-US" w:eastAsia="zh-CN" w:bidi="ar-SA"/>
        </w:rPr>
        <w:t>吨）、鱼腥草（</w:t>
      </w:r>
      <w:r>
        <w:rPr>
          <w:rFonts w:hint="eastAsia" w:ascii="宋体" w:hAnsi="宋体" w:eastAsia="宋体" w:cs="宋体"/>
          <w:b w:val="0"/>
          <w:i w:val="0"/>
          <w:caps w:val="0"/>
          <w:spacing w:val="0"/>
          <w:w w:val="100"/>
          <w:kern w:val="2"/>
          <w:sz w:val="28"/>
          <w:szCs w:val="28"/>
          <w:highlight w:val="none"/>
          <w:lang w:val="en-US" w:eastAsia="zh-CN" w:bidi="ar-SA"/>
        </w:rPr>
        <w:t>193</w:t>
      </w:r>
      <w:r>
        <w:rPr>
          <w:rFonts w:hint="default" w:ascii="宋体" w:hAnsi="宋体" w:eastAsia="宋体" w:cs="宋体"/>
          <w:b w:val="0"/>
          <w:i w:val="0"/>
          <w:caps w:val="0"/>
          <w:spacing w:val="0"/>
          <w:w w:val="100"/>
          <w:kern w:val="2"/>
          <w:sz w:val="28"/>
          <w:szCs w:val="28"/>
          <w:highlight w:val="none"/>
          <w:lang w:val="en-US" w:eastAsia="zh-CN" w:bidi="ar-SA"/>
        </w:rPr>
        <w:t>吨）、前胡（12</w:t>
      </w:r>
      <w:r>
        <w:rPr>
          <w:rFonts w:hint="eastAsia" w:ascii="宋体" w:hAnsi="宋体" w:eastAsia="宋体" w:cs="宋体"/>
          <w:b w:val="0"/>
          <w:i w:val="0"/>
          <w:caps w:val="0"/>
          <w:spacing w:val="0"/>
          <w:w w:val="100"/>
          <w:kern w:val="2"/>
          <w:sz w:val="28"/>
          <w:szCs w:val="28"/>
          <w:highlight w:val="none"/>
          <w:lang w:val="en-US" w:eastAsia="zh-CN" w:bidi="ar-SA"/>
        </w:rPr>
        <w:t>8</w:t>
      </w:r>
      <w:r>
        <w:rPr>
          <w:rFonts w:hint="default" w:ascii="宋体" w:hAnsi="宋体" w:eastAsia="宋体" w:cs="宋体"/>
          <w:b w:val="0"/>
          <w:i w:val="0"/>
          <w:caps w:val="0"/>
          <w:spacing w:val="0"/>
          <w:w w:val="100"/>
          <w:kern w:val="2"/>
          <w:sz w:val="28"/>
          <w:szCs w:val="28"/>
          <w:highlight w:val="none"/>
          <w:lang w:val="en-US" w:eastAsia="zh-CN" w:bidi="ar-SA"/>
        </w:rPr>
        <w:t>吨）、荆芥（1</w:t>
      </w:r>
      <w:r>
        <w:rPr>
          <w:rFonts w:hint="eastAsia" w:ascii="宋体" w:hAnsi="宋体" w:eastAsia="宋体" w:cs="宋体"/>
          <w:b w:val="0"/>
          <w:i w:val="0"/>
          <w:caps w:val="0"/>
          <w:spacing w:val="0"/>
          <w:w w:val="100"/>
          <w:kern w:val="2"/>
          <w:sz w:val="28"/>
          <w:szCs w:val="28"/>
          <w:highlight w:val="none"/>
          <w:lang w:val="en-US" w:eastAsia="zh-CN" w:bidi="ar-SA"/>
        </w:rPr>
        <w:t>28</w:t>
      </w:r>
      <w:r>
        <w:rPr>
          <w:rFonts w:hint="default" w:ascii="宋体" w:hAnsi="宋体" w:eastAsia="宋体" w:cs="宋体"/>
          <w:b w:val="0"/>
          <w:i w:val="0"/>
          <w:caps w:val="0"/>
          <w:spacing w:val="0"/>
          <w:w w:val="100"/>
          <w:kern w:val="2"/>
          <w:sz w:val="28"/>
          <w:szCs w:val="28"/>
          <w:highlight w:val="none"/>
          <w:lang w:val="en-US" w:eastAsia="zh-CN" w:bidi="ar-SA"/>
        </w:rPr>
        <w:t>吨）、桔梗（12</w:t>
      </w:r>
      <w:r>
        <w:rPr>
          <w:rFonts w:hint="eastAsia" w:ascii="宋体" w:hAnsi="宋体" w:eastAsia="宋体" w:cs="宋体"/>
          <w:b w:val="0"/>
          <w:i w:val="0"/>
          <w:caps w:val="0"/>
          <w:spacing w:val="0"/>
          <w:w w:val="100"/>
          <w:kern w:val="2"/>
          <w:sz w:val="28"/>
          <w:szCs w:val="28"/>
          <w:highlight w:val="none"/>
          <w:lang w:val="en-US" w:eastAsia="zh-CN" w:bidi="ar-SA"/>
        </w:rPr>
        <w:t>8</w:t>
      </w:r>
      <w:r>
        <w:rPr>
          <w:rFonts w:hint="default" w:ascii="宋体" w:hAnsi="宋体" w:eastAsia="宋体" w:cs="宋体"/>
          <w:b w:val="0"/>
          <w:i w:val="0"/>
          <w:caps w:val="0"/>
          <w:spacing w:val="0"/>
          <w:w w:val="100"/>
          <w:kern w:val="2"/>
          <w:sz w:val="28"/>
          <w:szCs w:val="28"/>
          <w:highlight w:val="none"/>
          <w:lang w:val="en-US" w:eastAsia="zh-CN" w:bidi="ar-SA"/>
        </w:rPr>
        <w:t>吨）、</w:t>
      </w:r>
      <w:r>
        <w:rPr>
          <w:rFonts w:hint="eastAsia" w:ascii="宋体" w:hAnsi="宋体" w:eastAsia="宋体" w:cs="宋体"/>
          <w:b w:val="0"/>
          <w:i w:val="0"/>
          <w:caps w:val="0"/>
          <w:spacing w:val="0"/>
          <w:w w:val="100"/>
          <w:kern w:val="2"/>
          <w:sz w:val="28"/>
          <w:szCs w:val="28"/>
          <w:highlight w:val="none"/>
          <w:lang w:val="en-US" w:eastAsia="zh-CN" w:bidi="ar-SA"/>
        </w:rPr>
        <w:t>紫菀</w:t>
      </w:r>
      <w:r>
        <w:rPr>
          <w:rFonts w:hint="default" w:ascii="宋体" w:hAnsi="宋体" w:eastAsia="宋体" w:cs="宋体"/>
          <w:b w:val="0"/>
          <w:i w:val="0"/>
          <w:caps w:val="0"/>
          <w:spacing w:val="0"/>
          <w:w w:val="100"/>
          <w:kern w:val="2"/>
          <w:sz w:val="28"/>
          <w:szCs w:val="28"/>
          <w:highlight w:val="none"/>
          <w:lang w:val="en-US" w:eastAsia="zh-CN" w:bidi="ar-SA"/>
        </w:rPr>
        <w:t>（1</w:t>
      </w:r>
      <w:r>
        <w:rPr>
          <w:rFonts w:hint="eastAsia" w:ascii="宋体" w:hAnsi="宋体" w:eastAsia="宋体" w:cs="宋体"/>
          <w:b w:val="0"/>
          <w:i w:val="0"/>
          <w:caps w:val="0"/>
          <w:spacing w:val="0"/>
          <w:w w:val="100"/>
          <w:kern w:val="2"/>
          <w:sz w:val="28"/>
          <w:szCs w:val="28"/>
          <w:highlight w:val="none"/>
          <w:lang w:val="en-US" w:eastAsia="zh-CN" w:bidi="ar-SA"/>
        </w:rPr>
        <w:t>08</w:t>
      </w:r>
      <w:r>
        <w:rPr>
          <w:rFonts w:hint="default" w:ascii="宋体" w:hAnsi="宋体" w:eastAsia="宋体" w:cs="宋体"/>
          <w:b w:val="0"/>
          <w:i w:val="0"/>
          <w:caps w:val="0"/>
          <w:spacing w:val="0"/>
          <w:w w:val="100"/>
          <w:kern w:val="2"/>
          <w:sz w:val="28"/>
          <w:szCs w:val="28"/>
          <w:highlight w:val="none"/>
          <w:lang w:val="en-US" w:eastAsia="zh-CN" w:bidi="ar-SA"/>
        </w:rPr>
        <w:t>吨）、百部（1</w:t>
      </w:r>
      <w:r>
        <w:rPr>
          <w:rFonts w:hint="eastAsia" w:ascii="宋体" w:hAnsi="宋体" w:eastAsia="宋体" w:cs="宋体"/>
          <w:b w:val="0"/>
          <w:i w:val="0"/>
          <w:caps w:val="0"/>
          <w:spacing w:val="0"/>
          <w:w w:val="100"/>
          <w:kern w:val="2"/>
          <w:sz w:val="28"/>
          <w:szCs w:val="28"/>
          <w:highlight w:val="none"/>
          <w:lang w:val="en-US" w:eastAsia="zh-CN" w:bidi="ar-SA"/>
        </w:rPr>
        <w:t>17</w:t>
      </w:r>
      <w:r>
        <w:rPr>
          <w:rFonts w:hint="default" w:ascii="宋体" w:hAnsi="宋体" w:eastAsia="宋体" w:cs="宋体"/>
          <w:b w:val="0"/>
          <w:i w:val="0"/>
          <w:caps w:val="0"/>
          <w:spacing w:val="0"/>
          <w:w w:val="100"/>
          <w:kern w:val="2"/>
          <w:sz w:val="28"/>
          <w:szCs w:val="28"/>
          <w:highlight w:val="none"/>
          <w:lang w:val="en-US" w:eastAsia="zh-CN" w:bidi="ar-SA"/>
        </w:rPr>
        <w:t>吨）</w:t>
      </w:r>
      <w:r>
        <w:rPr>
          <w:rFonts w:hint="eastAsia" w:ascii="宋体" w:hAnsi="宋体" w:eastAsia="宋体" w:cs="宋体"/>
          <w:b w:val="0"/>
          <w:i w:val="0"/>
          <w:caps w:val="0"/>
          <w:spacing w:val="0"/>
          <w:w w:val="100"/>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54" w:lineRule="exact"/>
        <w:ind w:firstLine="560" w:firstLineChars="200"/>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eastAsia" w:cs="宋体"/>
          <w:b w:val="0"/>
          <w:i w:val="0"/>
          <w:caps w:val="0"/>
          <w:spacing w:val="0"/>
          <w:w w:val="100"/>
          <w:kern w:val="2"/>
          <w:sz w:val="28"/>
          <w:szCs w:val="28"/>
          <w:highlight w:val="none"/>
          <w:lang w:val="en-US" w:eastAsia="zh-CN" w:bidi="ar-SA"/>
        </w:rPr>
        <w:t>中药饮片：甘草饮片</w:t>
      </w:r>
      <w:r>
        <w:rPr>
          <w:rFonts w:hint="eastAsia" w:ascii="宋体" w:hAnsi="宋体" w:eastAsia="宋体" w:cs="宋体"/>
          <w:b w:val="0"/>
          <w:i w:val="0"/>
          <w:caps w:val="0"/>
          <w:spacing w:val="0"/>
          <w:w w:val="100"/>
          <w:kern w:val="2"/>
          <w:sz w:val="28"/>
          <w:szCs w:val="28"/>
          <w:highlight w:val="none"/>
          <w:lang w:val="en-US" w:eastAsia="zh-CN" w:bidi="ar-SA"/>
        </w:rPr>
        <w:t>（90吨）</w:t>
      </w:r>
      <w:r>
        <w:rPr>
          <w:rFonts w:hint="default" w:ascii="宋体" w:hAnsi="宋体" w:eastAsia="宋体" w:cs="宋体"/>
          <w:b w:val="0"/>
          <w:i w:val="0"/>
          <w:caps w:val="0"/>
          <w:spacing w:val="0"/>
          <w:w w:val="100"/>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2、质量要求：以</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中国药典</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2020年版为依据，以</w:t>
      </w:r>
      <w:r>
        <w:rPr>
          <w:rFonts w:hint="eastAsia" w:ascii="宋体" w:hAnsi="宋体" w:eastAsia="宋体" w:cs="宋体"/>
          <w:b w:val="0"/>
          <w:i w:val="0"/>
          <w:caps w:val="0"/>
          <w:spacing w:val="0"/>
          <w:w w:val="100"/>
          <w:kern w:val="2"/>
          <w:sz w:val="28"/>
          <w:szCs w:val="28"/>
          <w:lang w:val="en-US" w:eastAsia="zh-CN" w:bidi="ar-SA"/>
        </w:rPr>
        <w:t>我</w:t>
      </w:r>
      <w:r>
        <w:rPr>
          <w:rFonts w:hint="default" w:ascii="宋体" w:hAnsi="宋体" w:eastAsia="宋体" w:cs="宋体"/>
          <w:b w:val="0"/>
          <w:i w:val="0"/>
          <w:caps w:val="0"/>
          <w:spacing w:val="0"/>
          <w:w w:val="100"/>
          <w:kern w:val="2"/>
          <w:sz w:val="28"/>
          <w:szCs w:val="28"/>
          <w:lang w:val="en-US" w:eastAsia="zh-CN" w:bidi="ar-SA"/>
        </w:rPr>
        <w:t>公司内控质量检测标准为准（详见</w:t>
      </w:r>
      <w:r>
        <w:rPr>
          <w:rFonts w:hint="eastAsia" w:ascii="宋体" w:hAnsi="宋体" w:eastAsia="宋体" w:cs="宋体"/>
          <w:b w:val="0"/>
          <w:i w:val="0"/>
          <w:caps w:val="0"/>
          <w:spacing w:val="0"/>
          <w:w w:val="100"/>
          <w:kern w:val="2"/>
          <w:sz w:val="28"/>
          <w:szCs w:val="28"/>
          <w:lang w:val="en-US" w:eastAsia="zh-CN" w:bidi="ar-SA"/>
        </w:rPr>
        <w:t>附录1</w:t>
      </w:r>
      <w:r>
        <w:rPr>
          <w:rFonts w:hint="default" w:ascii="宋体" w:hAnsi="宋体" w:eastAsia="宋体" w:cs="宋体"/>
          <w:b w:val="0"/>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3、标书制作要求：</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投标文件纸质版一式肆份，正本壹份、副本</w:t>
      </w:r>
      <w:r>
        <w:rPr>
          <w:rFonts w:hint="eastAsia" w:ascii="宋体" w:hAnsi="宋体" w:eastAsia="宋体" w:cs="宋体"/>
          <w:b w:val="0"/>
          <w:i w:val="0"/>
          <w:caps w:val="0"/>
          <w:spacing w:val="0"/>
          <w:w w:val="100"/>
          <w:kern w:val="2"/>
          <w:sz w:val="28"/>
          <w:szCs w:val="28"/>
          <w:lang w:val="en-US" w:eastAsia="zh-CN" w:bidi="ar-SA"/>
        </w:rPr>
        <w:t>叁</w:t>
      </w:r>
      <w:r>
        <w:rPr>
          <w:rFonts w:hint="default" w:ascii="宋体" w:hAnsi="宋体" w:eastAsia="宋体" w:cs="宋体"/>
          <w:b w:val="0"/>
          <w:i w:val="0"/>
          <w:caps w:val="0"/>
          <w:spacing w:val="0"/>
          <w:w w:val="100"/>
          <w:kern w:val="2"/>
          <w:sz w:val="28"/>
          <w:szCs w:val="28"/>
          <w:lang w:val="en-US" w:eastAsia="zh-CN" w:bidi="ar-SA"/>
        </w:rPr>
        <w:t>份，并明确标明“正本”和“副本”字样。制作文件必须按照下列编制顺序给文件编制连续页码并装订成册（活页夹拒绝接受），在封面标注“正本”或“副本” 字样。投标文件内复印件加盖公章有效</w:t>
      </w:r>
      <w:r>
        <w:rPr>
          <w:rFonts w:hint="eastAsia" w:ascii="宋体" w:hAnsi="宋体" w:eastAsia="宋体" w:cs="宋体"/>
          <w:b w:val="0"/>
          <w:i w:val="0"/>
          <w:caps w:val="0"/>
          <w:spacing w:val="0"/>
          <w:w w:val="100"/>
          <w:kern w:val="2"/>
          <w:sz w:val="28"/>
          <w:szCs w:val="28"/>
          <w:lang w:val="en-US" w:eastAsia="zh-CN" w:bidi="ar-SA"/>
        </w:rPr>
        <w:t>（具体内容格式可参考</w:t>
      </w:r>
      <w:r>
        <w:rPr>
          <w:rFonts w:hint="default" w:ascii="宋体" w:hAnsi="宋体" w:eastAsia="宋体" w:cs="宋体"/>
          <w:b w:val="0"/>
          <w:i w:val="0"/>
          <w:caps w:val="0"/>
          <w:spacing w:val="0"/>
          <w:w w:val="100"/>
          <w:kern w:val="2"/>
          <w:sz w:val="28"/>
          <w:szCs w:val="28"/>
          <w:lang w:val="en-US" w:eastAsia="zh-CN" w:bidi="ar-SA"/>
        </w:rPr>
        <w:t>附录</w:t>
      </w:r>
      <w:r>
        <w:rPr>
          <w:rFonts w:hint="eastAsia" w:ascii="宋体" w:hAnsi="宋体" w:eastAsia="宋体" w:cs="宋体"/>
          <w:b w:val="0"/>
          <w:i w:val="0"/>
          <w:caps w:val="0"/>
          <w:spacing w:val="0"/>
          <w:w w:val="100"/>
          <w:kern w:val="2"/>
          <w:sz w:val="28"/>
          <w:szCs w:val="28"/>
          <w:lang w:val="en-US" w:eastAsia="zh-CN" w:bidi="ar-SA"/>
        </w:rPr>
        <w:t>3）。</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1） 封面</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2） 目录</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 xml:space="preserve">3） </w:t>
      </w:r>
      <w:r>
        <w:rPr>
          <w:rFonts w:hint="default" w:ascii="宋体" w:hAnsi="宋体" w:eastAsia="宋体" w:cs="宋体"/>
          <w:b w:val="0"/>
          <w:i w:val="0"/>
          <w:caps w:val="0"/>
          <w:spacing w:val="0"/>
          <w:w w:val="100"/>
          <w:kern w:val="2"/>
          <w:sz w:val="28"/>
          <w:szCs w:val="28"/>
          <w:lang w:val="en-US" w:eastAsia="zh-CN" w:bidi="ar-SA"/>
        </w:rPr>
        <w:t>投标函</w:t>
      </w:r>
      <w:r>
        <w:rPr>
          <w:rFonts w:hint="eastAsia" w:ascii="宋体" w:hAnsi="宋体" w:eastAsia="宋体" w:cs="宋体"/>
          <w:b w:val="0"/>
          <w:i w:val="0"/>
          <w:caps w:val="0"/>
          <w:spacing w:val="0"/>
          <w:w w:val="100"/>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4</w:t>
      </w:r>
      <w:r>
        <w:rPr>
          <w:rFonts w:hint="default" w:ascii="宋体" w:hAnsi="宋体" w:eastAsia="宋体" w:cs="宋体"/>
          <w:b w:val="0"/>
          <w:i w:val="0"/>
          <w:caps w:val="0"/>
          <w:spacing w:val="0"/>
          <w:w w:val="100"/>
          <w:kern w:val="2"/>
          <w:sz w:val="28"/>
          <w:szCs w:val="28"/>
          <w:lang w:val="en-US" w:eastAsia="zh-CN" w:bidi="ar-SA"/>
        </w:rPr>
        <w:t xml:space="preserve">） </w:t>
      </w:r>
      <w:r>
        <w:rPr>
          <w:rFonts w:hint="eastAsia" w:ascii="宋体" w:hAnsi="宋体" w:eastAsia="宋体" w:cs="宋体"/>
          <w:b w:val="0"/>
          <w:i w:val="0"/>
          <w:caps w:val="0"/>
          <w:spacing w:val="0"/>
          <w:w w:val="100"/>
          <w:kern w:val="2"/>
          <w:sz w:val="28"/>
          <w:szCs w:val="28"/>
          <w:lang w:val="en-US" w:eastAsia="zh-CN" w:bidi="ar-SA"/>
        </w:rPr>
        <w:t>招标采购竞标书</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5</w:t>
      </w:r>
      <w:r>
        <w:rPr>
          <w:rFonts w:hint="default" w:ascii="宋体" w:hAnsi="宋体" w:eastAsia="宋体" w:cs="宋体"/>
          <w:b w:val="0"/>
          <w:i w:val="0"/>
          <w:caps w:val="0"/>
          <w:spacing w:val="0"/>
          <w:w w:val="100"/>
          <w:kern w:val="2"/>
          <w:sz w:val="28"/>
          <w:szCs w:val="28"/>
          <w:lang w:val="en-US" w:eastAsia="zh-CN" w:bidi="ar-SA"/>
        </w:rPr>
        <w:t>）</w:t>
      </w:r>
      <w:r>
        <w:rPr>
          <w:rFonts w:hint="eastAsia" w:ascii="宋体" w:hAnsi="宋体" w:eastAsia="宋体" w:cs="宋体"/>
          <w:b w:val="0"/>
          <w:i w:val="0"/>
          <w:caps w:val="0"/>
          <w:spacing w:val="0"/>
          <w:w w:val="100"/>
          <w:kern w:val="2"/>
          <w:sz w:val="28"/>
          <w:szCs w:val="28"/>
          <w:lang w:val="en-US" w:eastAsia="zh-CN" w:bidi="ar-SA"/>
        </w:rPr>
        <w:t xml:space="preserve"> </w:t>
      </w:r>
      <w:r>
        <w:rPr>
          <w:rFonts w:hint="default" w:ascii="宋体" w:hAnsi="宋体" w:eastAsia="宋体" w:cs="宋体"/>
          <w:b w:val="0"/>
          <w:i w:val="0"/>
          <w:caps w:val="0"/>
          <w:spacing w:val="0"/>
          <w:w w:val="100"/>
          <w:kern w:val="2"/>
          <w:sz w:val="28"/>
          <w:szCs w:val="28"/>
          <w:lang w:val="en-US" w:eastAsia="zh-CN" w:bidi="ar-SA"/>
        </w:rPr>
        <w:t>法定代表人资格证明</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6</w:t>
      </w:r>
      <w:r>
        <w:rPr>
          <w:rFonts w:hint="default" w:ascii="宋体" w:hAnsi="宋体" w:eastAsia="宋体" w:cs="宋体"/>
          <w:b w:val="0"/>
          <w:i w:val="0"/>
          <w:caps w:val="0"/>
          <w:spacing w:val="0"/>
          <w:w w:val="100"/>
          <w:kern w:val="2"/>
          <w:sz w:val="28"/>
          <w:szCs w:val="28"/>
          <w:lang w:val="en-US" w:eastAsia="zh-CN" w:bidi="ar-SA"/>
        </w:rPr>
        <w:t>）</w:t>
      </w:r>
      <w:r>
        <w:rPr>
          <w:rFonts w:hint="eastAsia" w:ascii="宋体" w:hAnsi="宋体" w:eastAsia="宋体" w:cs="宋体"/>
          <w:b w:val="0"/>
          <w:i w:val="0"/>
          <w:caps w:val="0"/>
          <w:spacing w:val="0"/>
          <w:w w:val="100"/>
          <w:kern w:val="2"/>
          <w:sz w:val="28"/>
          <w:szCs w:val="28"/>
          <w:lang w:val="en-US" w:eastAsia="zh-CN" w:bidi="ar-SA"/>
        </w:rPr>
        <w:t xml:space="preserve"> </w:t>
      </w:r>
      <w:r>
        <w:rPr>
          <w:rFonts w:hint="default" w:ascii="宋体" w:hAnsi="宋体" w:eastAsia="宋体" w:cs="宋体"/>
          <w:b w:val="0"/>
          <w:i w:val="0"/>
          <w:caps w:val="0"/>
          <w:spacing w:val="0"/>
          <w:w w:val="100"/>
          <w:kern w:val="2"/>
          <w:sz w:val="28"/>
          <w:szCs w:val="28"/>
          <w:lang w:val="en-US" w:eastAsia="zh-CN" w:bidi="ar-SA"/>
        </w:rPr>
        <w:t>法定代表人授权函</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7</w:t>
      </w:r>
      <w:r>
        <w:rPr>
          <w:rFonts w:hint="default" w:ascii="宋体" w:hAnsi="宋体" w:eastAsia="宋体" w:cs="宋体"/>
          <w:b w:val="0"/>
          <w:i w:val="0"/>
          <w:caps w:val="0"/>
          <w:spacing w:val="0"/>
          <w:w w:val="100"/>
          <w:kern w:val="2"/>
          <w:sz w:val="28"/>
          <w:szCs w:val="28"/>
          <w:lang w:val="en-US" w:eastAsia="zh-CN" w:bidi="ar-SA"/>
        </w:rPr>
        <w:t>）</w:t>
      </w:r>
      <w:r>
        <w:rPr>
          <w:rFonts w:hint="eastAsia" w:ascii="宋体" w:hAnsi="宋体" w:eastAsia="宋体" w:cs="宋体"/>
          <w:b w:val="0"/>
          <w:i w:val="0"/>
          <w:caps w:val="0"/>
          <w:spacing w:val="0"/>
          <w:w w:val="100"/>
          <w:kern w:val="2"/>
          <w:sz w:val="28"/>
          <w:szCs w:val="28"/>
          <w:lang w:val="en-US" w:eastAsia="zh-CN" w:bidi="ar-SA"/>
        </w:rPr>
        <w:t xml:space="preserve"> </w:t>
      </w:r>
      <w:r>
        <w:rPr>
          <w:rFonts w:hint="default" w:ascii="宋体" w:hAnsi="宋体" w:eastAsia="宋体" w:cs="宋体"/>
          <w:b w:val="0"/>
          <w:i w:val="0"/>
          <w:caps w:val="0"/>
          <w:spacing w:val="0"/>
          <w:w w:val="100"/>
          <w:kern w:val="2"/>
          <w:sz w:val="28"/>
          <w:szCs w:val="28"/>
          <w:lang w:val="en-US" w:eastAsia="zh-CN" w:bidi="ar-SA"/>
        </w:rPr>
        <w:t>投标报价表</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8</w:t>
      </w:r>
      <w:r>
        <w:rPr>
          <w:rFonts w:hint="default" w:ascii="宋体" w:hAnsi="宋体" w:eastAsia="宋体" w:cs="宋体"/>
          <w:b w:val="0"/>
          <w:i w:val="0"/>
          <w:caps w:val="0"/>
          <w:spacing w:val="0"/>
          <w:w w:val="100"/>
          <w:kern w:val="2"/>
          <w:sz w:val="28"/>
          <w:szCs w:val="28"/>
          <w:lang w:val="en-US" w:eastAsia="zh-CN" w:bidi="ar-SA"/>
        </w:rPr>
        <w:t>）</w:t>
      </w:r>
      <w:r>
        <w:rPr>
          <w:rFonts w:hint="eastAsia" w:ascii="宋体" w:hAnsi="宋体" w:eastAsia="宋体" w:cs="宋体"/>
          <w:b w:val="0"/>
          <w:i w:val="0"/>
          <w:caps w:val="0"/>
          <w:spacing w:val="0"/>
          <w:w w:val="100"/>
          <w:kern w:val="2"/>
          <w:sz w:val="28"/>
          <w:szCs w:val="28"/>
          <w:lang w:val="en-US" w:eastAsia="zh-CN" w:bidi="ar-SA"/>
        </w:rPr>
        <w:t xml:space="preserve"> </w:t>
      </w:r>
      <w:r>
        <w:rPr>
          <w:rFonts w:hint="default" w:ascii="宋体" w:hAnsi="宋体" w:eastAsia="宋体" w:cs="宋体"/>
          <w:b w:val="0"/>
          <w:i w:val="0"/>
          <w:caps w:val="0"/>
          <w:spacing w:val="0"/>
          <w:w w:val="100"/>
          <w:kern w:val="2"/>
          <w:sz w:val="28"/>
          <w:szCs w:val="28"/>
          <w:lang w:val="en-US" w:eastAsia="zh-CN" w:bidi="ar-SA"/>
        </w:rPr>
        <w:t>投标人资质证明文件（包括但不限于</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营业执照、开户许可证、药品生产许可证/药品经营许可证、公司印章印模、出库清单样本、发票样本、质量体系认证证书等）</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以上证书及有关证明文件必须在有效期内，未提交证明资料和未 按规定年检、复审将视为无效投标。</w:t>
      </w:r>
      <w:r>
        <w:rPr>
          <w:rFonts w:hint="default" w:ascii="宋体" w:hAnsi="宋体" w:eastAsia="宋体" w:cs="宋体"/>
          <w:b w:val="0"/>
          <w:i w:val="0"/>
          <w:caps w:val="0"/>
          <w:spacing w:val="0"/>
          <w:w w:val="100"/>
          <w:kern w:val="2"/>
          <w:sz w:val="28"/>
          <w:szCs w:val="28"/>
          <w:lang w:val="en-US" w:eastAsia="zh-CN" w:bidi="ar-SA"/>
        </w:rPr>
        <w:tab/>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9）参加采购活动</w:t>
      </w:r>
      <w:r>
        <w:rPr>
          <w:rFonts w:hint="default" w:ascii="宋体" w:hAnsi="宋体" w:eastAsia="宋体" w:cs="宋体"/>
          <w:b w:val="0"/>
          <w:i w:val="0"/>
          <w:caps w:val="0"/>
          <w:spacing w:val="0"/>
          <w:w w:val="100"/>
          <w:kern w:val="2"/>
          <w:sz w:val="28"/>
          <w:szCs w:val="28"/>
          <w:lang w:val="en-US" w:eastAsia="zh-CN" w:bidi="ar-SA"/>
        </w:rPr>
        <w:t>近三年内经营活动中无重大违法记录证明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10）</w:t>
      </w:r>
      <w:r>
        <w:rPr>
          <w:rFonts w:hint="default" w:ascii="宋体" w:hAnsi="宋体" w:eastAsia="宋体" w:cs="宋体"/>
          <w:b w:val="0"/>
          <w:i w:val="0"/>
          <w:caps w:val="0"/>
          <w:spacing w:val="0"/>
          <w:w w:val="100"/>
          <w:kern w:val="2"/>
          <w:sz w:val="28"/>
          <w:szCs w:val="28"/>
          <w:lang w:val="en-US" w:eastAsia="zh-CN" w:bidi="ar-SA"/>
        </w:rPr>
        <w:t>投标人基本情况表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11）</w:t>
      </w:r>
      <w:r>
        <w:rPr>
          <w:rFonts w:hint="default" w:ascii="宋体" w:hAnsi="宋体" w:eastAsia="宋体" w:cs="宋体"/>
          <w:b w:val="0"/>
          <w:i w:val="0"/>
          <w:caps w:val="0"/>
          <w:spacing w:val="0"/>
          <w:w w:val="100"/>
          <w:kern w:val="2"/>
          <w:sz w:val="28"/>
          <w:szCs w:val="28"/>
          <w:lang w:val="en-US" w:eastAsia="zh-CN" w:bidi="ar-SA"/>
        </w:rPr>
        <w:t>投标人类似项目业绩一览表（近三年年度财务审计报告及销售 合同、近三年依法纳税证明）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12）技术及服务部分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13）</w:t>
      </w:r>
      <w:r>
        <w:rPr>
          <w:rFonts w:hint="default" w:ascii="宋体" w:hAnsi="宋体" w:eastAsia="宋体" w:cs="宋体"/>
          <w:b w:val="0"/>
          <w:i w:val="0"/>
          <w:caps w:val="0"/>
          <w:spacing w:val="0"/>
          <w:w w:val="100"/>
          <w:kern w:val="2"/>
          <w:sz w:val="28"/>
          <w:szCs w:val="28"/>
          <w:lang w:val="en-US" w:eastAsia="zh-CN" w:bidi="ar-SA"/>
        </w:rPr>
        <w:t>投标人认为有必要提供的其他资料（包括但不限于：生产能力及规模、质量保证措施、供货组织方案、时效及供货应急措施、售后服务承诺书、廉洁承诺书等）</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4、投标文件的密封要求：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纸质版投标文件一式肆份，正本壹份、副本参份。投标人应将</w:t>
      </w:r>
      <w:r>
        <w:rPr>
          <w:rFonts w:hint="eastAsia" w:ascii="宋体" w:hAnsi="宋体" w:eastAsia="宋体" w:cs="宋体"/>
          <w:b w:val="0"/>
          <w:i w:val="0"/>
          <w:caps w:val="0"/>
          <w:spacing w:val="0"/>
          <w:w w:val="100"/>
          <w:kern w:val="2"/>
          <w:sz w:val="28"/>
          <w:szCs w:val="28"/>
          <w:lang w:val="en-US" w:eastAsia="zh-CN" w:bidi="ar-SA"/>
        </w:rPr>
        <w:t>投</w:t>
      </w:r>
      <w:r>
        <w:rPr>
          <w:rFonts w:hint="default" w:ascii="宋体" w:hAnsi="宋体" w:eastAsia="宋体" w:cs="宋体"/>
          <w:b w:val="0"/>
          <w:i w:val="0"/>
          <w:caps w:val="0"/>
          <w:spacing w:val="0"/>
          <w:w w:val="100"/>
          <w:kern w:val="2"/>
          <w:sz w:val="28"/>
          <w:szCs w:val="28"/>
          <w:lang w:val="en-US" w:eastAsia="zh-CN" w:bidi="ar-SA"/>
        </w:rPr>
        <w:t xml:space="preserve"> 标文件正、副本封装于一个密封袋内，所有封口处加盖投标人单位公 章。封皮上写明招标编号、项目名称、</w:t>
      </w:r>
      <w:r>
        <w:rPr>
          <w:rFonts w:hint="eastAsia" w:ascii="宋体" w:hAnsi="宋体" w:eastAsia="宋体" w:cs="宋体"/>
          <w:b w:val="0"/>
          <w:i w:val="0"/>
          <w:caps w:val="0"/>
          <w:spacing w:val="0"/>
          <w:w w:val="100"/>
          <w:kern w:val="2"/>
          <w:sz w:val="28"/>
          <w:szCs w:val="28"/>
          <w:lang w:val="en-US" w:eastAsia="zh-CN" w:bidi="ar-SA"/>
        </w:rPr>
        <w:t>标</w:t>
      </w:r>
      <w:r>
        <w:rPr>
          <w:rFonts w:hint="default" w:ascii="宋体" w:hAnsi="宋体" w:eastAsia="宋体" w:cs="宋体"/>
          <w:b w:val="0"/>
          <w:i w:val="0"/>
          <w:caps w:val="0"/>
          <w:spacing w:val="0"/>
          <w:w w:val="100"/>
          <w:kern w:val="2"/>
          <w:sz w:val="28"/>
          <w:szCs w:val="28"/>
          <w:lang w:val="en-US" w:eastAsia="zh-CN" w:bidi="ar-SA"/>
        </w:rPr>
        <w:t>段名称、投标人名称。投标 文件一律不退。</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5</w:t>
      </w:r>
      <w:r>
        <w:rPr>
          <w:rFonts w:hint="eastAsia" w:ascii="宋体" w:hAnsi="宋体" w:eastAsia="宋体" w:cs="宋体"/>
          <w:b w:val="0"/>
          <w:i w:val="0"/>
          <w:caps w:val="0"/>
          <w:spacing w:val="0"/>
          <w:w w:val="100"/>
          <w:kern w:val="2"/>
          <w:sz w:val="28"/>
          <w:szCs w:val="28"/>
          <w:lang w:val="en-US" w:eastAsia="zh-CN" w:bidi="ar-SA"/>
        </w:rPr>
        <w:t>、投标押金</w:t>
      </w:r>
      <w:r>
        <w:rPr>
          <w:rFonts w:hint="default" w:ascii="宋体" w:hAnsi="宋体" w:eastAsia="宋体" w:cs="宋体"/>
          <w:b w:val="0"/>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为杜绝投标单位盲目投标送样，特要求</w:t>
      </w:r>
      <w:r>
        <w:rPr>
          <w:rFonts w:hint="eastAsia" w:ascii="宋体" w:hAnsi="宋体" w:eastAsia="宋体" w:cs="宋体"/>
          <w:b w:val="0"/>
          <w:i w:val="0"/>
          <w:caps w:val="0"/>
          <w:spacing w:val="0"/>
          <w:w w:val="100"/>
          <w:kern w:val="2"/>
          <w:sz w:val="28"/>
          <w:szCs w:val="28"/>
          <w:lang w:val="en-US" w:eastAsia="zh-CN" w:bidi="ar-SA"/>
        </w:rPr>
        <w:t>投标人</w:t>
      </w:r>
      <w:r>
        <w:rPr>
          <w:rFonts w:hint="default" w:ascii="宋体" w:hAnsi="宋体" w:eastAsia="宋体" w:cs="宋体"/>
          <w:b w:val="0"/>
          <w:i w:val="0"/>
          <w:caps w:val="0"/>
          <w:spacing w:val="0"/>
          <w:w w:val="100"/>
          <w:kern w:val="2"/>
          <w:sz w:val="28"/>
          <w:szCs w:val="28"/>
          <w:lang w:val="en-US" w:eastAsia="zh-CN" w:bidi="ar-SA"/>
        </w:rPr>
        <w:t>提交样品</w:t>
      </w:r>
      <w:r>
        <w:rPr>
          <w:rFonts w:hint="eastAsia" w:ascii="宋体" w:hAnsi="宋体" w:eastAsia="宋体" w:cs="宋体"/>
          <w:b w:val="0"/>
          <w:i w:val="0"/>
          <w:caps w:val="0"/>
          <w:spacing w:val="0"/>
          <w:w w:val="100"/>
          <w:kern w:val="2"/>
          <w:sz w:val="28"/>
          <w:szCs w:val="28"/>
          <w:lang w:val="en-US" w:eastAsia="zh-CN" w:bidi="ar-SA"/>
        </w:rPr>
        <w:t>（每个品种只能寄送一个样品）</w:t>
      </w:r>
      <w:r>
        <w:rPr>
          <w:rFonts w:hint="default" w:ascii="宋体" w:hAnsi="宋体" w:eastAsia="宋体" w:cs="宋体"/>
          <w:b w:val="0"/>
          <w:i w:val="0"/>
          <w:caps w:val="0"/>
          <w:spacing w:val="0"/>
          <w:w w:val="100"/>
          <w:kern w:val="2"/>
          <w:sz w:val="28"/>
          <w:szCs w:val="28"/>
          <w:lang w:val="en-US" w:eastAsia="zh-CN" w:bidi="ar-SA"/>
        </w:rPr>
        <w:t>时，缴纳相应数额的投标押金</w:t>
      </w:r>
      <w:r>
        <w:rPr>
          <w:rFonts w:hint="eastAsia" w:ascii="宋体" w:hAnsi="宋体" w:eastAsia="宋体" w:cs="宋体"/>
          <w:b w:val="0"/>
          <w:i w:val="0"/>
          <w:caps w:val="0"/>
          <w:spacing w:val="0"/>
          <w:w w:val="100"/>
          <w:kern w:val="2"/>
          <w:sz w:val="28"/>
          <w:szCs w:val="28"/>
          <w:lang w:val="en-US" w:eastAsia="zh-CN" w:bidi="ar-SA"/>
        </w:rPr>
        <w:t>，投标押金金额为人民币50000</w:t>
      </w:r>
      <w:r>
        <w:rPr>
          <w:rFonts w:hint="default" w:ascii="宋体" w:hAnsi="宋体" w:eastAsia="宋体" w:cs="宋体"/>
          <w:b w:val="0"/>
          <w:i w:val="0"/>
          <w:caps w:val="0"/>
          <w:spacing w:val="0"/>
          <w:w w:val="100"/>
          <w:kern w:val="2"/>
          <w:sz w:val="28"/>
          <w:szCs w:val="28"/>
          <w:lang w:val="en-US" w:eastAsia="zh-CN" w:bidi="ar-SA"/>
        </w:rPr>
        <w:t>.00元</w:t>
      </w:r>
      <w:r>
        <w:rPr>
          <w:rFonts w:hint="eastAsia" w:ascii="宋体" w:hAnsi="宋体" w:eastAsia="宋体" w:cs="宋体"/>
          <w:b w:val="0"/>
          <w:i w:val="0"/>
          <w:caps w:val="0"/>
          <w:spacing w:val="0"/>
          <w:w w:val="100"/>
          <w:kern w:val="2"/>
          <w:sz w:val="28"/>
          <w:szCs w:val="28"/>
          <w:lang w:val="en-US" w:eastAsia="zh-CN" w:bidi="ar-SA"/>
        </w:rPr>
        <w:t>（伍</w:t>
      </w:r>
      <w:r>
        <w:rPr>
          <w:rFonts w:hint="default" w:ascii="宋体" w:hAnsi="宋体" w:eastAsia="宋体" w:cs="宋体"/>
          <w:b w:val="0"/>
          <w:i w:val="0"/>
          <w:caps w:val="0"/>
          <w:spacing w:val="0"/>
          <w:w w:val="100"/>
          <w:kern w:val="2"/>
          <w:sz w:val="28"/>
          <w:szCs w:val="28"/>
          <w:lang w:val="en-US" w:eastAsia="zh-CN" w:bidi="ar-SA"/>
        </w:rPr>
        <w:t>万元整</w:t>
      </w:r>
      <w:r>
        <w:rPr>
          <w:rFonts w:hint="eastAsia" w:ascii="宋体" w:hAnsi="宋体" w:eastAsia="宋体" w:cs="宋体"/>
          <w:b w:val="0"/>
          <w:i w:val="0"/>
          <w:caps w:val="0"/>
          <w:spacing w:val="0"/>
          <w:w w:val="100"/>
          <w:kern w:val="2"/>
          <w:sz w:val="28"/>
          <w:szCs w:val="28"/>
          <w:lang w:val="en-US" w:eastAsia="zh-CN" w:bidi="ar-SA"/>
        </w:rPr>
        <w:t>），在我方收到</w:t>
      </w:r>
      <w:r>
        <w:rPr>
          <w:rFonts w:hint="default" w:ascii="宋体" w:hAnsi="宋体" w:eastAsia="宋体" w:cs="宋体"/>
          <w:b w:val="0"/>
          <w:i w:val="0"/>
          <w:caps w:val="0"/>
          <w:spacing w:val="0"/>
          <w:w w:val="100"/>
          <w:kern w:val="2"/>
          <w:sz w:val="28"/>
          <w:szCs w:val="28"/>
          <w:lang w:val="en-US" w:eastAsia="zh-CN" w:bidi="ar-SA"/>
        </w:rPr>
        <w:t>押金</w:t>
      </w:r>
      <w:r>
        <w:rPr>
          <w:rFonts w:hint="eastAsia" w:ascii="宋体" w:hAnsi="宋体" w:eastAsia="宋体" w:cs="宋体"/>
          <w:b w:val="0"/>
          <w:i w:val="0"/>
          <w:caps w:val="0"/>
          <w:spacing w:val="0"/>
          <w:w w:val="100"/>
          <w:kern w:val="2"/>
          <w:sz w:val="28"/>
          <w:szCs w:val="28"/>
          <w:lang w:val="en-US" w:eastAsia="zh-CN" w:bidi="ar-SA"/>
        </w:rPr>
        <w:t>后，</w:t>
      </w:r>
      <w:r>
        <w:rPr>
          <w:rFonts w:hint="default" w:ascii="宋体" w:hAnsi="宋体" w:eastAsia="宋体" w:cs="宋体"/>
          <w:b w:val="0"/>
          <w:i w:val="0"/>
          <w:caps w:val="0"/>
          <w:spacing w:val="0"/>
          <w:w w:val="100"/>
          <w:kern w:val="2"/>
          <w:sz w:val="28"/>
          <w:szCs w:val="28"/>
          <w:lang w:val="en-US" w:eastAsia="zh-CN" w:bidi="ar-SA"/>
        </w:rPr>
        <w:t>为其开具相应的</w:t>
      </w:r>
      <w:r>
        <w:rPr>
          <w:rFonts w:hint="eastAsia" w:ascii="宋体" w:hAnsi="宋体" w:eastAsia="宋体" w:cs="宋体"/>
          <w:b w:val="0"/>
          <w:i w:val="0"/>
          <w:caps w:val="0"/>
          <w:spacing w:val="0"/>
          <w:w w:val="100"/>
          <w:kern w:val="2"/>
          <w:sz w:val="28"/>
          <w:szCs w:val="28"/>
          <w:lang w:val="en-US" w:eastAsia="zh-CN" w:bidi="ar-SA"/>
        </w:rPr>
        <w:t xml:space="preserve">收据。后根据投标人资质审核、中标等情况决定是否退还； </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（1）若未中标或投标人资质不符合要求，该押金在中标结果公示结束后无息退还；</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（2）供应商在响应文件中提供虚假材料的，则全额扣除投标押金；</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（3）供应商与采购人、其他供应商恶意串通的，则全额扣除投标押金。</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（4）若投标人中标，能按我公司要求签订并执行合同，则该押金转为风险抵押金，待标的执行完后按照合同中相关规定无息退还需返还的风险抵押金。</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（5）若投标人中标，但不能在收到我公司中标通知书后15日内（确因疫情等不可抗力因素的除外）与我公司签订中标合同或拒不执行中标标段合同内容，则全额扣除投标押金。</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6、交费方式：投标</w:t>
      </w:r>
      <w:r>
        <w:rPr>
          <w:rFonts w:hint="eastAsia" w:ascii="宋体" w:hAnsi="宋体" w:eastAsia="宋体" w:cs="宋体"/>
          <w:b w:val="0"/>
          <w:i w:val="0"/>
          <w:caps w:val="0"/>
          <w:spacing w:val="0"/>
          <w:w w:val="100"/>
          <w:kern w:val="2"/>
          <w:sz w:val="28"/>
          <w:szCs w:val="28"/>
          <w:lang w:val="en-US" w:eastAsia="zh-CN" w:bidi="ar-SA"/>
        </w:rPr>
        <w:t>单位</w:t>
      </w:r>
      <w:r>
        <w:rPr>
          <w:rFonts w:hint="default" w:ascii="宋体" w:hAnsi="宋体" w:eastAsia="宋体" w:cs="宋体"/>
          <w:b w:val="0"/>
          <w:i w:val="0"/>
          <w:caps w:val="0"/>
          <w:spacing w:val="0"/>
          <w:w w:val="100"/>
          <w:kern w:val="2"/>
          <w:sz w:val="28"/>
          <w:szCs w:val="28"/>
          <w:lang w:val="en-US" w:eastAsia="zh-CN" w:bidi="ar-SA"/>
        </w:rPr>
        <w:t>以公对公形式</w:t>
      </w:r>
      <w:r>
        <w:rPr>
          <w:rFonts w:hint="eastAsia" w:ascii="宋体" w:hAnsi="宋体" w:eastAsia="宋体" w:cs="宋体"/>
          <w:b w:val="0"/>
          <w:i w:val="0"/>
          <w:caps w:val="0"/>
          <w:spacing w:val="0"/>
          <w:w w:val="100"/>
          <w:kern w:val="2"/>
          <w:sz w:val="28"/>
          <w:szCs w:val="28"/>
          <w:lang w:val="en-US" w:eastAsia="zh-CN" w:bidi="ar-SA"/>
        </w:rPr>
        <w:t>缴纳投标押金</w:t>
      </w:r>
      <w:r>
        <w:rPr>
          <w:rFonts w:hint="default" w:ascii="宋体" w:hAnsi="宋体" w:eastAsia="宋体" w:cs="宋体"/>
          <w:b w:val="0"/>
          <w:i w:val="0"/>
          <w:caps w:val="0"/>
          <w:spacing w:val="0"/>
          <w:w w:val="100"/>
          <w:kern w:val="2"/>
          <w:sz w:val="28"/>
          <w:szCs w:val="28"/>
          <w:lang w:val="en-US" w:eastAsia="zh-CN" w:bidi="ar-SA"/>
        </w:rPr>
        <w:t>，</w:t>
      </w:r>
      <w:r>
        <w:rPr>
          <w:rFonts w:hint="eastAsia" w:ascii="宋体" w:hAnsi="宋体" w:eastAsia="宋体" w:cs="宋体"/>
          <w:b w:val="0"/>
          <w:i w:val="0"/>
          <w:caps w:val="0"/>
          <w:spacing w:val="0"/>
          <w:w w:val="100"/>
          <w:kern w:val="2"/>
          <w:sz w:val="28"/>
          <w:szCs w:val="28"/>
          <w:lang w:val="en-US" w:eastAsia="zh-CN" w:bidi="ar-SA"/>
        </w:rPr>
        <w:t>不得以私人账户转账。</w:t>
      </w:r>
      <w:r>
        <w:rPr>
          <w:rFonts w:hint="default" w:ascii="宋体" w:hAnsi="宋体" w:eastAsia="宋体" w:cs="宋体"/>
          <w:b w:val="0"/>
          <w:i w:val="0"/>
          <w:caps w:val="0"/>
          <w:spacing w:val="0"/>
          <w:w w:val="100"/>
          <w:kern w:val="2"/>
          <w:sz w:val="28"/>
          <w:szCs w:val="28"/>
          <w:lang w:val="en-US" w:eastAsia="zh-CN" w:bidi="ar-SA"/>
        </w:rPr>
        <w:t>将相关费用汇入我公司账户</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账户信息如下：</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户名：甘肃普安制药股份有限公司</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lang w:val="en-US" w:eastAsia="zh-CN" w:bidi="ar-SA"/>
        </w:rPr>
        <w:t>开户银行：</w:t>
      </w:r>
      <w:r>
        <w:rPr>
          <w:rFonts w:hint="default" w:ascii="宋体" w:hAnsi="宋体" w:eastAsia="宋体" w:cs="宋体"/>
          <w:b w:val="0"/>
          <w:i w:val="0"/>
          <w:caps w:val="0"/>
          <w:spacing w:val="0"/>
          <w:w w:val="100"/>
          <w:kern w:val="2"/>
          <w:sz w:val="28"/>
          <w:szCs w:val="28"/>
          <w:highlight w:val="none"/>
          <w:lang w:val="en-US" w:eastAsia="zh-CN" w:bidi="ar-SA"/>
        </w:rPr>
        <w:t>交通银行武威分行营业部</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highlight w:val="none"/>
          <w:lang w:val="en-US" w:eastAsia="zh-CN" w:bidi="ar-SA"/>
        </w:rPr>
        <w:t>银行账号：626626110018010022867</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汇款后将汇款底联传真至0935-2615808。</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三、投标单位资质要求：</w:t>
      </w:r>
      <w:r>
        <w:rPr>
          <w:rFonts w:hint="default" w:ascii="宋体" w:hAnsi="宋体" w:eastAsia="宋体" w:cs="宋体"/>
          <w:b w:val="0"/>
          <w:i w:val="0"/>
          <w:caps w:val="0"/>
          <w:spacing w:val="0"/>
          <w:w w:val="100"/>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1、符合《中华人民共和国政府采购法》第二十二条规定；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2、依法注册，证照齐全，具备生产或销售的厂家或经销商；</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3、在相关征信网站未被列入失信被执行人或重大税收违法案件当事人名单或政府采购严重违法失信行为记录名单。</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4、本项目不接受联合体投标。</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四、评标：</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我公司</w:t>
      </w:r>
      <w:r>
        <w:rPr>
          <w:rFonts w:hint="eastAsia" w:ascii="宋体" w:hAnsi="宋体" w:eastAsia="宋体" w:cs="宋体"/>
          <w:b w:val="0"/>
          <w:i w:val="0"/>
          <w:caps w:val="0"/>
          <w:spacing w:val="0"/>
          <w:w w:val="100"/>
          <w:kern w:val="2"/>
          <w:sz w:val="28"/>
          <w:szCs w:val="28"/>
          <w:lang w:val="en-US" w:eastAsia="zh-CN" w:bidi="ar-SA"/>
        </w:rPr>
        <w:t>将</w:t>
      </w:r>
      <w:r>
        <w:rPr>
          <w:rFonts w:hint="default" w:ascii="宋体" w:hAnsi="宋体" w:eastAsia="宋体" w:cs="宋体"/>
          <w:b w:val="0"/>
          <w:i w:val="0"/>
          <w:caps w:val="0"/>
          <w:spacing w:val="0"/>
          <w:w w:val="100"/>
          <w:kern w:val="2"/>
          <w:sz w:val="28"/>
          <w:szCs w:val="28"/>
          <w:lang w:val="en-US" w:eastAsia="zh-CN" w:bidi="ar-SA"/>
        </w:rPr>
        <w:t>根据投标人样品、标书送达时间、资质符合性、投标押金缴纳时间等结果，选择</w:t>
      </w:r>
      <w:r>
        <w:rPr>
          <w:rFonts w:hint="eastAsia" w:ascii="宋体" w:hAnsi="宋体" w:eastAsia="宋体" w:cs="宋体"/>
          <w:b w:val="0"/>
          <w:i w:val="0"/>
          <w:caps w:val="0"/>
          <w:spacing w:val="0"/>
          <w:w w:val="100"/>
          <w:kern w:val="2"/>
          <w:sz w:val="28"/>
          <w:szCs w:val="28"/>
          <w:lang w:val="en-US" w:eastAsia="zh-CN" w:bidi="ar-SA"/>
        </w:rPr>
        <w:t>具投标资格</w:t>
      </w:r>
      <w:r>
        <w:rPr>
          <w:rFonts w:hint="default" w:ascii="宋体" w:hAnsi="宋体" w:eastAsia="宋体" w:cs="宋体"/>
          <w:b w:val="0"/>
          <w:i w:val="0"/>
          <w:caps w:val="0"/>
          <w:spacing w:val="0"/>
          <w:w w:val="100"/>
          <w:kern w:val="2"/>
          <w:sz w:val="28"/>
          <w:szCs w:val="28"/>
          <w:lang w:val="en-US" w:eastAsia="zh-CN" w:bidi="ar-SA"/>
        </w:rPr>
        <w:t>的供应商列为公司的最终投标供应商</w:t>
      </w:r>
      <w:r>
        <w:rPr>
          <w:rFonts w:hint="eastAsia" w:ascii="宋体" w:hAnsi="宋体" w:eastAsia="宋体" w:cs="宋体"/>
          <w:b w:val="0"/>
          <w:i w:val="0"/>
          <w:caps w:val="0"/>
          <w:spacing w:val="0"/>
          <w:w w:val="100"/>
          <w:kern w:val="2"/>
          <w:sz w:val="28"/>
          <w:szCs w:val="28"/>
          <w:lang w:val="en-US" w:eastAsia="zh-CN" w:bidi="ar-SA"/>
        </w:rPr>
        <w:t>，并</w:t>
      </w:r>
      <w:r>
        <w:rPr>
          <w:rFonts w:hint="default" w:ascii="宋体" w:hAnsi="宋体" w:eastAsia="宋体" w:cs="宋体"/>
          <w:b w:val="0"/>
          <w:i w:val="0"/>
          <w:caps w:val="0"/>
          <w:spacing w:val="0"/>
          <w:w w:val="100"/>
          <w:kern w:val="2"/>
          <w:sz w:val="28"/>
          <w:szCs w:val="28"/>
          <w:lang w:val="en-US" w:eastAsia="zh-CN" w:bidi="ar-SA"/>
        </w:rPr>
        <w:t>择期</w:t>
      </w:r>
      <w:r>
        <w:rPr>
          <w:rFonts w:hint="eastAsia" w:ascii="宋体" w:hAnsi="宋体" w:eastAsia="宋体" w:cs="宋体"/>
          <w:b w:val="0"/>
          <w:i w:val="0"/>
          <w:caps w:val="0"/>
          <w:spacing w:val="0"/>
          <w:w w:val="100"/>
          <w:kern w:val="2"/>
          <w:sz w:val="28"/>
          <w:szCs w:val="28"/>
          <w:lang w:val="en-US" w:eastAsia="zh-CN" w:bidi="ar-SA"/>
        </w:rPr>
        <w:t>以招标</w:t>
      </w:r>
      <w:r>
        <w:rPr>
          <w:rFonts w:hint="default" w:ascii="宋体" w:hAnsi="宋体" w:eastAsia="宋体" w:cs="宋体"/>
          <w:b w:val="0"/>
          <w:i w:val="0"/>
          <w:caps w:val="0"/>
          <w:spacing w:val="0"/>
          <w:w w:val="100"/>
          <w:kern w:val="2"/>
          <w:sz w:val="28"/>
          <w:szCs w:val="28"/>
          <w:lang w:val="en-US" w:eastAsia="zh-CN" w:bidi="ar-SA"/>
        </w:rPr>
        <w:t>邀请</w:t>
      </w:r>
      <w:r>
        <w:rPr>
          <w:rFonts w:hint="eastAsia" w:ascii="宋体" w:hAnsi="宋体" w:eastAsia="宋体" w:cs="宋体"/>
          <w:b w:val="0"/>
          <w:i w:val="0"/>
          <w:caps w:val="0"/>
          <w:spacing w:val="0"/>
          <w:w w:val="100"/>
          <w:kern w:val="2"/>
          <w:sz w:val="28"/>
          <w:szCs w:val="28"/>
          <w:lang w:val="en-US" w:eastAsia="zh-CN" w:bidi="ar-SA"/>
        </w:rPr>
        <w:t>函的方式邀请其现场或线上</w:t>
      </w:r>
      <w:r>
        <w:rPr>
          <w:rFonts w:hint="default" w:ascii="宋体" w:hAnsi="宋体" w:eastAsia="宋体" w:cs="宋体"/>
          <w:b w:val="0"/>
          <w:i w:val="0"/>
          <w:caps w:val="0"/>
          <w:spacing w:val="0"/>
          <w:w w:val="100"/>
          <w:kern w:val="2"/>
          <w:sz w:val="28"/>
          <w:szCs w:val="28"/>
          <w:lang w:val="en-US" w:eastAsia="zh-CN" w:bidi="ar-SA"/>
        </w:rPr>
        <w:t>参加招</w:t>
      </w:r>
      <w:r>
        <w:rPr>
          <w:rFonts w:hint="eastAsia" w:ascii="宋体" w:hAnsi="宋体" w:eastAsia="宋体" w:cs="宋体"/>
          <w:b w:val="0"/>
          <w:i w:val="0"/>
          <w:caps w:val="0"/>
          <w:spacing w:val="0"/>
          <w:w w:val="100"/>
          <w:kern w:val="2"/>
          <w:sz w:val="28"/>
          <w:szCs w:val="28"/>
          <w:lang w:val="en-US" w:eastAsia="zh-CN" w:bidi="ar-SA"/>
        </w:rPr>
        <w:t>评</w:t>
      </w:r>
      <w:r>
        <w:rPr>
          <w:rFonts w:hint="default" w:ascii="宋体" w:hAnsi="宋体" w:eastAsia="宋体" w:cs="宋体"/>
          <w:b w:val="0"/>
          <w:i w:val="0"/>
          <w:caps w:val="0"/>
          <w:spacing w:val="0"/>
          <w:w w:val="100"/>
          <w:kern w:val="2"/>
          <w:sz w:val="28"/>
          <w:szCs w:val="28"/>
          <w:lang w:val="en-US" w:eastAsia="zh-CN" w:bidi="ar-SA"/>
        </w:rPr>
        <w:t>标</w:t>
      </w:r>
      <w:r>
        <w:rPr>
          <w:rFonts w:hint="eastAsia" w:ascii="宋体" w:hAnsi="宋体" w:eastAsia="宋体" w:cs="宋体"/>
          <w:b w:val="0"/>
          <w:i w:val="0"/>
          <w:caps w:val="0"/>
          <w:spacing w:val="0"/>
          <w:w w:val="100"/>
          <w:kern w:val="2"/>
          <w:sz w:val="28"/>
          <w:szCs w:val="28"/>
          <w:lang w:val="en-US" w:eastAsia="zh-CN" w:bidi="ar-SA"/>
        </w:rPr>
        <w:t>会议</w:t>
      </w:r>
      <w:r>
        <w:rPr>
          <w:rFonts w:hint="default" w:ascii="宋体" w:hAnsi="宋体" w:eastAsia="宋体" w:cs="宋体"/>
          <w:b w:val="0"/>
          <w:i w:val="0"/>
          <w:caps w:val="0"/>
          <w:spacing w:val="0"/>
          <w:w w:val="100"/>
          <w:kern w:val="2"/>
          <w:sz w:val="28"/>
          <w:szCs w:val="28"/>
          <w:lang w:val="en-US" w:eastAsia="zh-CN" w:bidi="ar-SA"/>
        </w:rPr>
        <w:t>，经</w:t>
      </w:r>
      <w:r>
        <w:rPr>
          <w:rFonts w:hint="eastAsia" w:ascii="宋体" w:hAnsi="宋体" w:eastAsia="宋体" w:cs="宋体"/>
          <w:b w:val="0"/>
          <w:i w:val="0"/>
          <w:caps w:val="0"/>
          <w:spacing w:val="0"/>
          <w:w w:val="100"/>
          <w:kern w:val="2"/>
          <w:sz w:val="28"/>
          <w:szCs w:val="28"/>
          <w:lang w:val="en-US" w:eastAsia="zh-CN" w:bidi="ar-SA"/>
        </w:rPr>
        <w:t>我公司</w:t>
      </w:r>
      <w:r>
        <w:rPr>
          <w:rFonts w:hint="default" w:ascii="宋体" w:hAnsi="宋体" w:eastAsia="宋体" w:cs="宋体"/>
          <w:b w:val="0"/>
          <w:i w:val="0"/>
          <w:caps w:val="0"/>
          <w:spacing w:val="0"/>
          <w:w w:val="100"/>
          <w:kern w:val="2"/>
          <w:sz w:val="28"/>
          <w:szCs w:val="28"/>
          <w:lang w:val="en-US" w:eastAsia="zh-CN" w:bidi="ar-SA"/>
        </w:rPr>
        <w:t>评标委员会综合评标，</w:t>
      </w:r>
      <w:r>
        <w:rPr>
          <w:rFonts w:hint="eastAsia" w:ascii="宋体" w:hAnsi="宋体" w:eastAsia="宋体" w:cs="宋体"/>
          <w:b w:val="0"/>
          <w:i w:val="0"/>
          <w:caps w:val="0"/>
          <w:spacing w:val="0"/>
          <w:w w:val="100"/>
          <w:kern w:val="2"/>
          <w:sz w:val="28"/>
          <w:szCs w:val="28"/>
          <w:lang w:val="en-US" w:eastAsia="zh-CN" w:bidi="ar-SA"/>
        </w:rPr>
        <w:t>公司会议</w:t>
      </w:r>
      <w:r>
        <w:rPr>
          <w:rFonts w:hint="default" w:ascii="宋体" w:hAnsi="宋体" w:eastAsia="宋体" w:cs="宋体"/>
          <w:b w:val="0"/>
          <w:i w:val="0"/>
          <w:caps w:val="0"/>
          <w:spacing w:val="0"/>
          <w:w w:val="100"/>
          <w:kern w:val="2"/>
          <w:sz w:val="28"/>
          <w:szCs w:val="28"/>
          <w:lang w:val="en-US" w:eastAsia="zh-CN" w:bidi="ar-SA"/>
        </w:rPr>
        <w:t>研究通过后，将评标结果</w:t>
      </w:r>
      <w:r>
        <w:rPr>
          <w:rFonts w:hint="eastAsia" w:ascii="宋体" w:hAnsi="宋体" w:eastAsia="宋体" w:cs="宋体"/>
          <w:b w:val="0"/>
          <w:i w:val="0"/>
          <w:caps w:val="0"/>
          <w:spacing w:val="0"/>
          <w:w w:val="100"/>
          <w:kern w:val="2"/>
          <w:sz w:val="28"/>
          <w:szCs w:val="28"/>
          <w:lang w:val="en-US" w:eastAsia="zh-CN" w:bidi="ar-SA"/>
        </w:rPr>
        <w:t>公示于我公司官网。</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五、中标：</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公示期内无异议后，公司以中标通知书的形式</w:t>
      </w:r>
      <w:r>
        <w:rPr>
          <w:rFonts w:hint="default" w:ascii="宋体" w:hAnsi="宋体" w:eastAsia="宋体" w:cs="宋体"/>
          <w:b w:val="0"/>
          <w:i w:val="0"/>
          <w:caps w:val="0"/>
          <w:spacing w:val="0"/>
          <w:w w:val="100"/>
          <w:kern w:val="2"/>
          <w:sz w:val="28"/>
          <w:szCs w:val="28"/>
          <w:lang w:val="en-US" w:eastAsia="zh-CN" w:bidi="ar-SA"/>
        </w:rPr>
        <w:t>通知中标</w:t>
      </w:r>
      <w:r>
        <w:rPr>
          <w:rFonts w:hint="eastAsia" w:ascii="宋体" w:hAnsi="宋体" w:eastAsia="宋体" w:cs="宋体"/>
          <w:b w:val="0"/>
          <w:i w:val="0"/>
          <w:caps w:val="0"/>
          <w:spacing w:val="0"/>
          <w:w w:val="100"/>
          <w:kern w:val="2"/>
          <w:sz w:val="28"/>
          <w:szCs w:val="28"/>
          <w:lang w:val="en-US" w:eastAsia="zh-CN" w:bidi="ar-SA"/>
        </w:rPr>
        <w:t>供应商</w:t>
      </w:r>
      <w:r>
        <w:rPr>
          <w:rFonts w:hint="default" w:ascii="宋体" w:hAnsi="宋体" w:eastAsia="宋体" w:cs="宋体"/>
          <w:b w:val="0"/>
          <w:i w:val="0"/>
          <w:caps w:val="0"/>
          <w:spacing w:val="0"/>
          <w:w w:val="100"/>
          <w:kern w:val="2"/>
          <w:sz w:val="28"/>
          <w:szCs w:val="28"/>
          <w:lang w:val="en-US" w:eastAsia="zh-CN" w:bidi="ar-SA"/>
        </w:rPr>
        <w:t>，落标</w:t>
      </w:r>
      <w:r>
        <w:rPr>
          <w:rFonts w:hint="eastAsia" w:ascii="宋体" w:hAnsi="宋体" w:eastAsia="宋体" w:cs="宋体"/>
          <w:b w:val="0"/>
          <w:i w:val="0"/>
          <w:caps w:val="0"/>
          <w:spacing w:val="0"/>
          <w:w w:val="100"/>
          <w:kern w:val="2"/>
          <w:sz w:val="28"/>
          <w:szCs w:val="28"/>
          <w:lang w:val="en-US" w:eastAsia="zh-CN" w:bidi="ar-SA"/>
        </w:rPr>
        <w:t>供应商</w:t>
      </w:r>
      <w:r>
        <w:rPr>
          <w:rFonts w:hint="default" w:ascii="宋体" w:hAnsi="宋体" w:eastAsia="宋体" w:cs="宋体"/>
          <w:b w:val="0"/>
          <w:i w:val="0"/>
          <w:caps w:val="0"/>
          <w:spacing w:val="0"/>
          <w:w w:val="100"/>
          <w:kern w:val="2"/>
          <w:sz w:val="28"/>
          <w:szCs w:val="28"/>
          <w:lang w:val="en-US" w:eastAsia="zh-CN" w:bidi="ar-SA"/>
        </w:rPr>
        <w:t>不</w:t>
      </w:r>
      <w:r>
        <w:rPr>
          <w:rFonts w:hint="eastAsia" w:ascii="宋体" w:hAnsi="宋体" w:eastAsia="宋体" w:cs="宋体"/>
          <w:b w:val="0"/>
          <w:i w:val="0"/>
          <w:caps w:val="0"/>
          <w:spacing w:val="0"/>
          <w:w w:val="100"/>
          <w:kern w:val="2"/>
          <w:sz w:val="28"/>
          <w:szCs w:val="28"/>
          <w:lang w:val="en-US" w:eastAsia="zh-CN" w:bidi="ar-SA"/>
        </w:rPr>
        <w:t>再</w:t>
      </w:r>
      <w:r>
        <w:rPr>
          <w:rFonts w:hint="default" w:ascii="宋体" w:hAnsi="宋体" w:eastAsia="宋体" w:cs="宋体"/>
          <w:b w:val="0"/>
          <w:i w:val="0"/>
          <w:caps w:val="0"/>
          <w:spacing w:val="0"/>
          <w:w w:val="100"/>
          <w:kern w:val="2"/>
          <w:sz w:val="28"/>
          <w:szCs w:val="28"/>
          <w:lang w:val="en-US" w:eastAsia="zh-CN" w:bidi="ar-SA"/>
        </w:rPr>
        <w:t>另行通知</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中标</w:t>
      </w:r>
      <w:r>
        <w:rPr>
          <w:rFonts w:hint="eastAsia" w:ascii="宋体" w:hAnsi="宋体" w:eastAsia="宋体" w:cs="宋体"/>
          <w:b w:val="0"/>
          <w:i w:val="0"/>
          <w:caps w:val="0"/>
          <w:spacing w:val="0"/>
          <w:w w:val="100"/>
          <w:kern w:val="2"/>
          <w:sz w:val="28"/>
          <w:szCs w:val="28"/>
          <w:lang w:val="en-US" w:eastAsia="zh-CN" w:bidi="ar-SA"/>
        </w:rPr>
        <w:t>供应商</w:t>
      </w:r>
      <w:r>
        <w:rPr>
          <w:rFonts w:hint="default" w:ascii="宋体" w:hAnsi="宋体" w:eastAsia="宋体" w:cs="宋体"/>
          <w:b w:val="0"/>
          <w:i w:val="0"/>
          <w:caps w:val="0"/>
          <w:spacing w:val="0"/>
          <w:w w:val="100"/>
          <w:kern w:val="2"/>
          <w:sz w:val="28"/>
          <w:szCs w:val="28"/>
          <w:lang w:val="en-US" w:eastAsia="zh-CN" w:bidi="ar-SA"/>
        </w:rPr>
        <w:t>须在规定时间内与我公司签订中标采购合同</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若中标客户不按时、按质、按量履行合同，</w:t>
      </w:r>
      <w:r>
        <w:rPr>
          <w:rFonts w:hint="eastAsia" w:ascii="宋体" w:hAnsi="宋体" w:eastAsia="宋体" w:cs="宋体"/>
          <w:b w:val="0"/>
          <w:i w:val="0"/>
          <w:caps w:val="0"/>
          <w:spacing w:val="0"/>
          <w:w w:val="100"/>
          <w:kern w:val="2"/>
          <w:sz w:val="28"/>
          <w:szCs w:val="28"/>
          <w:lang w:val="en-US" w:eastAsia="zh-CN" w:bidi="ar-SA"/>
        </w:rPr>
        <w:t>投标押金将</w:t>
      </w:r>
      <w:r>
        <w:rPr>
          <w:rFonts w:hint="default" w:ascii="宋体" w:hAnsi="宋体" w:eastAsia="宋体" w:cs="宋体"/>
          <w:b w:val="0"/>
          <w:i w:val="0"/>
          <w:caps w:val="0"/>
          <w:spacing w:val="0"/>
          <w:w w:val="100"/>
          <w:kern w:val="2"/>
          <w:sz w:val="28"/>
          <w:szCs w:val="28"/>
          <w:lang w:val="en-US" w:eastAsia="zh-CN" w:bidi="ar-SA"/>
        </w:rPr>
        <w:t>不予退还。</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六、验收与付款：</w:t>
      </w:r>
      <w:r>
        <w:rPr>
          <w:rFonts w:hint="default" w:ascii="宋体" w:hAnsi="宋体" w:eastAsia="宋体" w:cs="宋体"/>
          <w:b w:val="0"/>
          <w:i w:val="0"/>
          <w:caps w:val="0"/>
          <w:spacing w:val="0"/>
          <w:w w:val="100"/>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本次标的中药材将根据公司订单分批次供货，每批货到7日内公司组织验收，验收合格后公司予以入库，在我方收到符合要求的发票（中标单位开具）后分批次支付货款。货物质量、等级与所提供样品不一致的或者经检验不合格的，公司不予入库。</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七、</w:t>
      </w:r>
      <w:r>
        <w:rPr>
          <w:rFonts w:hint="eastAsia" w:ascii="宋体" w:hAnsi="宋体" w:eastAsia="宋体" w:cs="宋体"/>
          <w:b w:val="0"/>
          <w:i w:val="0"/>
          <w:caps w:val="0"/>
          <w:spacing w:val="0"/>
          <w:w w:val="100"/>
          <w:kern w:val="2"/>
          <w:sz w:val="28"/>
          <w:szCs w:val="28"/>
          <w:lang w:val="en-US" w:eastAsia="zh-CN" w:bidi="ar-SA"/>
        </w:rPr>
        <w:t>投标须知</w:t>
      </w:r>
      <w:r>
        <w:rPr>
          <w:rFonts w:hint="default"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1、有意参与投标的供应商，请</w:t>
      </w:r>
      <w:r>
        <w:rPr>
          <w:rFonts w:hint="eastAsia" w:ascii="宋体" w:hAnsi="宋体" w:eastAsia="宋体" w:cs="宋体"/>
          <w:b w:val="0"/>
          <w:i w:val="0"/>
          <w:caps w:val="0"/>
          <w:spacing w:val="0"/>
          <w:w w:val="100"/>
          <w:kern w:val="2"/>
          <w:sz w:val="28"/>
          <w:szCs w:val="28"/>
          <w:lang w:val="en-US" w:eastAsia="zh-CN" w:bidi="ar-SA"/>
        </w:rPr>
        <w:t>按照</w:t>
      </w:r>
      <w:r>
        <w:rPr>
          <w:rFonts w:hint="default" w:ascii="宋体" w:hAnsi="宋体" w:eastAsia="宋体" w:cs="宋体"/>
          <w:b w:val="0"/>
          <w:i w:val="0"/>
          <w:caps w:val="0"/>
          <w:spacing w:val="0"/>
          <w:w w:val="100"/>
          <w:kern w:val="2"/>
          <w:sz w:val="28"/>
          <w:szCs w:val="28"/>
          <w:lang w:val="en-US" w:eastAsia="zh-CN" w:bidi="ar-SA"/>
        </w:rPr>
        <w:t>《甘肃普安制药股份有限公司招标竞标书》（详见</w:t>
      </w:r>
      <w:r>
        <w:rPr>
          <w:rFonts w:hint="eastAsia" w:ascii="宋体" w:hAnsi="宋体" w:eastAsia="宋体" w:cs="宋体"/>
          <w:b w:val="0"/>
          <w:i w:val="0"/>
          <w:caps w:val="0"/>
          <w:spacing w:val="0"/>
          <w:w w:val="100"/>
          <w:kern w:val="2"/>
          <w:sz w:val="28"/>
          <w:szCs w:val="28"/>
          <w:lang w:val="en-US" w:eastAsia="zh-CN" w:bidi="ar-SA"/>
        </w:rPr>
        <w:t>附录2</w:t>
      </w:r>
      <w:r>
        <w:rPr>
          <w:rFonts w:hint="default" w:ascii="宋体" w:hAnsi="宋体" w:eastAsia="宋体" w:cs="宋体"/>
          <w:b w:val="0"/>
          <w:i w:val="0"/>
          <w:caps w:val="0"/>
          <w:spacing w:val="0"/>
          <w:w w:val="100"/>
          <w:kern w:val="2"/>
          <w:sz w:val="28"/>
          <w:szCs w:val="28"/>
          <w:lang w:val="en-US" w:eastAsia="zh-CN" w:bidi="ar-SA"/>
        </w:rPr>
        <w:t>）格式内容，分项填写</w:t>
      </w:r>
      <w:r>
        <w:rPr>
          <w:rFonts w:hint="eastAsia" w:ascii="宋体" w:hAnsi="宋体" w:eastAsia="宋体" w:cs="宋体"/>
          <w:b w:val="0"/>
          <w:i w:val="0"/>
          <w:caps w:val="0"/>
          <w:spacing w:val="0"/>
          <w:w w:val="100"/>
          <w:kern w:val="2"/>
          <w:sz w:val="28"/>
          <w:szCs w:val="28"/>
          <w:lang w:val="en-US" w:eastAsia="zh-CN" w:bidi="ar-SA"/>
        </w:rPr>
        <w:t>，一个品种一份《甘肃普安制药股份有限公司招标竞标书》，并严格按照本公告“2.3标书制作要求”进行编写，否则，我公司拒绝接受投标）,参与投标的品种数量以实际招标数量为准。</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2、投标的供应商</w:t>
      </w:r>
      <w:r>
        <w:rPr>
          <w:rFonts w:hint="eastAsia" w:ascii="宋体" w:hAnsi="宋体" w:eastAsia="宋体" w:cs="宋体"/>
          <w:b w:val="0"/>
          <w:i w:val="0"/>
          <w:caps w:val="0"/>
          <w:spacing w:val="0"/>
          <w:w w:val="100"/>
          <w:kern w:val="2"/>
          <w:sz w:val="28"/>
          <w:szCs w:val="28"/>
          <w:lang w:val="en-US" w:eastAsia="zh-CN" w:bidi="ar-SA"/>
        </w:rPr>
        <w:t>需</w:t>
      </w:r>
      <w:r>
        <w:rPr>
          <w:rFonts w:hint="default" w:ascii="宋体" w:hAnsi="宋体" w:eastAsia="宋体" w:cs="宋体"/>
          <w:b w:val="0"/>
          <w:i w:val="0"/>
          <w:caps w:val="0"/>
          <w:spacing w:val="0"/>
          <w:w w:val="100"/>
          <w:kern w:val="2"/>
          <w:sz w:val="28"/>
          <w:szCs w:val="28"/>
          <w:lang w:val="en-US" w:eastAsia="zh-CN" w:bidi="ar-SA"/>
        </w:rPr>
        <w:t>准备符合我公司质量要求的大货样品</w:t>
      </w:r>
      <w:r>
        <w:rPr>
          <w:rFonts w:hint="eastAsia" w:ascii="宋体" w:hAnsi="宋体" w:eastAsia="宋体" w:cs="宋体"/>
          <w:b w:val="0"/>
          <w:i w:val="0"/>
          <w:caps w:val="0"/>
          <w:spacing w:val="0"/>
          <w:w w:val="100"/>
          <w:kern w:val="2"/>
          <w:sz w:val="28"/>
          <w:szCs w:val="28"/>
          <w:lang w:val="en-US" w:eastAsia="zh-CN" w:bidi="ar-SA"/>
        </w:rPr>
        <w:t>一</w:t>
      </w:r>
      <w:r>
        <w:rPr>
          <w:rFonts w:hint="default" w:ascii="宋体" w:hAnsi="宋体" w:eastAsia="宋体" w:cs="宋体"/>
          <w:b w:val="0"/>
          <w:i w:val="0"/>
          <w:caps w:val="0"/>
          <w:spacing w:val="0"/>
          <w:w w:val="100"/>
          <w:kern w:val="2"/>
          <w:sz w:val="28"/>
          <w:szCs w:val="28"/>
          <w:lang w:val="en-US" w:eastAsia="zh-CN" w:bidi="ar-SA"/>
        </w:rPr>
        <w:t>份（</w:t>
      </w:r>
      <w:r>
        <w:rPr>
          <w:rFonts w:hint="eastAsia" w:ascii="宋体" w:hAnsi="宋体" w:eastAsia="宋体" w:cs="宋体"/>
          <w:b w:val="0"/>
          <w:i w:val="0"/>
          <w:caps w:val="0"/>
          <w:spacing w:val="0"/>
          <w:w w:val="100"/>
          <w:kern w:val="2"/>
          <w:sz w:val="28"/>
          <w:szCs w:val="28"/>
          <w:lang w:val="en-US" w:eastAsia="zh-CN" w:bidi="ar-SA"/>
        </w:rPr>
        <w:t>一</w:t>
      </w:r>
      <w:r>
        <w:rPr>
          <w:rFonts w:hint="default" w:ascii="宋体" w:hAnsi="宋体" w:eastAsia="宋体" w:cs="宋体"/>
          <w:b w:val="0"/>
          <w:i w:val="0"/>
          <w:caps w:val="0"/>
          <w:spacing w:val="0"/>
          <w:w w:val="100"/>
          <w:kern w:val="2"/>
          <w:sz w:val="28"/>
          <w:szCs w:val="28"/>
          <w:lang w:val="en-US" w:eastAsia="zh-CN" w:bidi="ar-SA"/>
        </w:rPr>
        <w:t>公斤）</w:t>
      </w:r>
      <w:r>
        <w:rPr>
          <w:rFonts w:hint="eastAsia" w:ascii="宋体" w:hAnsi="宋体" w:eastAsia="宋体" w:cs="宋体"/>
          <w:b w:val="0"/>
          <w:i w:val="0"/>
          <w:caps w:val="0"/>
          <w:spacing w:val="0"/>
          <w:w w:val="100"/>
          <w:kern w:val="2"/>
          <w:sz w:val="28"/>
          <w:szCs w:val="28"/>
          <w:lang w:val="en-US" w:eastAsia="zh-CN" w:bidi="ar-SA"/>
        </w:rPr>
        <w:t>、投标人资质证明材料（需加盖鲜章）一份</w:t>
      </w:r>
      <w:r>
        <w:rPr>
          <w:rFonts w:hint="default" w:ascii="宋体" w:hAnsi="宋体" w:eastAsia="宋体" w:cs="宋体"/>
          <w:b w:val="0"/>
          <w:i w:val="0"/>
          <w:caps w:val="0"/>
          <w:spacing w:val="0"/>
          <w:w w:val="100"/>
          <w:kern w:val="2"/>
          <w:sz w:val="28"/>
          <w:szCs w:val="28"/>
          <w:lang w:val="en-US" w:eastAsia="zh-CN" w:bidi="ar-SA"/>
        </w:rPr>
        <w:t>，邮寄至我公司一份以便与实际来货进行比对，确保参与投标样品与来货质量一致。样品要求标示清晰</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标明投标</w:t>
      </w:r>
      <w:r>
        <w:rPr>
          <w:rFonts w:hint="eastAsia" w:ascii="宋体" w:hAnsi="宋体" w:eastAsia="宋体" w:cs="宋体"/>
          <w:b w:val="0"/>
          <w:i w:val="0"/>
          <w:caps w:val="0"/>
          <w:spacing w:val="0"/>
          <w:w w:val="100"/>
          <w:kern w:val="2"/>
          <w:sz w:val="28"/>
          <w:szCs w:val="28"/>
          <w:lang w:val="en-US" w:eastAsia="zh-CN" w:bidi="ar-SA"/>
        </w:rPr>
        <w:t>人名称</w:t>
      </w:r>
      <w:r>
        <w:rPr>
          <w:rFonts w:hint="default" w:ascii="宋体" w:hAnsi="宋体" w:eastAsia="宋体" w:cs="宋体"/>
          <w:b w:val="0"/>
          <w:i w:val="0"/>
          <w:caps w:val="0"/>
          <w:spacing w:val="0"/>
          <w:w w:val="100"/>
          <w:kern w:val="2"/>
          <w:sz w:val="28"/>
          <w:szCs w:val="28"/>
          <w:lang w:val="en-US" w:eastAsia="zh-CN" w:bidi="ar-SA"/>
        </w:rPr>
        <w:t>及品名名称</w:t>
      </w:r>
      <w:r>
        <w:rPr>
          <w:rFonts w:hint="eastAsia" w:ascii="宋体" w:hAnsi="宋体" w:eastAsia="宋体" w:cs="宋体"/>
          <w:b w:val="0"/>
          <w:i w:val="0"/>
          <w:caps w:val="0"/>
          <w:spacing w:val="0"/>
          <w:w w:val="100"/>
          <w:kern w:val="2"/>
          <w:sz w:val="28"/>
          <w:szCs w:val="28"/>
          <w:lang w:val="en-US" w:eastAsia="zh-CN" w:bidi="ar-SA"/>
        </w:rPr>
        <w:t>，</w:t>
      </w:r>
      <w:r>
        <w:rPr>
          <w:rFonts w:hint="default" w:ascii="宋体" w:hAnsi="宋体" w:eastAsia="宋体" w:cs="宋体"/>
          <w:b w:val="0"/>
          <w:i w:val="0"/>
          <w:caps w:val="0"/>
          <w:spacing w:val="0"/>
          <w:w w:val="100"/>
          <w:kern w:val="2"/>
          <w:sz w:val="28"/>
          <w:szCs w:val="28"/>
          <w:lang w:val="en-US" w:eastAsia="zh-CN" w:bidi="ar-SA"/>
        </w:rPr>
        <w:t>提交我公司后，我公司招标采购工作小组将</w:t>
      </w:r>
      <w:r>
        <w:rPr>
          <w:rFonts w:hint="eastAsia" w:ascii="宋体" w:hAnsi="宋体" w:eastAsia="宋体" w:cs="宋体"/>
          <w:b w:val="0"/>
          <w:i w:val="0"/>
          <w:caps w:val="0"/>
          <w:spacing w:val="0"/>
          <w:w w:val="100"/>
          <w:kern w:val="2"/>
          <w:sz w:val="28"/>
          <w:szCs w:val="28"/>
          <w:lang w:val="en-US" w:eastAsia="zh-CN" w:bidi="ar-SA"/>
        </w:rPr>
        <w:t>进行样品验收并</w:t>
      </w:r>
      <w:r>
        <w:rPr>
          <w:rFonts w:hint="default" w:ascii="宋体" w:hAnsi="宋体" w:eastAsia="宋体" w:cs="宋体"/>
          <w:b w:val="0"/>
          <w:i w:val="0"/>
          <w:caps w:val="0"/>
          <w:spacing w:val="0"/>
          <w:w w:val="100"/>
          <w:kern w:val="2"/>
          <w:sz w:val="28"/>
          <w:szCs w:val="28"/>
          <w:lang w:val="en-US" w:eastAsia="zh-CN" w:bidi="ar-SA"/>
        </w:rPr>
        <w:t>登记封存，样品概不退还。</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3、参与投标的供应商申请投标时，须提前提供相关证照复印件</w:t>
      </w:r>
      <w:r>
        <w:rPr>
          <w:rFonts w:hint="eastAsia" w:ascii="宋体" w:hAnsi="宋体" w:eastAsia="宋体" w:cs="宋体"/>
          <w:b w:val="0"/>
          <w:i w:val="0"/>
          <w:caps w:val="0"/>
          <w:spacing w:val="0"/>
          <w:w w:val="100"/>
          <w:kern w:val="2"/>
          <w:sz w:val="28"/>
          <w:szCs w:val="28"/>
          <w:lang w:val="en-US" w:eastAsia="zh-CN" w:bidi="ar-SA"/>
        </w:rPr>
        <w:t>一</w:t>
      </w:r>
      <w:r>
        <w:rPr>
          <w:rFonts w:hint="default" w:ascii="宋体" w:hAnsi="宋体" w:eastAsia="宋体" w:cs="宋体"/>
          <w:b w:val="0"/>
          <w:i w:val="0"/>
          <w:caps w:val="0"/>
          <w:spacing w:val="0"/>
          <w:w w:val="100"/>
          <w:kern w:val="2"/>
          <w:sz w:val="28"/>
          <w:szCs w:val="28"/>
          <w:lang w:val="en-US" w:eastAsia="zh-CN" w:bidi="ar-SA"/>
        </w:rPr>
        <w:t>套、《投标函》（详见附件</w:t>
      </w:r>
      <w:r>
        <w:rPr>
          <w:rFonts w:hint="eastAsia" w:ascii="宋体" w:hAnsi="宋体" w:eastAsia="宋体" w:cs="宋体"/>
          <w:b w:val="0"/>
          <w:i w:val="0"/>
          <w:caps w:val="0"/>
          <w:spacing w:val="0"/>
          <w:w w:val="100"/>
          <w:kern w:val="2"/>
          <w:sz w:val="28"/>
          <w:szCs w:val="28"/>
          <w:lang w:val="en-US" w:eastAsia="zh-CN" w:bidi="ar-SA"/>
        </w:rPr>
        <w:t>1</w:t>
      </w:r>
      <w:r>
        <w:rPr>
          <w:rFonts w:hint="default" w:ascii="宋体" w:hAnsi="宋体" w:eastAsia="宋体" w:cs="宋体"/>
          <w:b w:val="0"/>
          <w:i w:val="0"/>
          <w:caps w:val="0"/>
          <w:spacing w:val="0"/>
          <w:w w:val="100"/>
          <w:kern w:val="2"/>
          <w:sz w:val="28"/>
          <w:szCs w:val="28"/>
          <w:lang w:val="en-US" w:eastAsia="zh-CN" w:bidi="ar-SA"/>
        </w:rPr>
        <w:t>）一份，加盖单位印章（鲜章，复印件不接受），与样品一并邮寄至我公司，经我公司审核通过后方可参与投标。</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4、</w:t>
      </w:r>
      <w:r>
        <w:rPr>
          <w:rFonts w:hint="eastAsia" w:ascii="宋体" w:hAnsi="宋体" w:eastAsia="宋体" w:cs="宋体"/>
          <w:b w:val="0"/>
          <w:i w:val="0"/>
          <w:caps w:val="0"/>
          <w:spacing w:val="0"/>
          <w:w w:val="100"/>
          <w:kern w:val="2"/>
          <w:sz w:val="28"/>
          <w:szCs w:val="28"/>
          <w:lang w:val="en-US" w:eastAsia="zh-CN" w:bidi="ar-SA"/>
        </w:rPr>
        <w:t>最终投标供应商的确定</w:t>
      </w:r>
      <w:r>
        <w:rPr>
          <w:rFonts w:hint="default" w:ascii="宋体" w:hAnsi="宋体" w:eastAsia="宋体" w:cs="宋体"/>
          <w:b w:val="0"/>
          <w:i w:val="0"/>
          <w:caps w:val="0"/>
          <w:spacing w:val="0"/>
          <w:w w:val="100"/>
          <w:kern w:val="2"/>
          <w:sz w:val="28"/>
          <w:szCs w:val="28"/>
          <w:lang w:val="en-US" w:eastAsia="zh-CN" w:bidi="ar-SA"/>
        </w:rPr>
        <w:t>按照</w:t>
      </w:r>
      <w:r>
        <w:rPr>
          <w:rFonts w:hint="eastAsia" w:ascii="宋体" w:hAnsi="宋体" w:eastAsia="宋体" w:cs="宋体"/>
          <w:b w:val="0"/>
          <w:i w:val="0"/>
          <w:caps w:val="0"/>
          <w:spacing w:val="0"/>
          <w:w w:val="100"/>
          <w:kern w:val="2"/>
          <w:sz w:val="28"/>
          <w:szCs w:val="28"/>
          <w:lang w:val="en-US" w:eastAsia="zh-CN" w:bidi="ar-SA"/>
        </w:rPr>
        <w:t>投标人样品送达时间、标书送达时间、样品验收情况、资质符合性及投标押金缴纳时间（公告期内）等结果，选择符合投标资格的</w:t>
      </w:r>
      <w:r>
        <w:rPr>
          <w:rFonts w:hint="default" w:ascii="宋体" w:hAnsi="宋体" w:eastAsia="宋体" w:cs="宋体"/>
          <w:b w:val="0"/>
          <w:i w:val="0"/>
          <w:caps w:val="0"/>
          <w:spacing w:val="0"/>
          <w:w w:val="100"/>
          <w:kern w:val="2"/>
          <w:sz w:val="28"/>
          <w:szCs w:val="28"/>
          <w:lang w:val="en-US" w:eastAsia="zh-CN" w:bidi="ar-SA"/>
        </w:rPr>
        <w:t>供应商列为公司的最终投标供应商并参与投标。</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5、押金交纳</w:t>
      </w:r>
      <w:r>
        <w:rPr>
          <w:rFonts w:hint="eastAsia" w:ascii="宋体" w:hAnsi="宋体" w:eastAsia="宋体" w:cs="宋体"/>
          <w:b w:val="0"/>
          <w:i w:val="0"/>
          <w:caps w:val="0"/>
          <w:spacing w:val="0"/>
          <w:w w:val="100"/>
          <w:kern w:val="2"/>
          <w:sz w:val="28"/>
          <w:szCs w:val="28"/>
          <w:lang w:val="en-US" w:eastAsia="zh-CN" w:bidi="ar-SA"/>
        </w:rPr>
        <w:t>时</w:t>
      </w:r>
      <w:r>
        <w:rPr>
          <w:rFonts w:hint="default" w:ascii="宋体" w:hAnsi="宋体" w:eastAsia="宋体" w:cs="宋体"/>
          <w:b w:val="0"/>
          <w:i w:val="0"/>
          <w:caps w:val="0"/>
          <w:spacing w:val="0"/>
          <w:w w:val="100"/>
          <w:kern w:val="2"/>
          <w:sz w:val="28"/>
          <w:szCs w:val="28"/>
          <w:lang w:val="en-US" w:eastAsia="zh-CN" w:bidi="ar-SA"/>
        </w:rPr>
        <w:t>在备注栏中注明“中药材应标押金</w:t>
      </w:r>
      <w:r>
        <w:rPr>
          <w:rFonts w:hint="eastAsia" w:ascii="宋体" w:hAnsi="宋体" w:eastAsia="宋体" w:cs="宋体"/>
          <w:b w:val="0"/>
          <w:i w:val="0"/>
          <w:caps w:val="0"/>
          <w:spacing w:val="0"/>
          <w:w w:val="100"/>
          <w:kern w:val="2"/>
          <w:sz w:val="28"/>
          <w:szCs w:val="28"/>
          <w:lang w:val="en-US" w:eastAsia="zh-CN" w:bidi="ar-SA"/>
        </w:rPr>
        <w:t>+单位名称</w:t>
      </w:r>
      <w:r>
        <w:rPr>
          <w:rFonts w:hint="default" w:ascii="宋体" w:hAnsi="宋体" w:eastAsia="宋体" w:cs="宋体"/>
          <w:b w:val="0"/>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6、已送样的</w:t>
      </w:r>
      <w:r>
        <w:rPr>
          <w:rFonts w:hint="eastAsia" w:ascii="宋体" w:hAnsi="宋体" w:eastAsia="宋体" w:cs="宋体"/>
          <w:b w:val="0"/>
          <w:i w:val="0"/>
          <w:caps w:val="0"/>
          <w:spacing w:val="0"/>
          <w:w w:val="100"/>
          <w:kern w:val="2"/>
          <w:sz w:val="28"/>
          <w:szCs w:val="28"/>
          <w:lang w:val="en-US" w:eastAsia="zh-CN" w:bidi="ar-SA"/>
        </w:rPr>
        <w:t>投标人</w:t>
      </w:r>
      <w:r>
        <w:rPr>
          <w:rFonts w:hint="default" w:ascii="宋体" w:hAnsi="宋体" w:eastAsia="宋体" w:cs="宋体"/>
          <w:b w:val="0"/>
          <w:i w:val="0"/>
          <w:caps w:val="0"/>
          <w:spacing w:val="0"/>
          <w:w w:val="100"/>
          <w:kern w:val="2"/>
          <w:sz w:val="28"/>
          <w:szCs w:val="28"/>
          <w:lang w:val="en-US" w:eastAsia="zh-CN" w:bidi="ar-SA"/>
        </w:rPr>
        <w:t>逾期未</w:t>
      </w:r>
      <w:r>
        <w:rPr>
          <w:rFonts w:hint="eastAsia" w:ascii="宋体" w:hAnsi="宋体" w:eastAsia="宋体" w:cs="宋体"/>
          <w:b w:val="0"/>
          <w:i w:val="0"/>
          <w:caps w:val="0"/>
          <w:spacing w:val="0"/>
          <w:w w:val="100"/>
          <w:kern w:val="2"/>
          <w:sz w:val="28"/>
          <w:szCs w:val="28"/>
          <w:lang w:val="en-US" w:eastAsia="zh-CN" w:bidi="ar-SA"/>
        </w:rPr>
        <w:t>送达标书或</w:t>
      </w:r>
      <w:r>
        <w:rPr>
          <w:rFonts w:hint="default" w:ascii="宋体" w:hAnsi="宋体" w:eastAsia="宋体" w:cs="宋体"/>
          <w:b w:val="0"/>
          <w:i w:val="0"/>
          <w:caps w:val="0"/>
          <w:spacing w:val="0"/>
          <w:w w:val="100"/>
          <w:kern w:val="2"/>
          <w:sz w:val="28"/>
          <w:szCs w:val="28"/>
          <w:lang w:val="en-US" w:eastAsia="zh-CN" w:bidi="ar-SA"/>
        </w:rPr>
        <w:t>缴纳押金</w:t>
      </w:r>
      <w:r>
        <w:rPr>
          <w:rFonts w:hint="eastAsia" w:ascii="宋体" w:hAnsi="宋体" w:eastAsia="宋体" w:cs="宋体"/>
          <w:b w:val="0"/>
          <w:i w:val="0"/>
          <w:caps w:val="0"/>
          <w:spacing w:val="0"/>
          <w:w w:val="100"/>
          <w:kern w:val="2"/>
          <w:sz w:val="28"/>
          <w:szCs w:val="28"/>
          <w:lang w:val="en-US" w:eastAsia="zh-CN" w:bidi="ar-SA"/>
        </w:rPr>
        <w:t>的</w:t>
      </w:r>
      <w:r>
        <w:rPr>
          <w:rFonts w:hint="default" w:ascii="宋体" w:hAnsi="宋体" w:eastAsia="宋体" w:cs="宋体"/>
          <w:b w:val="0"/>
          <w:i w:val="0"/>
          <w:caps w:val="0"/>
          <w:spacing w:val="0"/>
          <w:w w:val="100"/>
          <w:kern w:val="2"/>
          <w:sz w:val="28"/>
          <w:szCs w:val="28"/>
          <w:lang w:val="en-US" w:eastAsia="zh-CN" w:bidi="ar-SA"/>
        </w:rPr>
        <w:t>，自动</w:t>
      </w:r>
      <w:r>
        <w:rPr>
          <w:rFonts w:hint="eastAsia" w:ascii="宋体" w:hAnsi="宋体" w:eastAsia="宋体" w:cs="宋体"/>
          <w:b w:val="0"/>
          <w:i w:val="0"/>
          <w:caps w:val="0"/>
          <w:spacing w:val="0"/>
          <w:w w:val="100"/>
          <w:kern w:val="2"/>
          <w:sz w:val="28"/>
          <w:szCs w:val="28"/>
          <w:lang w:val="en-US" w:eastAsia="zh-CN" w:bidi="ar-SA"/>
        </w:rPr>
        <w:t>失去</w:t>
      </w:r>
      <w:r>
        <w:rPr>
          <w:rFonts w:hint="default" w:ascii="宋体" w:hAnsi="宋体" w:eastAsia="宋体" w:cs="宋体"/>
          <w:b w:val="0"/>
          <w:i w:val="0"/>
          <w:caps w:val="0"/>
          <w:spacing w:val="0"/>
          <w:w w:val="100"/>
          <w:kern w:val="2"/>
          <w:sz w:val="28"/>
          <w:szCs w:val="28"/>
          <w:lang w:val="en-US" w:eastAsia="zh-CN" w:bidi="ar-SA"/>
        </w:rPr>
        <w:t>投标</w:t>
      </w:r>
      <w:r>
        <w:rPr>
          <w:rFonts w:hint="eastAsia" w:ascii="宋体" w:hAnsi="宋体" w:eastAsia="宋体" w:cs="宋体"/>
          <w:b w:val="0"/>
          <w:i w:val="0"/>
          <w:caps w:val="0"/>
          <w:spacing w:val="0"/>
          <w:w w:val="100"/>
          <w:kern w:val="2"/>
          <w:sz w:val="28"/>
          <w:szCs w:val="28"/>
          <w:lang w:val="en-US" w:eastAsia="zh-CN" w:bidi="ar-SA"/>
        </w:rPr>
        <w:t>资格</w:t>
      </w:r>
      <w:r>
        <w:rPr>
          <w:rFonts w:hint="default" w:ascii="宋体" w:hAnsi="宋体" w:eastAsia="宋体" w:cs="宋体"/>
          <w:b w:val="0"/>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7、同一品种的样品每个投标单位只能寄送一份，若</w:t>
      </w:r>
      <w:r>
        <w:rPr>
          <w:rFonts w:hint="eastAsia" w:cs="宋体"/>
          <w:b w:val="0"/>
          <w:i w:val="0"/>
          <w:caps w:val="0"/>
          <w:spacing w:val="0"/>
          <w:w w:val="100"/>
          <w:kern w:val="2"/>
          <w:sz w:val="28"/>
          <w:szCs w:val="28"/>
          <w:lang w:val="en-US" w:eastAsia="zh-CN" w:bidi="ar-SA"/>
        </w:rPr>
        <w:t>寄送的样品不符合质量标准要求的，自动失去</w:t>
      </w:r>
      <w:r>
        <w:rPr>
          <w:rFonts w:hint="default" w:ascii="宋体" w:hAnsi="宋体" w:eastAsia="宋体" w:cs="宋体"/>
          <w:b w:val="0"/>
          <w:i w:val="0"/>
          <w:caps w:val="0"/>
          <w:spacing w:val="0"/>
          <w:w w:val="100"/>
          <w:kern w:val="2"/>
          <w:sz w:val="28"/>
          <w:szCs w:val="28"/>
          <w:lang w:val="en-US" w:eastAsia="zh-CN" w:bidi="ar-SA"/>
        </w:rPr>
        <w:t>投标</w:t>
      </w:r>
      <w:r>
        <w:rPr>
          <w:rFonts w:hint="eastAsia" w:ascii="宋体" w:hAnsi="宋体" w:eastAsia="宋体" w:cs="宋体"/>
          <w:b w:val="0"/>
          <w:i w:val="0"/>
          <w:caps w:val="0"/>
          <w:spacing w:val="0"/>
          <w:w w:val="100"/>
          <w:kern w:val="2"/>
          <w:sz w:val="28"/>
          <w:szCs w:val="28"/>
          <w:lang w:val="en-US" w:eastAsia="zh-CN" w:bidi="ar-SA"/>
        </w:rPr>
        <w:t>资格</w:t>
      </w:r>
      <w:r>
        <w:rPr>
          <w:rFonts w:hint="default" w:ascii="宋体" w:hAnsi="宋体" w:eastAsia="宋体" w:cs="宋体"/>
          <w:b w:val="0"/>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8、因标书制作不充分，需作补充的，应按照标书制作要求和密封要求在补充材料和文件包装密封处加盖公章（鲜章），并在材料补充期限内寄送至我公司。逾期未送达的，补充材料不能作为本次招投标项目的有效的材料。</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八、未尽事宜：</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以合同中相关规定为准</w:t>
      </w:r>
      <w:r>
        <w:rPr>
          <w:rFonts w:hint="eastAsia" w:ascii="宋体" w:hAnsi="宋体" w:eastAsia="宋体" w:cs="宋体"/>
          <w:b w:val="0"/>
          <w:i w:val="0"/>
          <w:caps w:val="0"/>
          <w:spacing w:val="0"/>
          <w:w w:val="10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九、投标截止时间：</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lang w:val="en-US" w:eastAsia="zh-CN" w:bidi="ar-SA"/>
        </w:rPr>
        <w:t>1、递</w:t>
      </w:r>
      <w:r>
        <w:rPr>
          <w:rFonts w:hint="default" w:ascii="宋体" w:hAnsi="宋体" w:eastAsia="宋体" w:cs="宋体"/>
          <w:b w:val="0"/>
          <w:i w:val="0"/>
          <w:caps w:val="0"/>
          <w:spacing w:val="0"/>
          <w:w w:val="100"/>
          <w:kern w:val="2"/>
          <w:sz w:val="28"/>
          <w:szCs w:val="28"/>
          <w:highlight w:val="none"/>
          <w:lang w:val="en-US" w:eastAsia="zh-CN" w:bidi="ar-SA"/>
        </w:rPr>
        <w:t>交样品截止时间：2022年</w:t>
      </w:r>
      <w:r>
        <w:rPr>
          <w:rFonts w:hint="eastAsia" w:ascii="宋体" w:hAnsi="宋体" w:eastAsia="宋体" w:cs="宋体"/>
          <w:b w:val="0"/>
          <w:i w:val="0"/>
          <w:caps w:val="0"/>
          <w:spacing w:val="0"/>
          <w:w w:val="100"/>
          <w:kern w:val="2"/>
          <w:sz w:val="28"/>
          <w:szCs w:val="28"/>
          <w:highlight w:val="none"/>
          <w:lang w:val="en-US" w:eastAsia="zh-CN" w:bidi="ar-SA"/>
        </w:rPr>
        <w:t>9</w:t>
      </w:r>
      <w:r>
        <w:rPr>
          <w:rFonts w:hint="default" w:ascii="宋体" w:hAnsi="宋体" w:eastAsia="宋体" w:cs="宋体"/>
          <w:b w:val="0"/>
          <w:i w:val="0"/>
          <w:caps w:val="0"/>
          <w:spacing w:val="0"/>
          <w:w w:val="100"/>
          <w:kern w:val="2"/>
          <w:sz w:val="28"/>
          <w:szCs w:val="28"/>
          <w:highlight w:val="none"/>
          <w:lang w:val="en-US" w:eastAsia="zh-CN" w:bidi="ar-SA"/>
        </w:rPr>
        <w:t xml:space="preserve"> 月</w:t>
      </w:r>
      <w:r>
        <w:rPr>
          <w:rFonts w:hint="eastAsia" w:ascii="宋体" w:hAnsi="宋体" w:eastAsia="宋体" w:cs="宋体"/>
          <w:b w:val="0"/>
          <w:i w:val="0"/>
          <w:caps w:val="0"/>
          <w:spacing w:val="0"/>
          <w:w w:val="100"/>
          <w:kern w:val="2"/>
          <w:sz w:val="28"/>
          <w:szCs w:val="28"/>
          <w:highlight w:val="none"/>
          <w:lang w:val="en-US" w:eastAsia="zh-CN" w:bidi="ar-SA"/>
        </w:rPr>
        <w:t>2</w:t>
      </w:r>
      <w:r>
        <w:rPr>
          <w:rFonts w:hint="default" w:ascii="宋体" w:hAnsi="宋体" w:eastAsia="宋体" w:cs="宋体"/>
          <w:b w:val="0"/>
          <w:i w:val="0"/>
          <w:caps w:val="0"/>
          <w:spacing w:val="0"/>
          <w:w w:val="100"/>
          <w:kern w:val="2"/>
          <w:sz w:val="28"/>
          <w:szCs w:val="28"/>
          <w:highlight w:val="none"/>
          <w:lang w:val="en-US" w:eastAsia="zh-CN" w:bidi="ar-SA"/>
        </w:rPr>
        <w:t>日</w:t>
      </w:r>
      <w:r>
        <w:rPr>
          <w:rFonts w:hint="eastAsia" w:ascii="宋体" w:hAnsi="宋体" w:eastAsia="宋体" w:cs="宋体"/>
          <w:b w:val="0"/>
          <w:i w:val="0"/>
          <w:caps w:val="0"/>
          <w:spacing w:val="0"/>
          <w:w w:val="100"/>
          <w:kern w:val="2"/>
          <w:sz w:val="28"/>
          <w:szCs w:val="28"/>
          <w:highlight w:val="none"/>
          <w:lang w:val="en-US" w:eastAsia="zh-CN" w:bidi="ar-SA"/>
        </w:rPr>
        <w:t>18:00</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highlight w:val="none"/>
          <w:lang w:val="en-US" w:eastAsia="zh-CN" w:bidi="ar-SA"/>
        </w:rPr>
        <w:t>2、递交标书截止时间：2022年</w:t>
      </w:r>
      <w:r>
        <w:rPr>
          <w:rFonts w:hint="eastAsia" w:ascii="宋体" w:hAnsi="宋体" w:eastAsia="宋体" w:cs="宋体"/>
          <w:b w:val="0"/>
          <w:i w:val="0"/>
          <w:caps w:val="0"/>
          <w:spacing w:val="0"/>
          <w:w w:val="100"/>
          <w:kern w:val="2"/>
          <w:sz w:val="28"/>
          <w:szCs w:val="28"/>
          <w:highlight w:val="none"/>
          <w:lang w:val="en-US" w:eastAsia="zh-CN" w:bidi="ar-SA"/>
        </w:rPr>
        <w:t>9</w:t>
      </w:r>
      <w:r>
        <w:rPr>
          <w:rFonts w:hint="default" w:ascii="宋体" w:hAnsi="宋体" w:eastAsia="宋体" w:cs="宋体"/>
          <w:b w:val="0"/>
          <w:i w:val="0"/>
          <w:caps w:val="0"/>
          <w:spacing w:val="0"/>
          <w:w w:val="100"/>
          <w:kern w:val="2"/>
          <w:sz w:val="28"/>
          <w:szCs w:val="28"/>
          <w:highlight w:val="none"/>
          <w:lang w:val="en-US" w:eastAsia="zh-CN" w:bidi="ar-SA"/>
        </w:rPr>
        <w:t xml:space="preserve"> 月</w:t>
      </w:r>
      <w:r>
        <w:rPr>
          <w:rFonts w:hint="eastAsia" w:ascii="宋体" w:hAnsi="宋体" w:eastAsia="宋体" w:cs="宋体"/>
          <w:b w:val="0"/>
          <w:i w:val="0"/>
          <w:caps w:val="0"/>
          <w:spacing w:val="0"/>
          <w:w w:val="100"/>
          <w:kern w:val="2"/>
          <w:sz w:val="28"/>
          <w:szCs w:val="28"/>
          <w:highlight w:val="none"/>
          <w:lang w:val="en-US" w:eastAsia="zh-CN" w:bidi="ar-SA"/>
        </w:rPr>
        <w:t>2</w:t>
      </w:r>
      <w:r>
        <w:rPr>
          <w:rFonts w:hint="default" w:ascii="宋体" w:hAnsi="宋体" w:eastAsia="宋体" w:cs="宋体"/>
          <w:b w:val="0"/>
          <w:i w:val="0"/>
          <w:caps w:val="0"/>
          <w:spacing w:val="0"/>
          <w:w w:val="100"/>
          <w:kern w:val="2"/>
          <w:sz w:val="28"/>
          <w:szCs w:val="28"/>
          <w:highlight w:val="none"/>
          <w:lang w:val="en-US" w:eastAsia="zh-CN" w:bidi="ar-SA"/>
        </w:rPr>
        <w:t>日</w:t>
      </w:r>
      <w:r>
        <w:rPr>
          <w:rFonts w:hint="eastAsia" w:ascii="宋体" w:hAnsi="宋体" w:eastAsia="宋体" w:cs="宋体"/>
          <w:b w:val="0"/>
          <w:i w:val="0"/>
          <w:caps w:val="0"/>
          <w:spacing w:val="0"/>
          <w:w w:val="100"/>
          <w:kern w:val="2"/>
          <w:sz w:val="28"/>
          <w:szCs w:val="28"/>
          <w:highlight w:val="none"/>
          <w:lang w:val="en-US" w:eastAsia="zh-CN" w:bidi="ar-SA"/>
        </w:rPr>
        <w:t>18:00</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highlight w:val="none"/>
          <w:lang w:val="en-US" w:eastAsia="zh-CN" w:bidi="ar-SA"/>
        </w:rPr>
        <w:t>3、</w:t>
      </w:r>
      <w:r>
        <w:rPr>
          <w:rFonts w:hint="eastAsia" w:ascii="宋体" w:hAnsi="宋体" w:eastAsia="宋体" w:cs="宋体"/>
          <w:b w:val="0"/>
          <w:i w:val="0"/>
          <w:caps w:val="0"/>
          <w:spacing w:val="0"/>
          <w:w w:val="100"/>
          <w:kern w:val="2"/>
          <w:sz w:val="28"/>
          <w:szCs w:val="28"/>
          <w:highlight w:val="none"/>
          <w:lang w:val="en-US" w:eastAsia="zh-CN" w:bidi="ar-SA"/>
        </w:rPr>
        <w:t>递交补充材料</w:t>
      </w:r>
      <w:r>
        <w:rPr>
          <w:rFonts w:hint="default" w:ascii="宋体" w:hAnsi="宋体" w:eastAsia="宋体" w:cs="宋体"/>
          <w:b w:val="0"/>
          <w:i w:val="0"/>
          <w:caps w:val="0"/>
          <w:spacing w:val="0"/>
          <w:w w:val="100"/>
          <w:kern w:val="2"/>
          <w:sz w:val="28"/>
          <w:szCs w:val="28"/>
          <w:highlight w:val="none"/>
          <w:lang w:val="en-US" w:eastAsia="zh-CN" w:bidi="ar-SA"/>
        </w:rPr>
        <w:t>截止时间</w:t>
      </w:r>
      <w:r>
        <w:rPr>
          <w:rFonts w:hint="eastAsia" w:ascii="宋体" w:hAnsi="宋体" w:eastAsia="宋体" w:cs="宋体"/>
          <w:b w:val="0"/>
          <w:i w:val="0"/>
          <w:caps w:val="0"/>
          <w:spacing w:val="0"/>
          <w:w w:val="100"/>
          <w:kern w:val="2"/>
          <w:sz w:val="28"/>
          <w:szCs w:val="28"/>
          <w:highlight w:val="none"/>
          <w:lang w:val="en-US" w:eastAsia="zh-CN" w:bidi="ar-SA"/>
        </w:rPr>
        <w:t>：2022年9 月2日18:00</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eastAsia" w:ascii="宋体" w:hAnsi="宋体" w:eastAsia="宋体" w:cs="宋体"/>
          <w:b w:val="0"/>
          <w:i w:val="0"/>
          <w:caps w:val="0"/>
          <w:spacing w:val="0"/>
          <w:w w:val="100"/>
          <w:kern w:val="2"/>
          <w:sz w:val="28"/>
          <w:szCs w:val="28"/>
          <w:highlight w:val="none"/>
          <w:lang w:val="en-US" w:eastAsia="zh-CN" w:bidi="ar-SA"/>
        </w:rPr>
        <w:t>4、</w:t>
      </w:r>
      <w:r>
        <w:rPr>
          <w:rFonts w:hint="default" w:ascii="宋体" w:hAnsi="宋体" w:eastAsia="宋体" w:cs="宋体"/>
          <w:b w:val="0"/>
          <w:i w:val="0"/>
          <w:caps w:val="0"/>
          <w:spacing w:val="0"/>
          <w:w w:val="100"/>
          <w:kern w:val="2"/>
          <w:sz w:val="28"/>
          <w:szCs w:val="28"/>
          <w:highlight w:val="none"/>
          <w:lang w:val="en-US" w:eastAsia="zh-CN" w:bidi="ar-SA"/>
        </w:rPr>
        <w:t>相关费用</w:t>
      </w:r>
      <w:r>
        <w:rPr>
          <w:rFonts w:hint="eastAsia" w:ascii="宋体" w:hAnsi="宋体" w:eastAsia="宋体" w:cs="宋体"/>
          <w:b w:val="0"/>
          <w:i w:val="0"/>
          <w:caps w:val="0"/>
          <w:spacing w:val="0"/>
          <w:w w:val="100"/>
          <w:kern w:val="2"/>
          <w:sz w:val="28"/>
          <w:szCs w:val="28"/>
          <w:highlight w:val="none"/>
          <w:lang w:val="en-US" w:eastAsia="zh-CN" w:bidi="ar-SA"/>
        </w:rPr>
        <w:t>缴</w:t>
      </w:r>
      <w:r>
        <w:rPr>
          <w:rFonts w:hint="default" w:ascii="宋体" w:hAnsi="宋体" w:eastAsia="宋体" w:cs="宋体"/>
          <w:b w:val="0"/>
          <w:i w:val="0"/>
          <w:caps w:val="0"/>
          <w:spacing w:val="0"/>
          <w:w w:val="100"/>
          <w:kern w:val="2"/>
          <w:sz w:val="28"/>
          <w:szCs w:val="28"/>
          <w:highlight w:val="none"/>
          <w:lang w:val="en-US" w:eastAsia="zh-CN" w:bidi="ar-SA"/>
        </w:rPr>
        <w:t>纳截止时间：2022年</w:t>
      </w:r>
      <w:r>
        <w:rPr>
          <w:rFonts w:hint="eastAsia" w:ascii="宋体" w:hAnsi="宋体" w:eastAsia="宋体" w:cs="宋体"/>
          <w:b w:val="0"/>
          <w:i w:val="0"/>
          <w:caps w:val="0"/>
          <w:spacing w:val="0"/>
          <w:w w:val="100"/>
          <w:kern w:val="2"/>
          <w:sz w:val="28"/>
          <w:szCs w:val="28"/>
          <w:highlight w:val="none"/>
          <w:lang w:val="en-US" w:eastAsia="zh-CN" w:bidi="ar-SA"/>
        </w:rPr>
        <w:t>9</w:t>
      </w:r>
      <w:r>
        <w:rPr>
          <w:rFonts w:hint="default" w:ascii="宋体" w:hAnsi="宋体" w:eastAsia="宋体" w:cs="宋体"/>
          <w:b w:val="0"/>
          <w:i w:val="0"/>
          <w:caps w:val="0"/>
          <w:spacing w:val="0"/>
          <w:w w:val="100"/>
          <w:kern w:val="2"/>
          <w:sz w:val="28"/>
          <w:szCs w:val="28"/>
          <w:highlight w:val="none"/>
          <w:lang w:val="en-US" w:eastAsia="zh-CN" w:bidi="ar-SA"/>
        </w:rPr>
        <w:t xml:space="preserve"> 月</w:t>
      </w:r>
      <w:r>
        <w:rPr>
          <w:rFonts w:hint="eastAsia" w:ascii="宋体" w:hAnsi="宋体" w:eastAsia="宋体" w:cs="宋体"/>
          <w:b w:val="0"/>
          <w:i w:val="0"/>
          <w:caps w:val="0"/>
          <w:spacing w:val="0"/>
          <w:w w:val="100"/>
          <w:kern w:val="2"/>
          <w:sz w:val="28"/>
          <w:szCs w:val="28"/>
          <w:highlight w:val="none"/>
          <w:lang w:val="en-US" w:eastAsia="zh-CN" w:bidi="ar-SA"/>
        </w:rPr>
        <w:t>2</w:t>
      </w:r>
      <w:r>
        <w:rPr>
          <w:rFonts w:hint="default" w:ascii="宋体" w:hAnsi="宋体" w:eastAsia="宋体" w:cs="宋体"/>
          <w:b w:val="0"/>
          <w:i w:val="0"/>
          <w:caps w:val="0"/>
          <w:spacing w:val="0"/>
          <w:w w:val="100"/>
          <w:kern w:val="2"/>
          <w:sz w:val="28"/>
          <w:szCs w:val="28"/>
          <w:highlight w:val="none"/>
          <w:lang w:val="en-US" w:eastAsia="zh-CN" w:bidi="ar-SA"/>
        </w:rPr>
        <w:t>日</w:t>
      </w:r>
      <w:r>
        <w:rPr>
          <w:rFonts w:hint="eastAsia" w:ascii="宋体" w:hAnsi="宋体" w:eastAsia="宋体" w:cs="宋体"/>
          <w:b w:val="0"/>
          <w:i w:val="0"/>
          <w:caps w:val="0"/>
          <w:spacing w:val="0"/>
          <w:w w:val="100"/>
          <w:kern w:val="2"/>
          <w:sz w:val="28"/>
          <w:szCs w:val="28"/>
          <w:highlight w:val="none"/>
          <w:lang w:val="en-US" w:eastAsia="zh-CN" w:bidi="ar-SA"/>
        </w:rPr>
        <w:t>18:00</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highlight w:val="none"/>
          <w:lang w:val="en-US" w:eastAsia="zh-CN" w:bidi="ar-SA"/>
        </w:rPr>
      </w:pPr>
      <w:r>
        <w:rPr>
          <w:rFonts w:hint="default" w:ascii="宋体" w:hAnsi="宋体" w:eastAsia="宋体" w:cs="宋体"/>
          <w:b w:val="0"/>
          <w:i w:val="0"/>
          <w:caps w:val="0"/>
          <w:spacing w:val="0"/>
          <w:w w:val="100"/>
          <w:kern w:val="2"/>
          <w:sz w:val="28"/>
          <w:szCs w:val="28"/>
          <w:highlight w:val="none"/>
          <w:lang w:val="en-US" w:eastAsia="zh-CN" w:bidi="ar-SA"/>
        </w:rPr>
        <w:t>十、开标时间：</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开标时间：另行通知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开标地点：另行通知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十一、本公告有效期：</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 xml:space="preserve"> </w:t>
      </w:r>
      <w:r>
        <w:rPr>
          <w:rFonts w:hint="eastAsia" w:ascii="宋体" w:hAnsi="宋体" w:eastAsia="宋体" w:cs="宋体"/>
          <w:b w:val="0"/>
          <w:i w:val="0"/>
          <w:caps w:val="0"/>
          <w:spacing w:val="0"/>
          <w:w w:val="100"/>
          <w:kern w:val="2"/>
          <w:sz w:val="28"/>
          <w:szCs w:val="28"/>
          <w:lang w:val="en-US" w:eastAsia="zh-CN" w:bidi="ar-SA"/>
        </w:rPr>
        <w:t>2022</w:t>
      </w:r>
      <w:r>
        <w:rPr>
          <w:rFonts w:hint="default" w:ascii="宋体" w:hAnsi="宋体" w:eastAsia="宋体" w:cs="宋体"/>
          <w:b w:val="0"/>
          <w:i w:val="0"/>
          <w:caps w:val="0"/>
          <w:spacing w:val="0"/>
          <w:w w:val="100"/>
          <w:kern w:val="2"/>
          <w:sz w:val="28"/>
          <w:szCs w:val="28"/>
          <w:lang w:val="en-US" w:eastAsia="zh-CN" w:bidi="ar-SA"/>
        </w:rPr>
        <w:t>年</w:t>
      </w:r>
      <w:r>
        <w:rPr>
          <w:rFonts w:hint="eastAsia" w:ascii="宋体" w:hAnsi="宋体" w:eastAsia="宋体" w:cs="宋体"/>
          <w:b w:val="0"/>
          <w:i w:val="0"/>
          <w:caps w:val="0"/>
          <w:spacing w:val="0"/>
          <w:w w:val="100"/>
          <w:kern w:val="2"/>
          <w:sz w:val="28"/>
          <w:szCs w:val="28"/>
          <w:lang w:val="en-US" w:eastAsia="zh-CN" w:bidi="ar-SA"/>
        </w:rPr>
        <w:t>8</w:t>
      </w:r>
      <w:r>
        <w:rPr>
          <w:rFonts w:hint="default" w:ascii="宋体" w:hAnsi="宋体" w:eastAsia="宋体" w:cs="宋体"/>
          <w:b w:val="0"/>
          <w:i w:val="0"/>
          <w:caps w:val="0"/>
          <w:spacing w:val="0"/>
          <w:w w:val="100"/>
          <w:kern w:val="2"/>
          <w:sz w:val="28"/>
          <w:szCs w:val="28"/>
          <w:lang w:val="en-US" w:eastAsia="zh-CN" w:bidi="ar-SA"/>
        </w:rPr>
        <w:t>月</w:t>
      </w:r>
      <w:r>
        <w:rPr>
          <w:rFonts w:hint="eastAsia" w:ascii="宋体" w:hAnsi="宋体" w:eastAsia="宋体" w:cs="宋体"/>
          <w:b w:val="0"/>
          <w:i w:val="0"/>
          <w:caps w:val="0"/>
          <w:spacing w:val="0"/>
          <w:w w:val="100"/>
          <w:kern w:val="2"/>
          <w:sz w:val="28"/>
          <w:szCs w:val="28"/>
          <w:lang w:val="en-US" w:eastAsia="zh-CN" w:bidi="ar-SA"/>
        </w:rPr>
        <w:t>19</w:t>
      </w:r>
      <w:r>
        <w:rPr>
          <w:rFonts w:hint="default" w:ascii="宋体" w:hAnsi="宋体" w:eastAsia="宋体" w:cs="宋体"/>
          <w:b w:val="0"/>
          <w:i w:val="0"/>
          <w:caps w:val="0"/>
          <w:spacing w:val="0"/>
          <w:w w:val="100"/>
          <w:kern w:val="2"/>
          <w:sz w:val="28"/>
          <w:szCs w:val="28"/>
          <w:lang w:val="en-US" w:eastAsia="zh-CN" w:bidi="ar-SA"/>
        </w:rPr>
        <w:t>日-</w:t>
      </w:r>
      <w:r>
        <w:rPr>
          <w:rFonts w:hint="eastAsia" w:ascii="宋体" w:hAnsi="宋体" w:eastAsia="宋体" w:cs="宋体"/>
          <w:b w:val="0"/>
          <w:i w:val="0"/>
          <w:caps w:val="0"/>
          <w:spacing w:val="0"/>
          <w:w w:val="100"/>
          <w:kern w:val="2"/>
          <w:sz w:val="28"/>
          <w:szCs w:val="28"/>
          <w:lang w:val="en-US" w:eastAsia="zh-CN" w:bidi="ar-SA"/>
        </w:rPr>
        <w:t>2022</w:t>
      </w:r>
      <w:r>
        <w:rPr>
          <w:rFonts w:hint="default" w:ascii="宋体" w:hAnsi="宋体" w:eastAsia="宋体" w:cs="宋体"/>
          <w:b w:val="0"/>
          <w:i w:val="0"/>
          <w:caps w:val="0"/>
          <w:spacing w:val="0"/>
          <w:w w:val="100"/>
          <w:kern w:val="2"/>
          <w:sz w:val="28"/>
          <w:szCs w:val="28"/>
          <w:lang w:val="en-US" w:eastAsia="zh-CN" w:bidi="ar-SA"/>
        </w:rPr>
        <w:t>年</w:t>
      </w:r>
      <w:r>
        <w:rPr>
          <w:rFonts w:hint="eastAsia" w:ascii="宋体" w:hAnsi="宋体" w:eastAsia="宋体" w:cs="宋体"/>
          <w:b w:val="0"/>
          <w:i w:val="0"/>
          <w:caps w:val="0"/>
          <w:spacing w:val="0"/>
          <w:w w:val="100"/>
          <w:kern w:val="2"/>
          <w:sz w:val="28"/>
          <w:szCs w:val="28"/>
          <w:lang w:val="en-US" w:eastAsia="zh-CN" w:bidi="ar-SA"/>
        </w:rPr>
        <w:t>9</w:t>
      </w:r>
      <w:r>
        <w:rPr>
          <w:rFonts w:hint="default" w:ascii="宋体" w:hAnsi="宋体" w:eastAsia="宋体" w:cs="宋体"/>
          <w:b w:val="0"/>
          <w:i w:val="0"/>
          <w:caps w:val="0"/>
          <w:spacing w:val="0"/>
          <w:w w:val="100"/>
          <w:kern w:val="2"/>
          <w:sz w:val="28"/>
          <w:szCs w:val="28"/>
          <w:lang w:val="en-US" w:eastAsia="zh-CN" w:bidi="ar-SA"/>
        </w:rPr>
        <w:t>月</w:t>
      </w:r>
      <w:r>
        <w:rPr>
          <w:rFonts w:hint="eastAsia" w:ascii="宋体" w:hAnsi="宋体" w:eastAsia="宋体" w:cs="宋体"/>
          <w:b w:val="0"/>
          <w:i w:val="0"/>
          <w:caps w:val="0"/>
          <w:spacing w:val="0"/>
          <w:w w:val="100"/>
          <w:kern w:val="2"/>
          <w:sz w:val="28"/>
          <w:szCs w:val="28"/>
          <w:lang w:val="en-US" w:eastAsia="zh-CN" w:bidi="ar-SA"/>
        </w:rPr>
        <w:t>2</w:t>
      </w:r>
      <w:r>
        <w:rPr>
          <w:rFonts w:hint="default" w:ascii="宋体" w:hAnsi="宋体" w:eastAsia="宋体" w:cs="宋体"/>
          <w:b w:val="0"/>
          <w:i w:val="0"/>
          <w:caps w:val="0"/>
          <w:spacing w:val="0"/>
          <w:w w:val="100"/>
          <w:kern w:val="2"/>
          <w:sz w:val="28"/>
          <w:szCs w:val="28"/>
          <w:lang w:val="en-US" w:eastAsia="zh-CN" w:bidi="ar-SA"/>
        </w:rPr>
        <w:t>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采购联系人：</w:t>
      </w:r>
      <w:r>
        <w:rPr>
          <w:rFonts w:hint="eastAsia" w:ascii="宋体" w:hAnsi="宋体" w:eastAsia="宋体" w:cs="宋体"/>
          <w:b w:val="0"/>
          <w:i w:val="0"/>
          <w:caps w:val="0"/>
          <w:spacing w:val="0"/>
          <w:w w:val="100"/>
          <w:kern w:val="2"/>
          <w:sz w:val="28"/>
          <w:szCs w:val="28"/>
          <w:lang w:val="en-US" w:eastAsia="zh-CN" w:bidi="ar-SA"/>
        </w:rPr>
        <w:t>王克雄</w:t>
      </w:r>
      <w:r>
        <w:rPr>
          <w:rFonts w:hint="default" w:ascii="宋体" w:hAnsi="宋体" w:eastAsia="宋体" w:cs="宋体"/>
          <w:b w:val="0"/>
          <w:i w:val="0"/>
          <w:caps w:val="0"/>
          <w:spacing w:val="0"/>
          <w:w w:val="100"/>
          <w:kern w:val="2"/>
          <w:sz w:val="28"/>
          <w:szCs w:val="28"/>
          <w:lang w:val="en-US" w:eastAsia="zh-CN" w:bidi="ar-SA"/>
        </w:rPr>
        <w:t xml:space="preserve">          电话：</w:t>
      </w:r>
      <w:r>
        <w:rPr>
          <w:rFonts w:hint="eastAsia" w:ascii="宋体" w:hAnsi="宋体" w:eastAsia="宋体" w:cs="宋体"/>
          <w:b w:val="0"/>
          <w:i w:val="0"/>
          <w:caps w:val="0"/>
          <w:spacing w:val="0"/>
          <w:w w:val="100"/>
          <w:kern w:val="2"/>
          <w:sz w:val="28"/>
          <w:szCs w:val="28"/>
          <w:lang w:val="en-US" w:eastAsia="zh-CN" w:bidi="ar-SA"/>
        </w:rPr>
        <w:t>18093538819</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采购监督人：</w:t>
      </w:r>
      <w:r>
        <w:rPr>
          <w:rFonts w:hint="eastAsia" w:ascii="宋体" w:hAnsi="宋体" w:eastAsia="宋体" w:cs="宋体"/>
          <w:b w:val="0"/>
          <w:i w:val="0"/>
          <w:caps w:val="0"/>
          <w:spacing w:val="0"/>
          <w:w w:val="100"/>
          <w:kern w:val="2"/>
          <w:sz w:val="28"/>
          <w:szCs w:val="28"/>
          <w:lang w:val="en-US" w:eastAsia="zh-CN" w:bidi="ar-SA"/>
        </w:rPr>
        <w:t>叶生文</w:t>
      </w:r>
      <w:r>
        <w:rPr>
          <w:rFonts w:hint="default" w:ascii="宋体" w:hAnsi="宋体" w:eastAsia="宋体" w:cs="宋体"/>
          <w:b w:val="0"/>
          <w:i w:val="0"/>
          <w:caps w:val="0"/>
          <w:spacing w:val="0"/>
          <w:w w:val="100"/>
          <w:kern w:val="2"/>
          <w:sz w:val="28"/>
          <w:szCs w:val="28"/>
          <w:lang w:val="en-US" w:eastAsia="zh-CN" w:bidi="ar-SA"/>
        </w:rPr>
        <w:t xml:space="preserve">  </w:t>
      </w:r>
      <w:r>
        <w:rPr>
          <w:rFonts w:hint="eastAsia" w:ascii="宋体" w:hAnsi="宋体" w:eastAsia="宋体" w:cs="宋体"/>
          <w:b w:val="0"/>
          <w:i w:val="0"/>
          <w:caps w:val="0"/>
          <w:spacing w:val="0"/>
          <w:w w:val="100"/>
          <w:kern w:val="2"/>
          <w:sz w:val="28"/>
          <w:szCs w:val="28"/>
          <w:lang w:val="en-US" w:eastAsia="zh-CN" w:bidi="ar-SA"/>
        </w:rPr>
        <w:t xml:space="preserve">        </w:t>
      </w:r>
      <w:r>
        <w:rPr>
          <w:rFonts w:hint="default" w:ascii="宋体" w:hAnsi="宋体" w:eastAsia="宋体" w:cs="宋体"/>
          <w:b w:val="0"/>
          <w:i w:val="0"/>
          <w:caps w:val="0"/>
          <w:spacing w:val="0"/>
          <w:w w:val="100"/>
          <w:kern w:val="2"/>
          <w:sz w:val="28"/>
          <w:szCs w:val="28"/>
          <w:lang w:val="en-US" w:eastAsia="zh-CN" w:bidi="ar-SA"/>
        </w:rPr>
        <w:t>电话：</w:t>
      </w:r>
      <w:r>
        <w:rPr>
          <w:rFonts w:hint="eastAsia" w:ascii="宋体" w:hAnsi="宋体" w:eastAsia="宋体" w:cs="宋体"/>
          <w:b w:val="0"/>
          <w:i w:val="0"/>
          <w:caps w:val="0"/>
          <w:spacing w:val="0"/>
          <w:w w:val="100"/>
          <w:kern w:val="2"/>
          <w:sz w:val="28"/>
          <w:szCs w:val="28"/>
          <w:lang w:val="en-US" w:eastAsia="zh-CN" w:bidi="ar-SA"/>
        </w:rPr>
        <w:t>0935-2615808</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流程咨询人：牛生铎          电话：18693510297</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eastAsia" w:ascii="宋体" w:hAnsi="宋体" w:eastAsia="宋体" w:cs="宋体"/>
          <w:b w:val="0"/>
          <w:i w:val="0"/>
          <w:caps w:val="0"/>
          <w:spacing w:val="0"/>
          <w:w w:val="100"/>
          <w:kern w:val="2"/>
          <w:sz w:val="28"/>
          <w:szCs w:val="28"/>
          <w:lang w:val="en-US" w:eastAsia="zh-CN" w:bidi="ar-SA"/>
        </w:rPr>
        <w:t xml:space="preserve">样品接收人：康文斌          </w:t>
      </w:r>
      <w:r>
        <w:rPr>
          <w:rFonts w:hint="default" w:ascii="宋体" w:hAnsi="宋体" w:eastAsia="宋体" w:cs="宋体"/>
          <w:b w:val="0"/>
          <w:i w:val="0"/>
          <w:caps w:val="0"/>
          <w:spacing w:val="0"/>
          <w:w w:val="100"/>
          <w:kern w:val="2"/>
          <w:sz w:val="28"/>
          <w:szCs w:val="28"/>
          <w:lang w:val="en-US" w:eastAsia="zh-CN" w:bidi="ar-SA"/>
        </w:rPr>
        <w:t>电话：18009356994</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i w:val="0"/>
          <w:caps w:val="0"/>
          <w:spacing w:val="0"/>
          <w:w w:val="100"/>
          <w:kern w:val="2"/>
          <w:sz w:val="28"/>
          <w:szCs w:val="28"/>
          <w:highlight w:val="none"/>
          <w:lang w:val="en-US" w:eastAsia="zh-CN" w:bidi="ar-SA"/>
        </w:rPr>
      </w:pPr>
      <w:r>
        <w:rPr>
          <w:rFonts w:hint="eastAsia" w:ascii="宋体" w:hAnsi="宋体" w:eastAsia="宋体" w:cs="宋体"/>
          <w:b w:val="0"/>
          <w:i w:val="0"/>
          <w:caps w:val="0"/>
          <w:spacing w:val="0"/>
          <w:w w:val="100"/>
          <w:kern w:val="2"/>
          <w:sz w:val="28"/>
          <w:szCs w:val="28"/>
          <w:highlight w:val="none"/>
          <w:lang w:val="en-US" w:eastAsia="zh-CN" w:bidi="ar-SA"/>
        </w:rPr>
        <w:t>标书接收人</w:t>
      </w:r>
      <w:r>
        <w:rPr>
          <w:rFonts w:hint="default" w:ascii="宋体" w:hAnsi="宋体" w:eastAsia="宋体" w:cs="宋体"/>
          <w:b w:val="0"/>
          <w:i w:val="0"/>
          <w:caps w:val="0"/>
          <w:spacing w:val="0"/>
          <w:w w:val="100"/>
          <w:kern w:val="2"/>
          <w:sz w:val="28"/>
          <w:szCs w:val="28"/>
          <w:highlight w:val="none"/>
          <w:lang w:val="en-US" w:eastAsia="zh-CN" w:bidi="ar-SA"/>
        </w:rPr>
        <w:t>：</w:t>
      </w:r>
      <w:r>
        <w:rPr>
          <w:rFonts w:hint="eastAsia" w:ascii="宋体" w:hAnsi="宋体" w:eastAsia="宋体" w:cs="宋体"/>
          <w:b w:val="0"/>
          <w:i w:val="0"/>
          <w:caps w:val="0"/>
          <w:spacing w:val="0"/>
          <w:w w:val="100"/>
          <w:kern w:val="2"/>
          <w:sz w:val="28"/>
          <w:szCs w:val="28"/>
          <w:highlight w:val="none"/>
          <w:lang w:val="en-US" w:eastAsia="zh-CN" w:bidi="ar-SA"/>
        </w:rPr>
        <w:t>赵继锐</w:t>
      </w:r>
      <w:r>
        <w:rPr>
          <w:rFonts w:hint="default" w:ascii="宋体" w:hAnsi="宋体" w:eastAsia="宋体" w:cs="宋体"/>
          <w:b w:val="0"/>
          <w:i w:val="0"/>
          <w:caps w:val="0"/>
          <w:spacing w:val="0"/>
          <w:w w:val="100"/>
          <w:kern w:val="2"/>
          <w:sz w:val="28"/>
          <w:szCs w:val="28"/>
          <w:highlight w:val="none"/>
          <w:lang w:val="en-US" w:eastAsia="zh-CN" w:bidi="ar-SA"/>
        </w:rPr>
        <w:t xml:space="preserve"> </w:t>
      </w:r>
      <w:r>
        <w:rPr>
          <w:rFonts w:hint="eastAsia" w:ascii="宋体" w:hAnsi="宋体" w:eastAsia="宋体" w:cs="宋体"/>
          <w:b w:val="0"/>
          <w:i w:val="0"/>
          <w:caps w:val="0"/>
          <w:spacing w:val="0"/>
          <w:w w:val="100"/>
          <w:kern w:val="2"/>
          <w:sz w:val="28"/>
          <w:szCs w:val="28"/>
          <w:highlight w:val="none"/>
          <w:lang w:val="en-US" w:eastAsia="zh-CN" w:bidi="ar-SA"/>
        </w:rPr>
        <w:t xml:space="preserve">         </w:t>
      </w:r>
      <w:r>
        <w:rPr>
          <w:rFonts w:hint="default" w:ascii="宋体" w:hAnsi="宋体" w:eastAsia="宋体" w:cs="宋体"/>
          <w:b w:val="0"/>
          <w:i w:val="0"/>
          <w:caps w:val="0"/>
          <w:spacing w:val="0"/>
          <w:w w:val="100"/>
          <w:kern w:val="2"/>
          <w:sz w:val="28"/>
          <w:szCs w:val="28"/>
          <w:highlight w:val="none"/>
          <w:lang w:val="en-US" w:eastAsia="zh-CN" w:bidi="ar-SA"/>
        </w:rPr>
        <w:t>电话：</w:t>
      </w:r>
      <w:r>
        <w:rPr>
          <w:rFonts w:hint="eastAsia" w:ascii="宋体" w:hAnsi="宋体" w:eastAsia="宋体" w:cs="宋体"/>
          <w:b w:val="0"/>
          <w:i w:val="0"/>
          <w:caps w:val="0"/>
          <w:spacing w:val="0"/>
          <w:w w:val="100"/>
          <w:kern w:val="2"/>
          <w:sz w:val="28"/>
          <w:szCs w:val="28"/>
          <w:highlight w:val="none"/>
          <w:lang w:val="en-US" w:eastAsia="zh-CN" w:bidi="ar-SA"/>
        </w:rPr>
        <w:t>18894030860</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传真：0935-2615808          邮编：733006</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公司/邮寄资料地址：甘肃省武威市凉州区黄羊生态工业(食品)示范园农大北路1号</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楷体" w:hAnsi="楷体" w:eastAsia="楷体" w:cs="楷体"/>
          <w:b w:val="0"/>
          <w:i w:val="0"/>
          <w:caps w:val="0"/>
          <w:spacing w:val="0"/>
          <w:w w:val="100"/>
          <w:kern w:val="2"/>
          <w:sz w:val="24"/>
          <w:szCs w:val="24"/>
          <w:lang w:val="en-US" w:eastAsia="zh-CN" w:bidi="ar-SA"/>
        </w:rPr>
      </w:pPr>
      <w:r>
        <w:rPr>
          <w:rFonts w:hint="eastAsia" w:ascii="楷体" w:hAnsi="楷体" w:eastAsia="楷体" w:cs="楷体"/>
          <w:b w:val="0"/>
          <w:i w:val="0"/>
          <w:caps w:val="0"/>
          <w:spacing w:val="0"/>
          <w:w w:val="100"/>
          <w:kern w:val="2"/>
          <w:sz w:val="24"/>
          <w:szCs w:val="24"/>
          <w:lang w:val="en-US" w:eastAsia="zh-CN" w:bidi="ar-SA"/>
        </w:rPr>
        <w:t>附录1：中药材质量标准</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楷体" w:hAnsi="楷体" w:eastAsia="楷体" w:cs="楷体"/>
          <w:b w:val="0"/>
          <w:i w:val="0"/>
          <w:caps w:val="0"/>
          <w:spacing w:val="0"/>
          <w:w w:val="100"/>
          <w:kern w:val="2"/>
          <w:sz w:val="24"/>
          <w:szCs w:val="24"/>
          <w:lang w:val="en-US" w:eastAsia="zh-CN" w:bidi="ar-SA"/>
        </w:rPr>
      </w:pPr>
      <w:r>
        <w:rPr>
          <w:rFonts w:hint="eastAsia" w:ascii="楷体" w:hAnsi="楷体" w:eastAsia="楷体" w:cs="楷体"/>
          <w:b w:val="0"/>
          <w:i w:val="0"/>
          <w:caps w:val="0"/>
          <w:spacing w:val="0"/>
          <w:w w:val="100"/>
          <w:kern w:val="2"/>
          <w:sz w:val="24"/>
          <w:szCs w:val="24"/>
          <w:lang w:val="en-US" w:eastAsia="zh-CN" w:bidi="ar-SA"/>
        </w:rPr>
        <w:t>附录2：甘肃普安制药股份有限公司招标竞标书</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楷体" w:hAnsi="楷体" w:eastAsia="楷体" w:cs="楷体"/>
          <w:b w:val="0"/>
          <w:i w:val="0"/>
          <w:caps w:val="0"/>
          <w:spacing w:val="0"/>
          <w:w w:val="100"/>
          <w:kern w:val="2"/>
          <w:sz w:val="24"/>
          <w:szCs w:val="24"/>
          <w:lang w:val="en-US" w:eastAsia="zh-CN" w:bidi="ar-SA"/>
        </w:rPr>
      </w:pPr>
      <w:r>
        <w:rPr>
          <w:rFonts w:hint="eastAsia" w:ascii="楷体" w:hAnsi="楷体" w:eastAsia="楷体" w:cs="楷体"/>
          <w:b w:val="0"/>
          <w:i w:val="0"/>
          <w:caps w:val="0"/>
          <w:spacing w:val="0"/>
          <w:w w:val="100"/>
          <w:kern w:val="2"/>
          <w:sz w:val="24"/>
          <w:szCs w:val="24"/>
          <w:lang w:val="en-US" w:eastAsia="zh-CN" w:bidi="ar-SA"/>
        </w:rPr>
        <w:t>附录3：甘肃普安制药股份有限公司2022年10月-2023年10月中药材招标采购招标文件附件</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4200" w:firstLineChars="1500"/>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 xml:space="preserve">甘肃普安制药股份有限公司                   </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宋体" w:hAnsi="宋体" w:eastAsia="宋体" w:cs="宋体"/>
          <w:b w:val="0"/>
          <w:i w:val="0"/>
          <w:caps w:val="0"/>
          <w:spacing w:val="0"/>
          <w:w w:val="100"/>
          <w:kern w:val="2"/>
          <w:sz w:val="28"/>
          <w:szCs w:val="28"/>
          <w:lang w:val="en-US" w:eastAsia="zh-CN" w:bidi="ar-SA"/>
        </w:rPr>
      </w:pPr>
      <w:r>
        <w:rPr>
          <w:rFonts w:hint="default" w:ascii="宋体" w:hAnsi="宋体" w:eastAsia="宋体" w:cs="宋体"/>
          <w:b w:val="0"/>
          <w:i w:val="0"/>
          <w:caps w:val="0"/>
          <w:spacing w:val="0"/>
          <w:w w:val="100"/>
          <w:kern w:val="2"/>
          <w:sz w:val="28"/>
          <w:szCs w:val="28"/>
          <w:lang w:val="en-US" w:eastAsia="zh-CN" w:bidi="ar-SA"/>
        </w:rPr>
        <w:t xml:space="preserve">                              </w:t>
      </w:r>
      <w:r>
        <w:rPr>
          <w:rFonts w:hint="eastAsia" w:ascii="宋体" w:hAnsi="宋体" w:eastAsia="宋体" w:cs="宋体"/>
          <w:b w:val="0"/>
          <w:i w:val="0"/>
          <w:caps w:val="0"/>
          <w:spacing w:val="0"/>
          <w:w w:val="100"/>
          <w:kern w:val="2"/>
          <w:sz w:val="28"/>
          <w:szCs w:val="28"/>
          <w:lang w:val="en-US" w:eastAsia="zh-CN" w:bidi="ar-SA"/>
        </w:rPr>
        <w:t xml:space="preserve">  </w:t>
      </w:r>
      <w:r>
        <w:rPr>
          <w:rFonts w:hint="default" w:ascii="宋体" w:hAnsi="宋体" w:eastAsia="宋体" w:cs="宋体"/>
          <w:b w:val="0"/>
          <w:i w:val="0"/>
          <w:caps w:val="0"/>
          <w:spacing w:val="0"/>
          <w:w w:val="100"/>
          <w:kern w:val="2"/>
          <w:sz w:val="28"/>
          <w:szCs w:val="28"/>
          <w:lang w:val="en-US" w:eastAsia="zh-CN" w:bidi="ar-SA"/>
        </w:rPr>
        <w:t xml:space="preserve"> 2022年</w:t>
      </w:r>
      <w:r>
        <w:rPr>
          <w:rFonts w:hint="eastAsia" w:ascii="宋体" w:hAnsi="宋体" w:eastAsia="宋体" w:cs="宋体"/>
          <w:b w:val="0"/>
          <w:i w:val="0"/>
          <w:caps w:val="0"/>
          <w:spacing w:val="0"/>
          <w:w w:val="100"/>
          <w:kern w:val="2"/>
          <w:sz w:val="28"/>
          <w:szCs w:val="28"/>
          <w:lang w:val="en-US" w:eastAsia="zh-CN" w:bidi="ar-SA"/>
        </w:rPr>
        <w:t>8</w:t>
      </w:r>
      <w:r>
        <w:rPr>
          <w:rFonts w:hint="default" w:ascii="宋体" w:hAnsi="宋体" w:eastAsia="宋体" w:cs="宋体"/>
          <w:b w:val="0"/>
          <w:i w:val="0"/>
          <w:caps w:val="0"/>
          <w:spacing w:val="0"/>
          <w:w w:val="100"/>
          <w:kern w:val="2"/>
          <w:sz w:val="28"/>
          <w:szCs w:val="28"/>
          <w:lang w:val="en-US" w:eastAsia="zh-CN" w:bidi="ar-SA"/>
        </w:rPr>
        <w:t>月</w:t>
      </w:r>
      <w:r>
        <w:rPr>
          <w:rFonts w:hint="eastAsia" w:ascii="宋体" w:hAnsi="宋体" w:eastAsia="宋体" w:cs="宋体"/>
          <w:b w:val="0"/>
          <w:i w:val="0"/>
          <w:caps w:val="0"/>
          <w:spacing w:val="0"/>
          <w:w w:val="100"/>
          <w:kern w:val="2"/>
          <w:sz w:val="28"/>
          <w:szCs w:val="28"/>
          <w:lang w:val="en-US" w:eastAsia="zh-CN" w:bidi="ar-SA"/>
        </w:rPr>
        <w:t>18</w:t>
      </w:r>
      <w:r>
        <w:rPr>
          <w:rFonts w:hint="default" w:ascii="宋体" w:hAnsi="宋体" w:eastAsia="宋体" w:cs="宋体"/>
          <w:b w:val="0"/>
          <w:i w:val="0"/>
          <w:caps w:val="0"/>
          <w:spacing w:val="0"/>
          <w:w w:val="100"/>
          <w:kern w:val="2"/>
          <w:sz w:val="28"/>
          <w:szCs w:val="28"/>
          <w:lang w:val="en-US" w:eastAsia="zh-CN" w:bidi="ar-SA"/>
        </w:rPr>
        <w:t>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i w:val="0"/>
          <w:caps w:val="0"/>
          <w:spacing w:val="0"/>
          <w:w w:val="100"/>
          <w:kern w:val="2"/>
          <w:sz w:val="28"/>
          <w:szCs w:val="28"/>
          <w:highlight w:val="none"/>
          <w:lang w:val="en-US" w:eastAsia="zh-CN" w:bidi="ar-SA"/>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宋体" w:cs="宋体"/>
          <w:b/>
          <w:bCs/>
          <w:i w:val="0"/>
          <w:caps w:val="0"/>
          <w:spacing w:val="0"/>
          <w:w w:val="100"/>
          <w:kern w:val="2"/>
          <w:sz w:val="28"/>
          <w:szCs w:val="28"/>
          <w:lang w:val="en-US" w:eastAsia="zh-CN" w:bidi="ar-SA"/>
        </w:rPr>
      </w:pPr>
      <w:r>
        <w:rPr>
          <w:rFonts w:hint="eastAsia" w:ascii="宋体" w:hAnsi="宋体" w:eastAsia="宋体" w:cs="宋体"/>
          <w:b/>
          <w:bCs/>
          <w:i w:val="0"/>
          <w:caps w:val="0"/>
          <w:spacing w:val="0"/>
          <w:w w:val="100"/>
          <w:kern w:val="2"/>
          <w:sz w:val="28"/>
          <w:szCs w:val="28"/>
          <w:lang w:val="en-US" w:eastAsia="zh-CN" w:bidi="ar-SA"/>
        </w:rPr>
        <w:t>附录1：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i w:val="0"/>
          <w:caps w:val="0"/>
          <w:spacing w:val="0"/>
          <w:w w:val="100"/>
          <w:kern w:val="2"/>
          <w:sz w:val="36"/>
          <w:szCs w:val="36"/>
          <w:lang w:val="en-US" w:eastAsia="zh-CN" w:bidi="ar-SA"/>
        </w:rPr>
      </w:pPr>
      <w:r>
        <w:rPr>
          <w:rFonts w:hint="eastAsia" w:ascii="宋体" w:hAnsi="宋体" w:eastAsia="宋体" w:cs="宋体"/>
          <w:b/>
          <w:bCs/>
          <w:i w:val="0"/>
          <w:caps w:val="0"/>
          <w:spacing w:val="0"/>
          <w:w w:val="100"/>
          <w:kern w:val="2"/>
          <w:sz w:val="36"/>
          <w:szCs w:val="36"/>
          <w:lang w:val="en-US" w:eastAsia="zh-CN" w:bidi="ar-SA"/>
        </w:rPr>
        <w:t>中药材质量标准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宋体" w:hAnsi="宋体" w:eastAsia="宋体" w:cs="宋体"/>
          <w:b w:val="0"/>
          <w:i w:val="0"/>
          <w:caps w:val="0"/>
          <w:spacing w:val="0"/>
          <w:w w:val="100"/>
          <w:kern w:val="2"/>
          <w:sz w:val="36"/>
          <w:szCs w:val="36"/>
          <w:lang w:val="en-US" w:eastAsia="zh-CN" w:bidi="ar-SA"/>
        </w:rPr>
      </w:pPr>
    </w:p>
    <w:tbl>
      <w:tblPr>
        <w:tblStyle w:val="7"/>
        <w:tblpPr w:leftFromText="180" w:rightFromText="180" w:vertAnchor="text" w:horzAnchor="page" w:tblpX="1615" w:tblpY="119"/>
        <w:tblOverlap w:val="never"/>
        <w:tblW w:w="9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7"/>
        <w:gridCol w:w="1022"/>
        <w:gridCol w:w="1062"/>
        <w:gridCol w:w="1168"/>
        <w:gridCol w:w="4004"/>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2"/>
                <w:b/>
                <w:bCs/>
                <w:sz w:val="20"/>
                <w:szCs w:val="20"/>
                <w:lang w:val="en-US" w:eastAsia="zh-CN" w:bidi="ar"/>
              </w:rPr>
              <w:t>序号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2"/>
                <w:b/>
                <w:bCs/>
                <w:sz w:val="20"/>
                <w:szCs w:val="20"/>
                <w:lang w:val="en-US" w:eastAsia="zh-CN" w:bidi="ar"/>
              </w:rPr>
              <w:t>品名</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招标数量（吨）</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产地要求</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质量要求</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陈皮</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浙江、湖南</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橙皮苷含量不得少于6.0%，其他质量指标符合《中国药典》2020版。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薄荷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安徽、湖北</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水分不得过13.0%，其他质量指标符合《中国药典》2020版。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鱼腥草</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193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四川</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水溶性浸出物不得少于15.0％，其他质量指标符合《中国药典》2020版。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荆芥</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128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河北</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含挥发油不得少于0.80%（ml/g），其他质量指标符合《中国药典》2020版。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紫菀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河北</w:t>
            </w:r>
            <w:r>
              <w:rPr>
                <w:rStyle w:val="13"/>
                <w:b w:val="0"/>
                <w:bCs w:val="0"/>
                <w:sz w:val="20"/>
                <w:szCs w:val="20"/>
                <w:lang w:val="en-US" w:eastAsia="zh-CN" w:bidi="ar"/>
              </w:rPr>
              <w:t>、安徽</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前胡</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128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安徽、浙江</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醇溶性浸出物不得少于25.0％，其他质量指标符合《中国药典》2020版。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百部</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117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湖北、广西</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水分不得过12.0%，水溶性浸出物的含量测定不得少于60.0％，其他质量指标符合《中国药典》2020版。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桔梗</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128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陕西、安徽</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醇溶性浸出物的含量测定不得少于18.0％，其他质量指标符合《中国药典》2020版。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trPr>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甘草饮片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90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甘肃、新疆</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圆片粒径不小于6mm，其他质量符合《中国药典》2020版。</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b/>
          <w:bCs/>
          <w:sz w:val="36"/>
          <w:szCs w:val="36"/>
          <w:highlight w:val="none"/>
        </w:rPr>
      </w:pPr>
      <w:r>
        <w:rPr>
          <w:rFonts w:ascii="宋体" w:hAnsi="宋体" w:eastAsia="宋体" w:cs="宋体"/>
          <w:b/>
          <w:bCs/>
          <w:color w:val="000000"/>
          <w:spacing w:val="0"/>
          <w:w w:val="100"/>
          <w:position w:val="0"/>
          <w:sz w:val="30"/>
          <w:szCs w:val="30"/>
          <w:highlight w:val="none"/>
        </w:rPr>
        <w:t>附</w:t>
      </w:r>
      <w:r>
        <w:rPr>
          <w:rFonts w:hint="eastAsia" w:ascii="宋体" w:hAnsi="宋体" w:eastAsia="宋体" w:cs="宋体"/>
          <w:b/>
          <w:bCs/>
          <w:color w:val="000000"/>
          <w:spacing w:val="0"/>
          <w:w w:val="100"/>
          <w:position w:val="0"/>
          <w:sz w:val="30"/>
          <w:szCs w:val="30"/>
          <w:highlight w:val="none"/>
          <w:lang w:eastAsia="zh-CN"/>
        </w:rPr>
        <w:t>录</w:t>
      </w:r>
      <w:r>
        <w:rPr>
          <w:rFonts w:hint="eastAsia" w:ascii="宋体" w:hAnsi="宋体" w:eastAsia="宋体" w:cs="宋体"/>
          <w:b/>
          <w:bCs/>
          <w:color w:val="000000"/>
          <w:spacing w:val="0"/>
          <w:w w:val="100"/>
          <w:position w:val="0"/>
          <w:sz w:val="30"/>
          <w:szCs w:val="30"/>
          <w:highlight w:val="none"/>
          <w:lang w:val="en-US" w:eastAsia="zh-CN"/>
        </w:rPr>
        <w:t>2</w:t>
      </w:r>
      <w:r>
        <w:rPr>
          <w:rFonts w:hint="eastAsia" w:ascii="Times New Roman" w:hAnsi="Times New Roman" w:eastAsia="Times New Roman" w:cs="Times New Roman"/>
          <w:b/>
          <w:bCs/>
          <w:color w:val="000000"/>
          <w:spacing w:val="0"/>
          <w:w w:val="100"/>
          <w:position w:val="0"/>
          <w:highlight w:val="none"/>
          <w:lang w:val="en-US" w:eastAsia="zh-CN" w:bidi="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ascii="宋体" w:hAnsi="宋体" w:eastAsia="宋体" w:cs="宋体"/>
          <w:b/>
          <w:bCs/>
          <w:color w:val="000000"/>
          <w:spacing w:val="0"/>
          <w:w w:val="100"/>
          <w:kern w:val="2"/>
          <w:position w:val="0"/>
          <w:sz w:val="36"/>
          <w:szCs w:val="36"/>
          <w:highlight w:val="none"/>
          <w:u w:val="none"/>
          <w:shd w:val="clear" w:color="auto" w:fill="auto"/>
          <w:lang w:val="zh-TW" w:eastAsia="zh-TW" w:bidi="zh-TW"/>
        </w:rPr>
      </w:pPr>
      <w:r>
        <w:rPr>
          <w:rFonts w:ascii="宋体" w:hAnsi="宋体" w:eastAsia="宋体" w:cs="宋体"/>
          <w:b/>
          <w:bCs/>
          <w:color w:val="000000"/>
          <w:spacing w:val="0"/>
          <w:w w:val="100"/>
          <w:kern w:val="2"/>
          <w:position w:val="0"/>
          <w:sz w:val="36"/>
          <w:szCs w:val="36"/>
          <w:highlight w:val="none"/>
          <w:u w:val="none"/>
          <w:shd w:val="clear" w:color="auto" w:fill="auto"/>
          <w:lang w:val="zh-TW" w:eastAsia="zh-TW" w:bidi="zh-TW"/>
        </w:rPr>
        <w:t>甘肃普安制药</w:t>
      </w:r>
      <w:r>
        <w:rPr>
          <w:rFonts w:hint="eastAsia" w:cs="宋体"/>
          <w:b/>
          <w:bCs/>
          <w:color w:val="000000"/>
          <w:spacing w:val="0"/>
          <w:w w:val="100"/>
          <w:kern w:val="2"/>
          <w:position w:val="0"/>
          <w:sz w:val="36"/>
          <w:szCs w:val="36"/>
          <w:highlight w:val="none"/>
          <w:u w:val="none"/>
          <w:shd w:val="clear" w:color="auto" w:fill="auto"/>
          <w:lang w:val="zh-TW" w:eastAsia="zh-CN" w:bidi="zh-TW"/>
        </w:rPr>
        <w:t>股份有限</w:t>
      </w:r>
      <w:r>
        <w:rPr>
          <w:rFonts w:ascii="宋体" w:hAnsi="宋体" w:eastAsia="宋体" w:cs="宋体"/>
          <w:b/>
          <w:bCs/>
          <w:color w:val="000000"/>
          <w:spacing w:val="0"/>
          <w:w w:val="100"/>
          <w:kern w:val="2"/>
          <w:position w:val="0"/>
          <w:sz w:val="36"/>
          <w:szCs w:val="36"/>
          <w:highlight w:val="none"/>
          <w:u w:val="none"/>
          <w:shd w:val="clear" w:color="auto" w:fill="auto"/>
          <w:lang w:val="zh-TW" w:eastAsia="zh-TW" w:bidi="zh-TW"/>
        </w:rPr>
        <w:t>公司</w:t>
      </w:r>
    </w:p>
    <w:p>
      <w:pPr>
        <w:pStyle w:val="16"/>
        <w:keepNext/>
        <w:keepLines/>
        <w:pageBreakBefore w:val="0"/>
        <w:widowControl w:val="0"/>
        <w:shd w:val="clear" w:color="auto" w:fill="auto"/>
        <w:kinsoku/>
        <w:wordWrap/>
        <w:overflowPunct/>
        <w:topLinePunct w:val="0"/>
        <w:autoSpaceDE/>
        <w:autoSpaceDN/>
        <w:bidi w:val="0"/>
        <w:adjustRightInd/>
        <w:snapToGrid/>
        <w:spacing w:before="0" w:after="320" w:line="400" w:lineRule="exact"/>
        <w:ind w:left="0" w:right="0" w:firstLine="0"/>
        <w:jc w:val="center"/>
        <w:textAlignment w:val="auto"/>
        <w:rPr>
          <w:rFonts w:hint="eastAsia" w:eastAsia="宋体"/>
          <w:b/>
          <w:bCs/>
          <w:sz w:val="36"/>
          <w:szCs w:val="36"/>
          <w:highlight w:val="none"/>
          <w:lang w:eastAsia="zh-CN"/>
        </w:rPr>
      </w:pPr>
      <w:bookmarkStart w:id="0" w:name="bookmark42"/>
      <w:bookmarkStart w:id="1" w:name="bookmark43"/>
      <w:bookmarkStart w:id="2" w:name="bookmark41"/>
      <w:r>
        <w:rPr>
          <w:b/>
          <w:bCs/>
          <w:color w:val="000000"/>
          <w:spacing w:val="0"/>
          <w:w w:val="100"/>
          <w:position w:val="0"/>
          <w:sz w:val="36"/>
          <w:szCs w:val="36"/>
          <w:highlight w:val="none"/>
        </w:rPr>
        <w:t>招</w:t>
      </w:r>
      <w:bookmarkEnd w:id="0"/>
      <w:bookmarkEnd w:id="1"/>
      <w:bookmarkEnd w:id="2"/>
      <w:r>
        <w:rPr>
          <w:rFonts w:hint="eastAsia"/>
          <w:b/>
          <w:bCs/>
          <w:color w:val="000000"/>
          <w:spacing w:val="0"/>
          <w:w w:val="100"/>
          <w:position w:val="0"/>
          <w:sz w:val="36"/>
          <w:szCs w:val="36"/>
          <w:highlight w:val="none"/>
          <w:lang w:eastAsia="zh-CN"/>
        </w:rPr>
        <w:t>标竞标书</w:t>
      </w:r>
    </w:p>
    <w:tbl>
      <w:tblPr>
        <w:tblStyle w:val="7"/>
        <w:tblW w:w="0" w:type="auto"/>
        <w:jc w:val="center"/>
        <w:shd w:val="clear" w:color="auto" w:fill="auto"/>
        <w:tblLayout w:type="fixed"/>
        <w:tblCellMar>
          <w:top w:w="0" w:type="dxa"/>
          <w:left w:w="10" w:type="dxa"/>
          <w:bottom w:w="0" w:type="dxa"/>
          <w:right w:w="10" w:type="dxa"/>
        </w:tblCellMar>
      </w:tblPr>
      <w:tblGrid>
        <w:gridCol w:w="720"/>
        <w:gridCol w:w="1462"/>
        <w:gridCol w:w="1843"/>
        <w:gridCol w:w="943"/>
        <w:gridCol w:w="446"/>
        <w:gridCol w:w="396"/>
        <w:gridCol w:w="1188"/>
        <w:gridCol w:w="713"/>
        <w:gridCol w:w="756"/>
        <w:gridCol w:w="684"/>
      </w:tblGrid>
      <w:tr>
        <w:tblPrEx>
          <w:shd w:val="clear" w:color="auto" w:fill="auto"/>
          <w:tblCellMar>
            <w:top w:w="0" w:type="dxa"/>
            <w:left w:w="10" w:type="dxa"/>
            <w:bottom w:w="0" w:type="dxa"/>
            <w:right w:w="10" w:type="dxa"/>
          </w:tblCellMar>
        </w:tblPrEx>
        <w:trPr>
          <w:trHeight w:val="929" w:hRule="exact"/>
          <w:jc w:val="center"/>
        </w:trPr>
        <w:tc>
          <w:tcPr>
            <w:vMerge w:val="restart"/>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412" w:lineRule="exact"/>
              <w:ind w:left="200" w:right="0" w:firstLine="20"/>
              <w:jc w:val="both"/>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竞 标 单 位 情 况</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名称</w:t>
            </w:r>
          </w:p>
        </w:tc>
        <w:tc>
          <w:tcPr>
            <w:gridSpan w:val="4"/>
            <w:tcBorders>
              <w:top w:val="single" w:color="auto" w:sz="4" w:space="0"/>
              <w:left w:val="single" w:color="auto" w:sz="4" w:space="0"/>
            </w:tcBorders>
            <w:shd w:val="clear" w:color="auto" w:fill="auto"/>
            <w:vAlign w:val="top"/>
          </w:tcPr>
          <w:p>
            <w:pPr>
              <w:pStyle w:val="17"/>
              <w:keepNext w:val="0"/>
              <w:keepLines w:val="0"/>
              <w:widowControl w:val="0"/>
              <w:shd w:val="clear" w:color="auto" w:fill="auto"/>
              <w:bidi w:val="0"/>
              <w:spacing w:before="0" w:after="0" w:line="240" w:lineRule="auto"/>
              <w:ind w:left="2600" w:right="0" w:firstLine="0"/>
              <w:jc w:val="center"/>
              <w:rPr>
                <w:rFonts w:hint="eastAsia" w:ascii="宋体" w:hAnsi="宋体" w:eastAsia="宋体" w:cs="宋体"/>
                <w:sz w:val="13"/>
                <w:szCs w:val="13"/>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法人代表</w:t>
            </w:r>
          </w:p>
        </w:tc>
        <w:tc>
          <w:tcPr>
            <w:gridSpan w:val="3"/>
            <w:tcBorders>
              <w:top w:val="single" w:color="auto" w:sz="4" w:space="0"/>
              <w:left w:val="single" w:color="auto" w:sz="4" w:space="0"/>
              <w:right w:val="single" w:color="auto" w:sz="4" w:space="0"/>
            </w:tcBorders>
            <w:shd w:val="clear" w:color="auto" w:fill="auto"/>
            <w:vAlign w:val="top"/>
          </w:tcPr>
          <w:p>
            <w:pPr>
              <w:widowControl w:val="0"/>
              <w:jc w:val="center"/>
              <w:rPr>
                <w:rFonts w:hint="eastAsia" w:ascii="宋体" w:hAnsi="宋体" w:eastAsia="宋体" w:cs="宋体"/>
                <w:sz w:val="10"/>
                <w:szCs w:val="10"/>
              </w:rPr>
            </w:pPr>
          </w:p>
        </w:tc>
      </w:tr>
      <w:tr>
        <w:tblPrEx>
          <w:shd w:val="clear" w:color="auto" w:fill="auto"/>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地址</w:t>
            </w:r>
          </w:p>
        </w:tc>
        <w:tc>
          <w:tcPr>
            <w:gridSpan w:val="4"/>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邮编</w:t>
            </w:r>
          </w:p>
        </w:tc>
        <w:tc>
          <w:tcPr>
            <w:gridSpan w:val="3"/>
            <w:tcBorders>
              <w:top w:val="single" w:color="auto" w:sz="4" w:space="0"/>
              <w:left w:val="single" w:color="auto" w:sz="4" w:space="0"/>
              <w:right w:val="single" w:color="auto" w:sz="4" w:space="0"/>
            </w:tcBorders>
            <w:shd w:val="clear" w:color="auto" w:fill="auto"/>
            <w:vAlign w:val="top"/>
          </w:tcPr>
          <w:p>
            <w:pPr>
              <w:widowControl w:val="0"/>
              <w:jc w:val="center"/>
              <w:rPr>
                <w:rFonts w:hint="eastAsia" w:ascii="宋体" w:hAnsi="宋体" w:eastAsia="宋体" w:cs="宋体"/>
                <w:sz w:val="10"/>
                <w:szCs w:val="10"/>
              </w:rPr>
            </w:pPr>
          </w:p>
        </w:tc>
      </w:tr>
      <w:tr>
        <w:tblPrEx>
          <w:shd w:val="clear" w:color="auto" w:fill="auto"/>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联系人</w:t>
            </w:r>
          </w:p>
        </w:tc>
        <w:tc>
          <w:tcPr>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电话</w:t>
            </w:r>
          </w:p>
        </w:tc>
        <w:tc>
          <w:tcPr>
            <w:gridSpan w:val="3"/>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vMerge w:val="restart"/>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12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经营</w:t>
            </w:r>
          </w:p>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证照</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有</w:t>
            </w:r>
          </w:p>
        </w:tc>
        <w:tc>
          <w:tcPr>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10"/>
                <w:szCs w:val="10"/>
              </w:rPr>
            </w:pPr>
          </w:p>
        </w:tc>
      </w:tr>
      <w:tr>
        <w:tblPrEx>
          <w:shd w:val="clear" w:color="auto" w:fill="auto"/>
          <w:tblCellMar>
            <w:top w:w="0" w:type="dxa"/>
            <w:left w:w="10" w:type="dxa"/>
            <w:bottom w:w="0" w:type="dxa"/>
            <w:right w:w="10" w:type="dxa"/>
          </w:tblCellMar>
        </w:tblPrEx>
        <w:trPr>
          <w:trHeight w:val="598"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手机</w:t>
            </w:r>
          </w:p>
        </w:tc>
        <w:tc>
          <w:tcPr>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传真</w:t>
            </w:r>
          </w:p>
        </w:tc>
        <w:tc>
          <w:tcPr>
            <w:gridSpan w:val="3"/>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vMerge w:val="continue"/>
            <w:tcBorders>
              <w:left w:val="single" w:color="auto" w:sz="4" w:space="0"/>
            </w:tcBorders>
            <w:shd w:val="clear" w:color="auto" w:fill="auto"/>
            <w:vAlign w:val="center"/>
          </w:tcPr>
          <w:p>
            <w:pPr>
              <w:jc w:val="cente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无</w:t>
            </w:r>
          </w:p>
        </w:tc>
        <w:tc>
          <w:tcPr>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10"/>
                <w:szCs w:val="10"/>
              </w:rPr>
            </w:pPr>
          </w:p>
        </w:tc>
      </w:tr>
      <w:tr>
        <w:tblPrEx>
          <w:shd w:val="clear" w:color="auto" w:fill="auto"/>
          <w:tblCellMar>
            <w:top w:w="0" w:type="dxa"/>
            <w:left w:w="10" w:type="dxa"/>
            <w:bottom w:w="0" w:type="dxa"/>
            <w:right w:w="10" w:type="dxa"/>
          </w:tblCellMar>
        </w:tblPrEx>
        <w:trPr>
          <w:trHeight w:val="670" w:hRule="exact"/>
          <w:jc w:val="center"/>
        </w:trPr>
        <w:tc>
          <w:tcPr>
            <w:vMerge w:val="restart"/>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413"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竞</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 标</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 商 </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品</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 情</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 况</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商品名称</w:t>
            </w:r>
          </w:p>
        </w:tc>
        <w:tc>
          <w:tcPr>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tcW w:w="1389" w:type="dxa"/>
            <w:gridSpan w:val="2"/>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可供数量</w:t>
            </w:r>
          </w:p>
        </w:tc>
        <w:tc>
          <w:tcPr>
            <w:tcW w:w="1584" w:type="dxa"/>
            <w:gridSpan w:val="2"/>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产地</w:t>
            </w:r>
          </w:p>
        </w:tc>
        <w:tc>
          <w:tcPr>
            <w:gridSpan w:val="2"/>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10"/>
                <w:szCs w:val="10"/>
              </w:rPr>
            </w:pPr>
          </w:p>
        </w:tc>
      </w:tr>
      <w:tr>
        <w:tblPrEx>
          <w:tblCellMar>
            <w:top w:w="0" w:type="dxa"/>
            <w:left w:w="10" w:type="dxa"/>
            <w:bottom w:w="0" w:type="dxa"/>
            <w:right w:w="10" w:type="dxa"/>
          </w:tblCellMar>
        </w:tblPrEx>
        <w:trPr>
          <w:trHeight w:val="999"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418"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生产企业名 称及地地址</w:t>
            </w:r>
          </w:p>
        </w:tc>
        <w:tc>
          <w:tcPr>
            <w:gridSpan w:val="8"/>
            <w:tcBorders>
              <w:top w:val="single" w:color="auto" w:sz="4" w:space="0"/>
              <w:left w:val="single" w:color="auto" w:sz="4" w:space="0"/>
              <w:right w:val="single" w:color="auto" w:sz="4" w:space="0"/>
            </w:tcBorders>
            <w:shd w:val="clear" w:color="auto" w:fill="auto"/>
            <w:vAlign w:val="top"/>
          </w:tcPr>
          <w:p>
            <w:pPr>
              <w:widowControl w:val="0"/>
              <w:jc w:val="center"/>
              <w:rPr>
                <w:rFonts w:hint="eastAsia" w:ascii="宋体" w:hAnsi="宋体" w:eastAsia="宋体" w:cs="宋体"/>
                <w:sz w:val="10"/>
                <w:szCs w:val="10"/>
              </w:rPr>
            </w:pPr>
          </w:p>
        </w:tc>
      </w:tr>
      <w:tr>
        <w:tblPrEx>
          <w:tblCellMar>
            <w:top w:w="0" w:type="dxa"/>
            <w:left w:w="10" w:type="dxa"/>
            <w:bottom w:w="0" w:type="dxa"/>
            <w:right w:w="10" w:type="dxa"/>
          </w:tblCellMar>
        </w:tblPrEx>
        <w:trPr>
          <w:trHeight w:val="713"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竞标价格</w:t>
            </w:r>
          </w:p>
        </w:tc>
        <w:tc>
          <w:tcPr>
            <w:gridSpan w:val="8"/>
            <w:tcBorders>
              <w:top w:val="single" w:color="auto" w:sz="4" w:space="0"/>
              <w:left w:val="single" w:color="auto" w:sz="4" w:space="0"/>
              <w:righ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136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（含税含运费）</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200"/>
              <w:jc w:val="both"/>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发货地点</w:t>
            </w:r>
          </w:p>
        </w:tc>
        <w:tc>
          <w:tcPr>
            <w:tcBorders>
              <w:top w:val="single" w:color="auto" w:sz="4" w:space="0"/>
              <w:left w:val="single" w:color="auto" w:sz="4" w:space="0"/>
            </w:tcBorders>
            <w:shd w:val="clear" w:color="auto" w:fill="auto"/>
            <w:vAlign w:val="top"/>
          </w:tcPr>
          <w:p>
            <w:pPr>
              <w:widowControl w:val="0"/>
              <w:jc w:val="center"/>
              <w:rPr>
                <w:rFonts w:hint="eastAsia" w:ascii="宋体" w:hAnsi="宋体" w:eastAsia="宋体" w:cs="宋体"/>
                <w:sz w:val="10"/>
                <w:szCs w:val="10"/>
              </w:rPr>
            </w:pPr>
          </w:p>
        </w:tc>
        <w:tc>
          <w:tcPr>
            <w:tcW w:w="1389" w:type="dxa"/>
            <w:gridSpan w:val="2"/>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运输方式</w:t>
            </w:r>
          </w:p>
        </w:tc>
        <w:tc>
          <w:tcPr>
            <w:tcW w:w="2297" w:type="dxa"/>
            <w:gridSpan w:val="3"/>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16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包装规格</w:t>
            </w:r>
          </w:p>
        </w:tc>
        <w:tc>
          <w:tcPr>
            <w:gridSpan w:val="2"/>
            <w:tcBorders>
              <w:top w:val="single" w:color="auto" w:sz="4" w:space="0"/>
              <w:left w:val="single" w:color="auto" w:sz="4" w:space="0"/>
              <w:right w:val="single" w:color="auto" w:sz="4" w:space="0"/>
            </w:tcBorders>
            <w:shd w:val="clear" w:color="auto" w:fill="auto"/>
            <w:vAlign w:val="top"/>
          </w:tcPr>
          <w:p>
            <w:pPr>
              <w:widowControl w:val="0"/>
              <w:rPr>
                <w:rFonts w:hint="eastAsia" w:ascii="宋体" w:hAnsi="宋体" w:eastAsia="宋体" w:cs="宋体"/>
                <w:sz w:val="10"/>
                <w:szCs w:val="10"/>
              </w:rPr>
            </w:pPr>
          </w:p>
        </w:tc>
      </w:tr>
      <w:tr>
        <w:tblPrEx>
          <w:tblCellMar>
            <w:top w:w="0" w:type="dxa"/>
            <w:left w:w="10" w:type="dxa"/>
            <w:bottom w:w="0" w:type="dxa"/>
            <w:right w:w="10" w:type="dxa"/>
          </w:tblCellMar>
        </w:tblPrEx>
        <w:trPr>
          <w:trHeight w:val="972"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20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交货期限</w:t>
            </w:r>
          </w:p>
        </w:tc>
        <w:tc>
          <w:tcPr>
            <w:gridSpan w:val="8"/>
            <w:tcBorders>
              <w:top w:val="single" w:color="auto" w:sz="4" w:space="0"/>
              <w:left w:val="single" w:color="auto" w:sz="4" w:space="0"/>
              <w:right w:val="single" w:color="auto" w:sz="4" w:space="0"/>
            </w:tcBorders>
            <w:shd w:val="clear" w:color="auto" w:fill="auto"/>
            <w:vAlign w:val="center"/>
          </w:tcPr>
          <w:p>
            <w:pPr>
              <w:pStyle w:val="17"/>
              <w:keepNext w:val="0"/>
              <w:keepLines w:val="0"/>
              <w:widowControl w:val="0"/>
              <w:shd w:val="clear" w:color="auto" w:fill="auto"/>
              <w:tabs>
                <w:tab w:val="left" w:leader="underscore" w:pos="2671"/>
              </w:tabs>
              <w:bidi w:val="0"/>
              <w:spacing w:before="0" w:after="0" w:line="240" w:lineRule="auto"/>
              <w:ind w:left="0" w:right="0" w:firstLine="240" w:firstLineChars="10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最迟于合同签订后</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rPr>
              <w:t>日内送达指定仓库。</w:t>
            </w:r>
          </w:p>
        </w:tc>
      </w:tr>
      <w:tr>
        <w:tblPrEx>
          <w:tblCellMar>
            <w:top w:w="0" w:type="dxa"/>
            <w:left w:w="10" w:type="dxa"/>
            <w:bottom w:w="0" w:type="dxa"/>
            <w:right w:w="10" w:type="dxa"/>
          </w:tblCellMar>
        </w:tblPrEx>
        <w:trPr>
          <w:trHeight w:val="2330" w:hRule="exact"/>
          <w:jc w:val="center"/>
        </w:trPr>
        <w:tc>
          <w:tcPr>
            <w:vMerge w:val="continue"/>
            <w:tcBorders>
              <w:left w:val="single" w:color="auto" w:sz="4" w:space="0"/>
            </w:tcBorders>
            <w:shd w:val="clear" w:color="auto" w:fill="auto"/>
            <w:vAlign w:val="center"/>
          </w:tcPr>
          <w:p>
            <w:pPr>
              <w:rPr>
                <w:rFonts w:hint="eastAsia" w:ascii="宋体" w:hAnsi="宋体" w:eastAsia="宋体" w:cs="宋体"/>
              </w:rPr>
            </w:pPr>
          </w:p>
        </w:tc>
        <w:tc>
          <w:tcPr>
            <w:gridSpan w:val="9"/>
            <w:tcBorders>
              <w:top w:val="single" w:color="auto" w:sz="4" w:space="0"/>
              <w:left w:val="single" w:color="auto" w:sz="4" w:space="0"/>
              <w:right w:val="single" w:color="auto" w:sz="4" w:space="0"/>
            </w:tcBorders>
            <w:shd w:val="clear" w:color="auto" w:fill="auto"/>
            <w:vAlign w:val="top"/>
          </w:tcPr>
          <w:p>
            <w:pPr>
              <w:pStyle w:val="17"/>
              <w:keepNext w:val="0"/>
              <w:keepLines w:val="0"/>
              <w:widowControl w:val="0"/>
              <w:shd w:val="clear" w:color="auto" w:fill="auto"/>
              <w:bidi w:val="0"/>
              <w:spacing w:before="8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商品质量及规格情况简述：（请如实填写，有成分含量的请标明质量指标）</w:t>
            </w:r>
          </w:p>
        </w:tc>
      </w:tr>
      <w:tr>
        <w:tblPrEx>
          <w:tblCellMar>
            <w:top w:w="0" w:type="dxa"/>
            <w:left w:w="10" w:type="dxa"/>
            <w:bottom w:w="0" w:type="dxa"/>
            <w:right w:w="10" w:type="dxa"/>
          </w:tblCellMar>
        </w:tblPrEx>
        <w:trPr>
          <w:trHeight w:val="2369" w:hRule="exact"/>
          <w:jc w:val="center"/>
        </w:trPr>
        <w:tc>
          <w:tcPr>
            <w:tcBorders>
              <w:top w:val="single" w:color="auto" w:sz="4" w:space="0"/>
              <w:left w:val="single" w:color="auto" w:sz="4" w:space="0"/>
              <w:bottom w:val="single" w:color="auto" w:sz="4" w:space="0"/>
            </w:tcBorders>
            <w:shd w:val="clear" w:color="auto" w:fill="auto"/>
            <w:vAlign w:val="center"/>
          </w:tcPr>
          <w:p>
            <w:pPr>
              <w:pStyle w:val="17"/>
              <w:keepNext w:val="0"/>
              <w:keepLines w:val="0"/>
              <w:widowControl w:val="0"/>
              <w:shd w:val="clear" w:color="auto" w:fill="auto"/>
              <w:bidi w:val="0"/>
              <w:spacing w:before="0" w:after="0" w:line="415"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竞 标 说 明</w:t>
            </w:r>
          </w:p>
        </w:tc>
        <w:tc>
          <w:tcPr>
            <w:gridSpan w:val="9"/>
            <w:tcBorders>
              <w:top w:val="single" w:color="auto" w:sz="4" w:space="0"/>
              <w:left w:val="single" w:color="auto" w:sz="4" w:space="0"/>
              <w:bottom w:val="single" w:color="auto" w:sz="4" w:space="0"/>
              <w:right w:val="single" w:color="auto" w:sz="4" w:space="0"/>
            </w:tcBorders>
            <w:shd w:val="clear" w:color="auto" w:fill="auto"/>
            <w:vAlign w:val="top"/>
          </w:tcPr>
          <w:p>
            <w:pPr>
              <w:pStyle w:val="17"/>
              <w:keepNext w:val="0"/>
              <w:keepLines w:val="0"/>
              <w:widowControl w:val="0"/>
              <w:shd w:val="clear" w:color="auto" w:fill="auto"/>
              <w:bidi w:val="0"/>
              <w:spacing w:before="0" w:after="140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竞标单位、竞标人备注:</w:t>
            </w:r>
          </w:p>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竞标单位、竞标人签名:</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宋体" w:hAnsi="宋体" w:eastAsia="宋体" w:cs="宋体"/>
          <w:b/>
          <w:bCs/>
          <w:color w:val="000000"/>
          <w:spacing w:val="0"/>
          <w:w w:val="100"/>
          <w:position w:val="0"/>
          <w:sz w:val="30"/>
          <w:szCs w:val="30"/>
          <w:lang w:val="en-US" w:eastAsia="zh-CN"/>
        </w:rPr>
      </w:pPr>
      <w:r>
        <w:rPr>
          <w:rFonts w:hint="eastAsia" w:ascii="宋体" w:hAnsi="宋体" w:eastAsia="宋体" w:cs="宋体"/>
          <w:b/>
          <w:bCs/>
          <w:color w:val="000000"/>
          <w:spacing w:val="0"/>
          <w:w w:val="100"/>
          <w:position w:val="0"/>
          <w:sz w:val="30"/>
          <w:szCs w:val="30"/>
          <w:lang w:eastAsia="zh-CN"/>
        </w:rPr>
        <w:t>附录</w:t>
      </w:r>
      <w:r>
        <w:rPr>
          <w:rFonts w:hint="eastAsia" w:ascii="宋体" w:hAnsi="宋体" w:eastAsia="宋体" w:cs="宋体"/>
          <w:b/>
          <w:bCs/>
          <w:color w:val="000000"/>
          <w:spacing w:val="0"/>
          <w:w w:val="100"/>
          <w:position w:val="0"/>
          <w:sz w:val="30"/>
          <w:szCs w:val="30"/>
          <w:lang w:val="en-US" w:eastAsia="zh-CN"/>
        </w:rPr>
        <w:t>3</w:t>
      </w:r>
    </w:p>
    <w:p>
      <w:pPr>
        <w:pStyle w:val="14"/>
        <w:keepNext w:val="0"/>
        <w:keepLines w:val="0"/>
        <w:widowControl w:val="0"/>
        <w:shd w:val="clear" w:color="auto" w:fill="auto"/>
        <w:bidi w:val="0"/>
        <w:spacing w:before="0" w:after="60" w:line="240" w:lineRule="auto"/>
        <w:ind w:left="0" w:leftChars="0" w:right="0" w:firstLine="0" w:firstLineChars="0"/>
        <w:jc w:val="center"/>
        <w:rPr>
          <w:rFonts w:hint="eastAsia"/>
          <w:b/>
          <w:bCs/>
          <w:color w:val="000000"/>
          <w:spacing w:val="0"/>
          <w:w w:val="100"/>
          <w:position w:val="0"/>
          <w:sz w:val="36"/>
          <w:szCs w:val="36"/>
        </w:rPr>
      </w:pPr>
      <w:r>
        <w:rPr>
          <w:rFonts w:hint="eastAsia"/>
          <w:b/>
          <w:bCs/>
          <w:color w:val="000000"/>
          <w:spacing w:val="0"/>
          <w:w w:val="100"/>
          <w:position w:val="0"/>
          <w:sz w:val="36"/>
          <w:szCs w:val="36"/>
        </w:rPr>
        <w:t>甘肃普安制药股份有限公司</w:t>
      </w:r>
    </w:p>
    <w:p>
      <w:pPr>
        <w:pStyle w:val="14"/>
        <w:keepNext w:val="0"/>
        <w:keepLines w:val="0"/>
        <w:widowControl w:val="0"/>
        <w:shd w:val="clear" w:color="auto" w:fill="auto"/>
        <w:bidi w:val="0"/>
        <w:spacing w:before="0" w:after="60" w:line="240" w:lineRule="auto"/>
        <w:ind w:left="0" w:leftChars="0" w:right="0" w:firstLine="0" w:firstLineChars="0"/>
        <w:jc w:val="center"/>
        <w:rPr>
          <w:rFonts w:hint="eastAsia"/>
          <w:b/>
          <w:bCs/>
          <w:color w:val="000000"/>
          <w:spacing w:val="0"/>
          <w:w w:val="100"/>
          <w:position w:val="0"/>
          <w:sz w:val="36"/>
          <w:szCs w:val="36"/>
        </w:rPr>
      </w:pPr>
      <w:r>
        <w:rPr>
          <w:rFonts w:hint="eastAsia"/>
          <w:b/>
          <w:bCs/>
          <w:color w:val="000000"/>
          <w:spacing w:val="0"/>
          <w:w w:val="100"/>
          <w:position w:val="0"/>
          <w:sz w:val="36"/>
          <w:szCs w:val="36"/>
          <w:lang w:eastAsia="zh-CN"/>
        </w:rPr>
        <w:t>2022年10月-2023年10月</w:t>
      </w:r>
      <w:r>
        <w:rPr>
          <w:rFonts w:hint="eastAsia"/>
          <w:b/>
          <w:bCs/>
          <w:color w:val="000000"/>
          <w:spacing w:val="0"/>
          <w:w w:val="100"/>
          <w:position w:val="0"/>
          <w:sz w:val="36"/>
          <w:szCs w:val="36"/>
        </w:rPr>
        <w:t>中药材</w:t>
      </w:r>
    </w:p>
    <w:p>
      <w:pPr>
        <w:pStyle w:val="14"/>
        <w:keepNext w:val="0"/>
        <w:keepLines w:val="0"/>
        <w:widowControl w:val="0"/>
        <w:shd w:val="clear" w:color="auto" w:fill="auto"/>
        <w:bidi w:val="0"/>
        <w:spacing w:before="0" w:after="60" w:line="240" w:lineRule="auto"/>
        <w:ind w:left="0" w:leftChars="0" w:right="0" w:firstLine="0" w:firstLineChars="0"/>
        <w:jc w:val="center"/>
        <w:rPr>
          <w:b/>
          <w:bCs/>
          <w:color w:val="000000"/>
          <w:spacing w:val="0"/>
          <w:w w:val="100"/>
          <w:position w:val="0"/>
          <w:sz w:val="36"/>
          <w:szCs w:val="36"/>
        </w:rPr>
      </w:pPr>
      <w:r>
        <w:rPr>
          <w:rFonts w:hint="eastAsia"/>
          <w:b/>
          <w:bCs/>
          <w:color w:val="000000"/>
          <w:spacing w:val="0"/>
          <w:w w:val="100"/>
          <w:position w:val="0"/>
          <w:sz w:val="36"/>
          <w:szCs w:val="36"/>
        </w:rPr>
        <w:t>招标采购招标文件附件</w:t>
      </w:r>
    </w:p>
    <w:p>
      <w:pPr>
        <w:pStyle w:val="14"/>
        <w:keepNext w:val="0"/>
        <w:keepLines w:val="0"/>
        <w:widowControl w:val="0"/>
        <w:shd w:val="clear" w:color="auto" w:fill="auto"/>
        <w:tabs>
          <w:tab w:val="left" w:pos="202"/>
        </w:tabs>
        <w:bidi w:val="0"/>
        <w:spacing w:before="0" w:after="60" w:line="240" w:lineRule="auto"/>
        <w:ind w:left="0" w:right="0" w:firstLine="780"/>
        <w:jc w:val="left"/>
        <w:rPr>
          <w:rFonts w:hint="eastAsia" w:eastAsia="宋体"/>
          <w:color w:val="000000"/>
          <w:spacing w:val="0"/>
          <w:w w:val="100"/>
          <w:position w:val="0"/>
          <w:lang w:eastAsia="zh-CN"/>
        </w:rPr>
      </w:pPr>
    </w:p>
    <w:p>
      <w:pPr>
        <w:pStyle w:val="18"/>
        <w:keepNext w:val="0"/>
        <w:keepLines w:val="0"/>
        <w:widowControl w:val="0"/>
        <w:shd w:val="clear" w:color="auto" w:fill="auto"/>
        <w:bidi w:val="0"/>
        <w:spacing w:before="0" w:after="180" w:line="240" w:lineRule="auto"/>
        <w:ind w:right="0"/>
        <w:jc w:val="left"/>
        <w:rPr>
          <w:color w:val="000000"/>
          <w:spacing w:val="0"/>
          <w:w w:val="100"/>
          <w:position w:val="0"/>
          <w:sz w:val="24"/>
          <w:szCs w:val="24"/>
        </w:rPr>
      </w:pPr>
      <w:r>
        <w:rPr>
          <w:color w:val="000000"/>
          <w:spacing w:val="0"/>
          <w:w w:val="100"/>
          <w:position w:val="0"/>
          <w:sz w:val="24"/>
          <w:szCs w:val="24"/>
        </w:rPr>
        <w:t>附件1：投标函</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附件2：法定代表人资格证明</w:t>
      </w:r>
    </w:p>
    <w:p>
      <w:pPr>
        <w:pStyle w:val="18"/>
        <w:keepNext w:val="0"/>
        <w:keepLines w:val="0"/>
        <w:widowControl w:val="0"/>
        <w:shd w:val="clear" w:color="auto" w:fill="auto"/>
        <w:bidi w:val="0"/>
        <w:spacing w:before="0" w:after="180" w:line="240" w:lineRule="auto"/>
        <w:ind w:right="0"/>
        <w:jc w:val="left"/>
        <w:rPr>
          <w:rFonts w:hint="eastAsia" w:eastAsia="宋体"/>
          <w:lang w:eastAsia="zh-CN"/>
        </w:rPr>
      </w:pPr>
      <w:r>
        <w:rPr>
          <w:color w:val="000000"/>
          <w:spacing w:val="0"/>
          <w:w w:val="100"/>
          <w:position w:val="0"/>
          <w:sz w:val="24"/>
          <w:szCs w:val="24"/>
        </w:rPr>
        <w:t>附件3：法定代表人授权</w:t>
      </w:r>
      <w:r>
        <w:rPr>
          <w:rFonts w:hint="eastAsia"/>
          <w:color w:val="000000"/>
          <w:spacing w:val="0"/>
          <w:w w:val="100"/>
          <w:position w:val="0"/>
          <w:sz w:val="24"/>
          <w:szCs w:val="24"/>
          <w:lang w:eastAsia="zh-CN"/>
        </w:rPr>
        <w:t>书</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附件4：投标报价表</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附件5：投标人资质证明文件</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附件6：参加采购活动近三年内在经营活动中没有重大违法记录</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附件7：投标人类似项目业绩一览表</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附件8：技术及服务部分</w:t>
      </w:r>
    </w:p>
    <w:p>
      <w:pPr>
        <w:pStyle w:val="18"/>
        <w:keepNext w:val="0"/>
        <w:keepLines w:val="0"/>
        <w:widowControl w:val="0"/>
        <w:shd w:val="clear" w:color="auto" w:fill="auto"/>
        <w:bidi w:val="0"/>
        <w:spacing w:before="0" w:after="180" w:line="240" w:lineRule="auto"/>
        <w:ind w:right="0"/>
        <w:jc w:val="left"/>
      </w:pPr>
      <w:r>
        <w:rPr>
          <w:color w:val="000000"/>
          <w:spacing w:val="0"/>
          <w:w w:val="100"/>
          <w:position w:val="0"/>
          <w:sz w:val="24"/>
          <w:szCs w:val="24"/>
        </w:rPr>
        <w:t>附件9：投标人认为有必要提供的其他资料</w:t>
      </w:r>
    </w:p>
    <w:p>
      <w:pPr>
        <w:pStyle w:val="18"/>
        <w:keepNext w:val="0"/>
        <w:keepLines w:val="0"/>
        <w:widowControl w:val="0"/>
        <w:shd w:val="clear" w:color="auto" w:fill="auto"/>
        <w:bidi w:val="0"/>
        <w:spacing w:before="0" w:after="180" w:line="240" w:lineRule="auto"/>
        <w:ind w:right="0"/>
        <w:jc w:val="left"/>
        <w:rPr>
          <w:color w:val="000000"/>
          <w:spacing w:val="0"/>
          <w:w w:val="100"/>
          <w:position w:val="0"/>
          <w:sz w:val="24"/>
          <w:szCs w:val="24"/>
        </w:rPr>
      </w:pPr>
      <w:r>
        <w:rPr>
          <w:color w:val="000000"/>
          <w:spacing w:val="0"/>
          <w:w w:val="100"/>
          <w:position w:val="0"/>
          <w:sz w:val="24"/>
          <w:szCs w:val="24"/>
        </w:rPr>
        <w:t>（以上附件内容仅供参考，投标方可按项目实际情况自行编制）</w:t>
      </w:r>
    </w:p>
    <w:p>
      <w:pPr>
        <w:pStyle w:val="14"/>
        <w:keepNext w:val="0"/>
        <w:keepLines w:val="0"/>
        <w:widowControl w:val="0"/>
        <w:shd w:val="clear" w:color="auto" w:fill="auto"/>
        <w:bidi w:val="0"/>
        <w:spacing w:before="0" w:after="420" w:line="240" w:lineRule="auto"/>
        <w:ind w:left="0" w:right="0" w:firstLine="0"/>
        <w:jc w:val="center"/>
        <w:rPr>
          <w:rFonts w:hint="default" w:ascii="宋体" w:hAnsi="宋体" w:eastAsia="宋体" w:cs="宋体"/>
          <w:b w:val="0"/>
          <w:i w:val="0"/>
          <w:caps w:val="0"/>
          <w:spacing w:val="0"/>
          <w:w w:val="100"/>
          <w:kern w:val="2"/>
          <w:sz w:val="28"/>
          <w:szCs w:val="28"/>
          <w:lang w:val="en-US" w:eastAsia="zh-CN" w:bidi="ar-SA"/>
        </w:rPr>
      </w:pPr>
    </w:p>
    <w:p>
      <w:pPr>
        <w:pStyle w:val="14"/>
        <w:keepNext w:val="0"/>
        <w:keepLines w:val="0"/>
        <w:widowControl w:val="0"/>
        <w:shd w:val="clear" w:color="auto" w:fill="auto"/>
        <w:bidi w:val="0"/>
        <w:spacing w:before="0" w:after="420" w:line="240" w:lineRule="auto"/>
        <w:ind w:left="0" w:right="0" w:firstLine="0"/>
        <w:jc w:val="center"/>
        <w:rPr>
          <w:rFonts w:hint="default" w:ascii="宋体" w:hAnsi="宋体" w:eastAsia="宋体" w:cs="宋体"/>
          <w:b w:val="0"/>
          <w:i w:val="0"/>
          <w:caps w:val="0"/>
          <w:spacing w:val="0"/>
          <w:w w:val="100"/>
          <w:kern w:val="2"/>
          <w:sz w:val="28"/>
          <w:szCs w:val="28"/>
          <w:lang w:val="en-US" w:eastAsia="zh-CN" w:bidi="ar-SA"/>
        </w:rPr>
      </w:pPr>
    </w:p>
    <w:p>
      <w:pPr>
        <w:pStyle w:val="14"/>
        <w:keepNext w:val="0"/>
        <w:keepLines w:val="0"/>
        <w:widowControl w:val="0"/>
        <w:shd w:val="clear" w:color="auto" w:fill="auto"/>
        <w:bidi w:val="0"/>
        <w:spacing w:before="0" w:after="420" w:line="240" w:lineRule="auto"/>
        <w:ind w:left="0" w:right="0" w:firstLine="0"/>
        <w:jc w:val="center"/>
        <w:rPr>
          <w:rFonts w:hint="default" w:ascii="宋体" w:hAnsi="宋体" w:eastAsia="宋体" w:cs="宋体"/>
          <w:b w:val="0"/>
          <w:i w:val="0"/>
          <w:caps w:val="0"/>
          <w:spacing w:val="0"/>
          <w:w w:val="100"/>
          <w:kern w:val="2"/>
          <w:sz w:val="28"/>
          <w:szCs w:val="28"/>
          <w:lang w:val="en-US" w:eastAsia="zh-CN" w:bidi="ar-SA"/>
        </w:rPr>
      </w:pPr>
    </w:p>
    <w:p>
      <w:pPr>
        <w:pStyle w:val="14"/>
        <w:keepNext w:val="0"/>
        <w:keepLines w:val="0"/>
        <w:widowControl w:val="0"/>
        <w:shd w:val="clear" w:color="auto" w:fill="auto"/>
        <w:bidi w:val="0"/>
        <w:spacing w:before="0" w:after="420" w:line="240" w:lineRule="auto"/>
        <w:ind w:left="0" w:right="0" w:firstLine="0"/>
        <w:jc w:val="center"/>
        <w:rPr>
          <w:rFonts w:hint="default" w:ascii="宋体" w:hAnsi="宋体" w:eastAsia="宋体" w:cs="宋体"/>
          <w:b w:val="0"/>
          <w:i w:val="0"/>
          <w:caps w:val="0"/>
          <w:spacing w:val="0"/>
          <w:w w:val="100"/>
          <w:kern w:val="2"/>
          <w:sz w:val="28"/>
          <w:szCs w:val="28"/>
          <w:lang w:val="en-US" w:eastAsia="zh-CN" w:bidi="ar-SA"/>
        </w:rPr>
      </w:pPr>
    </w:p>
    <w:p>
      <w:pPr>
        <w:pStyle w:val="14"/>
        <w:keepNext w:val="0"/>
        <w:keepLines w:val="0"/>
        <w:widowControl w:val="0"/>
        <w:shd w:val="clear" w:color="auto" w:fill="auto"/>
        <w:bidi w:val="0"/>
        <w:spacing w:before="0" w:after="420" w:line="240" w:lineRule="auto"/>
        <w:ind w:left="0" w:right="0" w:firstLine="0"/>
        <w:jc w:val="center"/>
        <w:rPr>
          <w:rFonts w:hint="default" w:ascii="宋体" w:hAnsi="宋体" w:eastAsia="宋体" w:cs="宋体"/>
          <w:b w:val="0"/>
          <w:i w:val="0"/>
          <w:caps w:val="0"/>
          <w:spacing w:val="0"/>
          <w:w w:val="100"/>
          <w:kern w:val="2"/>
          <w:sz w:val="28"/>
          <w:szCs w:val="28"/>
          <w:lang w:val="en-US" w:eastAsia="zh-CN" w:bidi="ar-SA"/>
        </w:rPr>
      </w:pPr>
    </w:p>
    <w:p>
      <w:pPr>
        <w:pStyle w:val="14"/>
        <w:keepNext w:val="0"/>
        <w:keepLines w:val="0"/>
        <w:widowControl w:val="0"/>
        <w:shd w:val="clear" w:color="auto" w:fill="auto"/>
        <w:bidi w:val="0"/>
        <w:spacing w:before="0" w:after="420" w:line="240" w:lineRule="auto"/>
        <w:ind w:left="0" w:right="0" w:firstLine="0"/>
        <w:jc w:val="center"/>
        <w:rPr>
          <w:rFonts w:hint="default" w:ascii="宋体" w:hAnsi="宋体" w:eastAsia="宋体" w:cs="宋体"/>
          <w:b w:val="0"/>
          <w:i w:val="0"/>
          <w:caps w:val="0"/>
          <w:spacing w:val="0"/>
          <w:w w:val="1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sz w:val="36"/>
          <w:szCs w:val="32"/>
        </w:rPr>
      </w:pPr>
      <w:r>
        <w:rPr>
          <w:rFonts w:hint="eastAsia" w:ascii="宋体" w:hAnsi="宋体" w:eastAsia="宋体" w:cs="宋体"/>
          <w:b/>
          <w:bCs/>
          <w:color w:val="000000"/>
          <w:spacing w:val="0"/>
          <w:w w:val="100"/>
          <w:position w:val="0"/>
          <w:sz w:val="28"/>
          <w:szCs w:val="28"/>
        </w:rPr>
        <w:t>附件1</w:t>
      </w:r>
      <w:r>
        <w:rPr>
          <w:rFonts w:hint="eastAsia" w:ascii="宋体" w:hAnsi="宋体" w:eastAsia="宋体" w:cs="宋体"/>
          <w:b/>
          <w:bCs/>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b/>
          <w:bCs/>
          <w:sz w:val="36"/>
          <w:szCs w:val="32"/>
        </w:rPr>
        <w:t>投</w:t>
      </w:r>
      <w:r>
        <w:rPr>
          <w:rFonts w:hint="eastAsia" w:ascii="宋体" w:hAnsi="宋体" w:eastAsia="宋体" w:cs="宋体"/>
          <w:b/>
          <w:bCs/>
          <w:sz w:val="36"/>
          <w:szCs w:val="32"/>
          <w:lang w:val="en-US" w:eastAsia="zh-CN"/>
        </w:rPr>
        <w:t xml:space="preserve">  </w:t>
      </w:r>
      <w:r>
        <w:rPr>
          <w:rFonts w:hint="eastAsia" w:ascii="宋体" w:hAnsi="宋体" w:eastAsia="宋体" w:cs="宋体"/>
          <w:b/>
          <w:bCs/>
          <w:sz w:val="36"/>
          <w:szCs w:val="32"/>
        </w:rPr>
        <w:t>标</w:t>
      </w:r>
      <w:r>
        <w:rPr>
          <w:rFonts w:hint="eastAsia" w:ascii="宋体" w:hAnsi="宋体" w:eastAsia="宋体" w:cs="宋体"/>
          <w:b/>
          <w:bCs/>
          <w:sz w:val="36"/>
          <w:szCs w:val="32"/>
          <w:lang w:val="en-US" w:eastAsia="zh-CN"/>
        </w:rPr>
        <w:t xml:space="preserve">  </w:t>
      </w:r>
      <w:r>
        <w:rPr>
          <w:rFonts w:hint="eastAsia" w:ascii="宋体" w:hAnsi="宋体" w:eastAsia="宋体" w:cs="宋体"/>
          <w:b/>
          <w:bCs/>
          <w:sz w:val="36"/>
          <w:szCs w:val="32"/>
        </w:rPr>
        <w:t>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6"/>
          <w:szCs w:val="32"/>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(招标人）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贵公司</w:t>
      </w:r>
      <w:r>
        <w:rPr>
          <w:rFonts w:hint="eastAsia" w:ascii="宋体" w:hAnsi="宋体" w:eastAsia="宋体" w:cs="宋体"/>
          <w:sz w:val="24"/>
          <w:szCs w:val="24"/>
        </w:rPr>
        <w:t>的釆购编号为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lang w:eastAsia="zh-CN"/>
        </w:rPr>
        <w:t>招</w:t>
      </w:r>
      <w:r>
        <w:rPr>
          <w:rFonts w:hint="eastAsia" w:ascii="宋体" w:hAnsi="宋体" w:eastAsia="宋体" w:cs="宋体"/>
          <w:sz w:val="24"/>
          <w:szCs w:val="24"/>
        </w:rPr>
        <w:t>标采购公告，我单位经认真研究上述釆购文件，决定参加本次釆购。我方提交响应性文件</w:t>
      </w:r>
      <w:r>
        <w:rPr>
          <w:rFonts w:hint="eastAsia" w:ascii="宋体" w:hAnsi="宋体" w:eastAsia="宋体" w:cs="宋体"/>
          <w:sz w:val="24"/>
          <w:szCs w:val="24"/>
          <w:lang w:eastAsia="zh-CN"/>
        </w:rPr>
        <w:t>并</w:t>
      </w:r>
      <w:r>
        <w:rPr>
          <w:rFonts w:hint="eastAsia" w:ascii="宋体" w:hAnsi="宋体" w:eastAsia="宋体" w:cs="宋体"/>
          <w:sz w:val="24"/>
          <w:szCs w:val="24"/>
        </w:rPr>
        <w:t>保证其真实性。我方愿承担该项目的承保任务，愿意承担应标所产生的交通、住宿等费用；履行釆购文件中对中标单位的要求和应承担的责任</w:t>
      </w:r>
      <w:r>
        <w:rPr>
          <w:rFonts w:hint="eastAsia" w:ascii="宋体" w:hAnsi="宋体" w:eastAsia="宋体" w:cs="宋体"/>
          <w:sz w:val="24"/>
          <w:szCs w:val="24"/>
          <w:lang w:eastAsia="zh-CN"/>
        </w:rPr>
        <w:t>及</w:t>
      </w:r>
      <w:r>
        <w:rPr>
          <w:rFonts w:hint="eastAsia" w:ascii="宋体" w:hAnsi="宋体" w:eastAsia="宋体" w:cs="宋体"/>
          <w:sz w:val="24"/>
          <w:szCs w:val="24"/>
        </w:rPr>
        <w:t>义务。同时我方郑重做出如下声明：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1、我方完全接受招标采购公告中的内容，并将按招标釆购公告的规定履行责任、义务。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2、我方已详细审查招标釆购公告，无其他不明事项。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3、我方同意提供贵方要求与釆购有关的任何证据或资料。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4、如果我方中标，我方愿意在签订合同时缴纳合同金额5%的</w:t>
      </w:r>
      <w:r>
        <w:rPr>
          <w:rFonts w:hint="eastAsia" w:ascii="宋体" w:hAnsi="宋体" w:eastAsia="宋体" w:cs="宋体"/>
          <w:sz w:val="24"/>
          <w:szCs w:val="24"/>
          <w:lang w:eastAsia="zh-CN"/>
        </w:rPr>
        <w:t>质保</w:t>
      </w:r>
      <w:r>
        <w:rPr>
          <w:rFonts w:hint="eastAsia" w:ascii="宋体" w:hAnsi="宋体" w:eastAsia="宋体" w:cs="宋体"/>
          <w:sz w:val="24"/>
          <w:szCs w:val="24"/>
        </w:rPr>
        <w:t>风险抵押金，</w:t>
      </w:r>
      <w:r>
        <w:rPr>
          <w:rFonts w:hint="eastAsia" w:ascii="宋体" w:hAnsi="宋体" w:eastAsia="宋体" w:cs="宋体"/>
          <w:sz w:val="24"/>
          <w:szCs w:val="24"/>
          <w:lang w:eastAsia="zh-CN"/>
        </w:rPr>
        <w:t>并</w:t>
      </w:r>
      <w:r>
        <w:rPr>
          <w:rFonts w:hint="eastAsia" w:ascii="宋体" w:hAnsi="宋体" w:eastAsia="宋体" w:cs="宋体"/>
          <w:sz w:val="24"/>
          <w:szCs w:val="24"/>
        </w:rPr>
        <w:t>按《中标通知书》要求签订履行合同，承担责任、义务。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5、如果我方中标，我方供应的</w:t>
      </w:r>
      <w:r>
        <w:rPr>
          <w:rFonts w:hint="eastAsia" w:ascii="宋体" w:hAnsi="宋体" w:eastAsia="宋体" w:cs="宋体"/>
          <w:sz w:val="24"/>
          <w:szCs w:val="24"/>
          <w:lang w:eastAsia="zh-CN"/>
        </w:rPr>
        <w:t>中药材严格按照</w:t>
      </w:r>
      <w:r>
        <w:rPr>
          <w:rFonts w:hint="eastAsia" w:ascii="宋体" w:hAnsi="宋体" w:eastAsia="宋体" w:cs="宋体"/>
          <w:sz w:val="24"/>
          <w:szCs w:val="24"/>
        </w:rPr>
        <w:t>贵司的内控质量标准</w:t>
      </w:r>
      <w:r>
        <w:rPr>
          <w:rFonts w:hint="eastAsia" w:ascii="宋体" w:hAnsi="宋体" w:eastAsia="宋体" w:cs="宋体"/>
          <w:sz w:val="24"/>
          <w:szCs w:val="24"/>
          <w:lang w:eastAsia="zh-CN"/>
        </w:rPr>
        <w:t>进行供货</w:t>
      </w:r>
      <w:r>
        <w:rPr>
          <w:rFonts w:hint="eastAsia" w:ascii="宋体" w:hAnsi="宋体" w:eastAsia="宋体" w:cs="宋体"/>
          <w:sz w:val="24"/>
          <w:szCs w:val="24"/>
        </w:rPr>
        <w:t>。我方对大货质量负全部责任。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6、供应的</w:t>
      </w:r>
      <w:r>
        <w:rPr>
          <w:rFonts w:hint="eastAsia" w:ascii="宋体" w:hAnsi="宋体" w:eastAsia="宋体" w:cs="宋体"/>
          <w:sz w:val="24"/>
          <w:szCs w:val="24"/>
          <w:lang w:eastAsia="zh-CN"/>
        </w:rPr>
        <w:t>中药材</w:t>
      </w:r>
      <w:r>
        <w:rPr>
          <w:rFonts w:hint="eastAsia" w:ascii="宋体" w:hAnsi="宋体" w:eastAsia="宋体" w:cs="宋体"/>
          <w:sz w:val="24"/>
          <w:szCs w:val="24"/>
        </w:rPr>
        <w:t>若达不到贵公司质量标准，我方同意退货，并执行招标方相关制度要求。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7、签订釆购合同后，因我方原因单方终止该合同，我方同意扣除全部风险抵押金，而且以后不再参与贵公司的采购活动。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8、若未按釆购合同规定的供货日期及时供货（自然灾害等不可抗力因素除外），每逾期一天， 我方同意贵公司从风险抵押金中扣除合同金额1%的违约金。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9、若我方在贵司此次招标采购活动过程中未能如实提交响应性文件，因此给贵司带来经济损失，经查实后，我方愿承担相应的责任，而且以后不再参与贵公司的采购活动。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、与投标有关的一切资金往来请使用以下账户：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开户行：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户名：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账号：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、与谈判有关的一切正式信函请使用以下地址：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邮    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电    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传    真：</w:t>
      </w:r>
    </w:p>
    <w:p>
      <w:pPr>
        <w:keepNext w:val="0"/>
        <w:keepLines w:val="0"/>
        <w:pageBreakBefore w:val="0"/>
        <w:widowControl w:val="0"/>
        <w:kinsoku/>
        <w:wordWrap/>
        <w:overflowPunct/>
        <w:topLinePunct w:val="0"/>
        <w:autoSpaceDE/>
        <w:autoSpaceDN/>
        <w:bidi w:val="0"/>
        <w:adjustRightInd/>
        <w:snapToGrid/>
        <w:spacing w:line="360" w:lineRule="exact"/>
        <w:ind w:firstLine="5040" w:firstLineChars="2100"/>
        <w:jc w:val="left"/>
        <w:textAlignment w:val="auto"/>
        <w:rPr>
          <w:rFonts w:hint="eastAsia" w:ascii="宋体" w:hAnsi="宋体" w:eastAsia="宋体" w:cs="宋体"/>
          <w:sz w:val="24"/>
          <w:szCs w:val="24"/>
        </w:rPr>
      </w:pPr>
      <w:r>
        <w:rPr>
          <w:rFonts w:hint="eastAsia" w:ascii="宋体" w:hAnsi="宋体" w:eastAsia="宋体" w:cs="宋体"/>
          <w:sz w:val="24"/>
          <w:szCs w:val="24"/>
        </w:rPr>
        <w:t>单位公章：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jc w:val="left"/>
        <w:textAlignment w:val="auto"/>
        <w:rPr>
          <w:rFonts w:hint="eastAsia" w:ascii="宋体" w:hAnsi="宋体" w:eastAsia="宋体" w:cs="宋体"/>
          <w:sz w:val="24"/>
          <w:szCs w:val="24"/>
        </w:rPr>
      </w:pPr>
      <w:r>
        <w:rPr>
          <w:rFonts w:hint="eastAsia" w:ascii="宋体" w:hAnsi="宋体" w:eastAsia="宋体" w:cs="宋体"/>
          <w:sz w:val="24"/>
          <w:szCs w:val="24"/>
        </w:rPr>
        <w:t>法定代表人(或授权委托人)签字或盖章：</w:t>
      </w:r>
    </w:p>
    <w:p>
      <w:pPr>
        <w:keepNext w:val="0"/>
        <w:keepLines w:val="0"/>
        <w:pageBreakBefore w:val="0"/>
        <w:widowControl w:val="0"/>
        <w:kinsoku/>
        <w:wordWrap/>
        <w:overflowPunct/>
        <w:topLinePunct w:val="0"/>
        <w:autoSpaceDE/>
        <w:autoSpaceDN/>
        <w:bidi w:val="0"/>
        <w:adjustRightInd/>
        <w:snapToGrid/>
        <w:spacing w:line="360" w:lineRule="exact"/>
        <w:ind w:firstLine="2400" w:firstLineChars="10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5040" w:firstLineChars="2100"/>
        <w:jc w:val="left"/>
        <w:textAlignment w:val="auto"/>
        <w:rPr>
          <w:rFonts w:hint="eastAsia" w:ascii="宋体" w:hAnsi="宋体" w:eastAsia="宋体" w:cs="宋体"/>
          <w:sz w:val="24"/>
          <w:szCs w:val="24"/>
        </w:rPr>
      </w:pPr>
      <w:r>
        <w:rPr>
          <w:rFonts w:hint="eastAsia" w:ascii="宋体" w:hAnsi="宋体" w:eastAsia="宋体" w:cs="宋体"/>
          <w:sz w:val="24"/>
          <w:szCs w:val="24"/>
        </w:rPr>
        <w:t>年   月   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000000"/>
          <w:spacing w:val="0"/>
          <w:w w:val="100"/>
          <w:position w:val="0"/>
          <w:sz w:val="28"/>
          <w:szCs w:val="28"/>
          <w:lang w:val="en-US" w:eastAsia="zh-CN"/>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2</w:t>
      </w:r>
    </w:p>
    <w:p>
      <w:pPr>
        <w:jc w:val="center"/>
        <w:rPr>
          <w:rFonts w:hint="eastAsia" w:ascii="宋体" w:hAnsi="宋体" w:eastAsia="宋体" w:cs="宋体"/>
          <w:b/>
          <w:bCs/>
          <w:color w:val="000000"/>
          <w:spacing w:val="0"/>
          <w:w w:val="100"/>
          <w:position w:val="0"/>
          <w:sz w:val="36"/>
          <w:szCs w:val="36"/>
        </w:rPr>
      </w:pPr>
      <w:r>
        <w:rPr>
          <w:rFonts w:hint="eastAsia" w:ascii="宋体" w:hAnsi="宋体" w:eastAsia="宋体" w:cs="宋体"/>
          <w:b/>
          <w:bCs/>
          <w:color w:val="000000"/>
          <w:spacing w:val="0"/>
          <w:w w:val="100"/>
          <w:position w:val="0"/>
          <w:sz w:val="36"/>
          <w:szCs w:val="36"/>
        </w:rPr>
        <w:t>证</w:t>
      </w:r>
      <w:r>
        <w:rPr>
          <w:rFonts w:hint="eastAsia" w:ascii="宋体" w:hAnsi="宋体" w:eastAsia="宋体" w:cs="宋体"/>
          <w:b/>
          <w:bCs/>
          <w:color w:val="000000"/>
          <w:spacing w:val="0"/>
          <w:w w:val="100"/>
          <w:position w:val="0"/>
          <w:sz w:val="36"/>
          <w:szCs w:val="36"/>
          <w:lang w:val="en-US" w:eastAsia="zh-CN"/>
        </w:rPr>
        <w:t xml:space="preserve">   </w:t>
      </w:r>
      <w:r>
        <w:rPr>
          <w:rFonts w:hint="eastAsia" w:ascii="宋体" w:hAnsi="宋体" w:eastAsia="宋体" w:cs="宋体"/>
          <w:b/>
          <w:bCs/>
          <w:color w:val="000000"/>
          <w:spacing w:val="0"/>
          <w:w w:val="100"/>
          <w:position w:val="0"/>
          <w:sz w:val="36"/>
          <w:szCs w:val="36"/>
        </w:rPr>
        <w:t>明</w:t>
      </w:r>
    </w:p>
    <w:p>
      <w:pPr>
        <w:jc w:val="center"/>
        <w:rPr>
          <w:rFonts w:hint="eastAsia" w:ascii="宋体" w:hAnsi="宋体" w:eastAsia="宋体" w:cs="宋体"/>
          <w:b/>
          <w:bCs/>
          <w:color w:val="000000"/>
          <w:spacing w:val="0"/>
          <w:w w:val="100"/>
          <w:position w:val="0"/>
          <w:sz w:val="36"/>
          <w:szCs w:val="36"/>
        </w:rPr>
      </w:pPr>
    </w:p>
    <w:p>
      <w:pPr>
        <w:rPr>
          <w:rFonts w:hint="eastAsia" w:ascii="宋体" w:hAnsi="宋体" w:eastAsia="宋体" w:cs="宋体"/>
          <w:sz w:val="28"/>
          <w:szCs w:val="36"/>
          <w:lang w:eastAsia="zh-CN"/>
        </w:rPr>
      </w:pPr>
      <w:r>
        <w:rPr>
          <w:rFonts w:hint="eastAsia" w:ascii="宋体" w:hAnsi="宋体" w:eastAsia="宋体" w:cs="宋体"/>
          <w:sz w:val="28"/>
          <w:szCs w:val="28"/>
        </w:rPr>
        <w:t>致:</w:t>
      </w:r>
      <w:r>
        <w:rPr>
          <w:rFonts w:hint="eastAsia" w:ascii="宋体" w:hAnsi="宋体" w:eastAsia="宋体" w:cs="宋体"/>
          <w:sz w:val="28"/>
          <w:szCs w:val="28"/>
          <w:u w:val="single"/>
        </w:rPr>
        <w:t xml:space="preserve">                   (招标人）</w:t>
      </w:r>
    </w:p>
    <w:p>
      <w:pPr>
        <w:pStyle w:val="18"/>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sz w:val="28"/>
          <w:szCs w:val="36"/>
          <w:u w:val="single"/>
        </w:rPr>
      </w:pPr>
    </w:p>
    <w:p>
      <w:pPr>
        <w:pStyle w:val="18"/>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color w:val="000000"/>
          <w:spacing w:val="0"/>
          <w:w w:val="100"/>
          <w:position w:val="0"/>
          <w:sz w:val="24"/>
          <w:szCs w:val="24"/>
        </w:rPr>
      </w:pPr>
      <w:r>
        <w:rPr>
          <w:rFonts w:hint="eastAsia" w:ascii="宋体" w:hAnsi="宋体" w:eastAsia="宋体" w:cs="宋体"/>
          <w:sz w:val="28"/>
          <w:szCs w:val="36"/>
          <w:u w:val="single"/>
          <w:lang w:val="en-US" w:eastAsia="zh-CN"/>
        </w:rPr>
        <w:t xml:space="preserve">          </w:t>
      </w:r>
      <w:r>
        <w:rPr>
          <w:rFonts w:hint="eastAsia" w:ascii="宋体" w:hAnsi="宋体" w:eastAsia="宋体" w:cs="宋体"/>
          <w:sz w:val="28"/>
          <w:szCs w:val="36"/>
          <w:u w:val="none"/>
        </w:rPr>
        <w:t>同</w:t>
      </w:r>
      <w:r>
        <w:rPr>
          <w:rFonts w:hint="eastAsia" w:ascii="宋体" w:hAnsi="宋体" w:eastAsia="宋体" w:cs="宋体"/>
          <w:sz w:val="28"/>
          <w:szCs w:val="36"/>
        </w:rPr>
        <w:t>志为</w:t>
      </w:r>
      <w:r>
        <w:rPr>
          <w:rFonts w:hint="eastAsia" w:ascii="宋体" w:hAnsi="宋体" w:eastAsia="宋体" w:cs="宋体"/>
          <w:sz w:val="28"/>
          <w:szCs w:val="36"/>
          <w:lang w:eastAsia="zh-CN"/>
        </w:rPr>
        <w:t>我单位</w:t>
      </w:r>
      <w:r>
        <w:rPr>
          <w:rFonts w:hint="eastAsia" w:ascii="宋体" w:hAnsi="宋体" w:eastAsia="宋体" w:cs="宋体"/>
          <w:sz w:val="28"/>
          <w:szCs w:val="36"/>
        </w:rPr>
        <w:t>法定代表人，代表我单位办理一切社会公务活动，具有法律</w:t>
      </w:r>
      <w:r>
        <w:rPr>
          <w:rFonts w:hint="eastAsia" w:ascii="宋体" w:hAnsi="宋体" w:eastAsia="宋体" w:cs="宋体"/>
          <w:color w:val="000000"/>
          <w:spacing w:val="0"/>
          <w:w w:val="100"/>
          <w:position w:val="0"/>
          <w:sz w:val="24"/>
          <w:szCs w:val="24"/>
        </w:rPr>
        <w:t>效力。</w:t>
      </w:r>
    </w:p>
    <w:p>
      <w:pPr>
        <w:pStyle w:val="18"/>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color w:val="000000"/>
          <w:spacing w:val="0"/>
          <w:w w:val="100"/>
          <w:position w:val="0"/>
          <w:sz w:val="24"/>
          <w:szCs w:val="24"/>
        </w:rPr>
      </w:pPr>
    </w:p>
    <w:p>
      <w:pPr>
        <w:pStyle w:val="18"/>
        <w:keepNext w:val="0"/>
        <w:keepLines w:val="0"/>
        <w:widowControl w:val="0"/>
        <w:shd w:val="clear" w:color="auto" w:fill="auto"/>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附：法定代表人基本情况：</w:t>
      </w:r>
    </w:p>
    <w:p>
      <w:pPr>
        <w:pStyle w:val="18"/>
        <w:keepNext w:val="0"/>
        <w:keepLines w:val="0"/>
        <w:widowControl w:val="0"/>
        <w:shd w:val="clear" w:color="auto" w:fill="auto"/>
        <w:tabs>
          <w:tab w:val="left" w:pos="1944"/>
        </w:tabs>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姓名：</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rPr>
        <w:t>性别：</w:t>
      </w:r>
    </w:p>
    <w:p>
      <w:pPr>
        <w:pStyle w:val="18"/>
        <w:keepNext w:val="0"/>
        <w:keepLines w:val="0"/>
        <w:widowControl w:val="0"/>
        <w:shd w:val="clear" w:color="auto" w:fill="auto"/>
        <w:tabs>
          <w:tab w:val="left" w:pos="1951"/>
        </w:tabs>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年龄：</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rPr>
        <w:t>职务：</w:t>
      </w:r>
    </w:p>
    <w:p>
      <w:pPr>
        <w:pStyle w:val="18"/>
        <w:keepNext w:val="0"/>
        <w:keepLines w:val="0"/>
        <w:widowControl w:val="0"/>
        <w:shd w:val="clear" w:color="auto" w:fill="auto"/>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身份证号码：</w:t>
      </w:r>
    </w:p>
    <w:p>
      <w:pPr>
        <w:pStyle w:val="18"/>
        <w:keepNext w:val="0"/>
        <w:keepLines w:val="0"/>
        <w:widowControl w:val="0"/>
        <w:shd w:val="clear" w:color="auto" w:fill="auto"/>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通讯地址：</w:t>
      </w:r>
    </w:p>
    <w:p>
      <w:pPr>
        <w:pStyle w:val="18"/>
        <w:keepNext w:val="0"/>
        <w:keepLines w:val="0"/>
        <w:widowControl w:val="0"/>
        <w:shd w:val="clear" w:color="auto" w:fill="auto"/>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电话号码：</w:t>
      </w:r>
    </w:p>
    <w:p>
      <w:pPr>
        <w:pStyle w:val="18"/>
        <w:keepNext w:val="0"/>
        <w:keepLines w:val="0"/>
        <w:widowControl w:val="0"/>
        <w:shd w:val="clear" w:color="auto" w:fill="auto"/>
        <w:bidi w:val="0"/>
        <w:spacing w:before="0" w:after="42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sz w:val="24"/>
          <w:szCs w:val="24"/>
        </w:rPr>
        <w:t>邮政编码：</w:t>
      </w:r>
    </w:p>
    <w:p>
      <w:pPr>
        <w:pStyle w:val="18"/>
        <w:keepNext w:val="0"/>
        <w:keepLines w:val="0"/>
        <w:widowControl w:val="0"/>
        <w:shd w:val="clear" w:color="auto" w:fill="auto"/>
        <w:bidi w:val="0"/>
        <w:spacing w:before="0" w:after="420" w:line="240" w:lineRule="auto"/>
        <w:ind w:left="0" w:right="0" w:firstLine="0"/>
        <w:jc w:val="center"/>
        <w:rPr>
          <w:rFonts w:hint="eastAsia" w:ascii="宋体" w:hAnsi="宋体" w:eastAsia="宋体" w:cs="宋体"/>
          <w:color w:val="000000"/>
          <w:spacing w:val="0"/>
          <w:w w:val="100"/>
          <w:position w:val="0"/>
          <w:sz w:val="24"/>
          <w:szCs w:val="24"/>
        </w:rPr>
      </w:pPr>
    </w:p>
    <w:p>
      <w:pPr>
        <w:pStyle w:val="18"/>
        <w:keepNext w:val="0"/>
        <w:keepLines w:val="0"/>
        <w:widowControl w:val="0"/>
        <w:shd w:val="clear" w:color="auto" w:fill="auto"/>
        <w:bidi w:val="0"/>
        <w:spacing w:before="0" w:after="420" w:line="240" w:lineRule="auto"/>
        <w:ind w:left="0" w:right="0" w:firstLine="0"/>
        <w:jc w:val="center"/>
        <w:rPr>
          <w:rFonts w:hint="eastAsia" w:ascii="宋体" w:hAnsi="宋体" w:eastAsia="宋体" w:cs="宋体"/>
          <w:color w:val="000000"/>
          <w:spacing w:val="0"/>
          <w:w w:val="100"/>
          <w:position w:val="0"/>
          <w:sz w:val="24"/>
          <w:szCs w:val="24"/>
        </w:rPr>
      </w:pPr>
    </w:p>
    <w:p>
      <w:pPr>
        <w:pStyle w:val="18"/>
        <w:keepNext w:val="0"/>
        <w:keepLines w:val="0"/>
        <w:widowControl w:val="0"/>
        <w:shd w:val="clear" w:color="auto" w:fill="auto"/>
        <w:bidi w:val="0"/>
        <w:spacing w:before="0" w:after="42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投标人名称（盖章）:</w:t>
      </w:r>
    </w:p>
    <w:p>
      <w:pPr>
        <w:ind w:firstLine="4320" w:firstLineChars="1800"/>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法定代表人（签字或盖章</w:t>
      </w:r>
      <w:r>
        <w:rPr>
          <w:rFonts w:hint="eastAsia" w:ascii="宋体" w:hAnsi="宋体" w:eastAsia="宋体" w:cs="宋体"/>
          <w:color w:val="000000"/>
          <w:spacing w:val="0"/>
          <w:w w:val="100"/>
          <w:position w:val="0"/>
          <w:sz w:val="24"/>
          <w:szCs w:val="24"/>
          <w:lang w:eastAsia="zh-CN"/>
        </w:rPr>
        <w:t>）：</w:t>
      </w:r>
    </w:p>
    <w:p>
      <w:pPr>
        <w:ind w:firstLine="2880" w:firstLineChars="1200"/>
        <w:rPr>
          <w:rFonts w:hint="eastAsia" w:ascii="宋体" w:hAnsi="宋体" w:eastAsia="宋体" w:cs="宋体"/>
          <w:color w:val="000000"/>
          <w:spacing w:val="0"/>
          <w:w w:val="100"/>
          <w:position w:val="0"/>
          <w:sz w:val="24"/>
          <w:szCs w:val="24"/>
          <w:lang w:eastAsia="zh-CN"/>
        </w:rPr>
      </w:pPr>
    </w:p>
    <w:p>
      <w:pPr>
        <w:rPr>
          <w:rFonts w:hint="eastAsia" w:ascii="宋体" w:hAnsi="宋体" w:eastAsia="宋体" w:cs="宋体"/>
          <w:sz w:val="28"/>
          <w:szCs w:val="36"/>
        </w:rPr>
      </w:pPr>
      <w:r>
        <w:rPr>
          <w:rFonts w:hint="eastAsia" w:ascii="宋体" w:hAnsi="宋体" w:eastAsia="宋体" w:cs="宋体"/>
          <w:sz w:val="28"/>
          <w:szCs w:val="36"/>
        </w:rPr>
        <w:t>附法人代表《居民身份证力复印件（正反面复印）</w:t>
      </w:r>
    </w:p>
    <w:p>
      <w:pPr>
        <w:rPr>
          <w:sz w:val="28"/>
          <w:szCs w:val="36"/>
        </w:rPr>
      </w:pPr>
    </w:p>
    <w:p>
      <w:pPr>
        <w:spacing w:line="460" w:lineRule="exact"/>
        <w:jc w:val="left"/>
        <w:rPr>
          <w:rFonts w:hint="eastAsia" w:ascii="宋体" w:hAnsi="宋体" w:eastAsia="宋体" w:cs="宋体"/>
          <w:b/>
          <w:bCs/>
          <w:color w:val="000000"/>
          <w:spacing w:val="0"/>
          <w:w w:val="100"/>
          <w:position w:val="0"/>
          <w:sz w:val="28"/>
          <w:szCs w:val="28"/>
          <w:lang w:val="en-US" w:eastAsia="zh-CN"/>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 xml:space="preserve">3           </w:t>
      </w:r>
    </w:p>
    <w:p>
      <w:pPr>
        <w:spacing w:line="460" w:lineRule="exact"/>
        <w:jc w:val="center"/>
        <w:rPr>
          <w:rFonts w:hint="eastAsia" w:ascii="宋体" w:hAnsi="宋体" w:eastAsia="宋体" w:cs="宋体"/>
          <w:b/>
          <w:bCs/>
          <w:sz w:val="36"/>
          <w:szCs w:val="32"/>
        </w:rPr>
      </w:pPr>
      <w:r>
        <w:rPr>
          <w:rFonts w:hint="eastAsia" w:ascii="宋体" w:hAnsi="宋体" w:eastAsia="宋体" w:cs="宋体"/>
          <w:b/>
          <w:bCs/>
          <w:sz w:val="36"/>
          <w:szCs w:val="32"/>
        </w:rPr>
        <w:t>法定代表人授权函</w:t>
      </w:r>
    </w:p>
    <w:p>
      <w:pPr>
        <w:spacing w:line="460" w:lineRule="exact"/>
        <w:jc w:val="center"/>
        <w:rPr>
          <w:rFonts w:hint="eastAsia" w:ascii="宋体" w:hAnsi="宋体" w:eastAsia="宋体" w:cs="宋体"/>
          <w:b/>
          <w:bCs/>
          <w:sz w:val="36"/>
          <w:szCs w:val="32"/>
        </w:rPr>
      </w:pPr>
    </w:p>
    <w:p>
      <w:pPr>
        <w:spacing w:line="460" w:lineRule="exact"/>
        <w:ind w:firstLine="480" w:firstLineChars="200"/>
        <w:rPr>
          <w:rFonts w:hint="eastAsia" w:ascii="宋体" w:hAnsi="宋体" w:eastAsia="宋体" w:cs="宋体"/>
          <w:sz w:val="24"/>
        </w:rPr>
      </w:pPr>
    </w:p>
    <w:p>
      <w:pPr>
        <w:rPr>
          <w:rFonts w:hint="eastAsia" w:ascii="宋体" w:hAnsi="宋体" w:eastAsia="宋体" w:cs="宋体"/>
          <w:sz w:val="28"/>
          <w:szCs w:val="36"/>
        </w:rPr>
      </w:pPr>
      <w:r>
        <w:rPr>
          <w:rFonts w:hint="eastAsia" w:ascii="宋体" w:hAnsi="宋体" w:eastAsia="宋体" w:cs="宋体"/>
          <w:sz w:val="28"/>
          <w:szCs w:val="36"/>
        </w:rPr>
        <w:t>致：</w:t>
      </w:r>
      <w:r>
        <w:rPr>
          <w:rFonts w:hint="eastAsia" w:ascii="宋体" w:hAnsi="宋体" w:eastAsia="宋体" w:cs="宋体"/>
          <w:sz w:val="28"/>
          <w:szCs w:val="36"/>
          <w:u w:val="single"/>
        </w:rPr>
        <w:t xml:space="preserve">                  </w:t>
      </w:r>
      <w:r>
        <w:rPr>
          <w:rFonts w:hint="eastAsia" w:ascii="宋体" w:hAnsi="宋体" w:eastAsia="宋体" w:cs="宋体"/>
          <w:sz w:val="28"/>
          <w:szCs w:val="36"/>
        </w:rPr>
        <w:t>(招标人)</w:t>
      </w:r>
    </w:p>
    <w:p>
      <w:pPr>
        <w:ind w:firstLine="560" w:firstLineChars="200"/>
        <w:rPr>
          <w:rFonts w:hint="eastAsia" w:ascii="宋体" w:hAnsi="宋体" w:eastAsia="宋体" w:cs="宋体"/>
          <w:sz w:val="28"/>
          <w:szCs w:val="36"/>
        </w:rPr>
      </w:pPr>
      <w:r>
        <w:rPr>
          <w:rFonts w:hint="eastAsia" w:ascii="宋体" w:hAnsi="宋体" w:eastAsia="宋体" w:cs="宋体"/>
          <w:sz w:val="28"/>
          <w:szCs w:val="36"/>
        </w:rPr>
        <w:t>兹委托我单位</w:t>
      </w:r>
      <w:r>
        <w:rPr>
          <w:rFonts w:hint="eastAsia" w:ascii="宋体" w:hAnsi="宋体" w:eastAsia="宋体" w:cs="宋体"/>
          <w:sz w:val="28"/>
          <w:szCs w:val="36"/>
          <w:u w:val="single"/>
        </w:rPr>
        <w:t xml:space="preserve">         </w:t>
      </w:r>
      <w:r>
        <w:rPr>
          <w:rFonts w:hint="eastAsia" w:ascii="宋体" w:hAnsi="宋体" w:eastAsia="宋体" w:cs="宋体"/>
          <w:sz w:val="28"/>
          <w:szCs w:val="36"/>
        </w:rPr>
        <w:t>同志，(职务：</w:t>
      </w:r>
      <w:r>
        <w:rPr>
          <w:rFonts w:hint="eastAsia" w:ascii="宋体" w:hAnsi="宋体" w:eastAsia="宋体" w:cs="宋体"/>
          <w:sz w:val="28"/>
          <w:szCs w:val="36"/>
          <w:u w:val="single"/>
        </w:rPr>
        <w:t xml:space="preserve">            </w:t>
      </w:r>
      <w:r>
        <w:rPr>
          <w:rFonts w:hint="eastAsia" w:ascii="宋体" w:hAnsi="宋体" w:eastAsia="宋体" w:cs="宋体"/>
          <w:sz w:val="28"/>
          <w:szCs w:val="36"/>
        </w:rPr>
        <w:t>，性别</w:t>
      </w:r>
      <w:r>
        <w:rPr>
          <w:rFonts w:hint="eastAsia" w:ascii="宋体" w:hAnsi="宋体" w:eastAsia="宋体" w:cs="宋体"/>
          <w:sz w:val="28"/>
          <w:szCs w:val="36"/>
          <w:u w:val="single"/>
        </w:rPr>
        <w:t xml:space="preserve">   </w:t>
      </w:r>
      <w:r>
        <w:rPr>
          <w:rFonts w:hint="eastAsia" w:ascii="宋体" w:hAnsi="宋体" w:eastAsia="宋体" w:cs="宋体"/>
          <w:sz w:val="28"/>
          <w:szCs w:val="36"/>
        </w:rPr>
        <w:t>，身份证号</w:t>
      </w:r>
      <w:r>
        <w:rPr>
          <w:rFonts w:hint="eastAsia" w:ascii="宋体" w:hAnsi="宋体" w:eastAsia="宋体" w:cs="宋体"/>
          <w:sz w:val="28"/>
          <w:szCs w:val="36"/>
          <w:u w:val="single"/>
        </w:rPr>
        <w:t xml:space="preserve">                    </w:t>
      </w:r>
      <w:r>
        <w:rPr>
          <w:rFonts w:hint="eastAsia" w:ascii="宋体" w:hAnsi="宋体" w:eastAsia="宋体" w:cs="宋体"/>
          <w:sz w:val="28"/>
          <w:szCs w:val="36"/>
        </w:rPr>
        <w:t>)全权代表我单位参加               投标活动，该同志提供的一切数据、资料以及投标报价，具有法律效力。</w:t>
      </w:r>
    </w:p>
    <w:p>
      <w:pPr>
        <w:rPr>
          <w:rFonts w:hint="eastAsia" w:ascii="宋体" w:hAnsi="宋体" w:eastAsia="宋体" w:cs="宋体"/>
          <w:sz w:val="28"/>
          <w:szCs w:val="36"/>
        </w:rPr>
      </w:pPr>
      <w:r>
        <w:rPr>
          <w:rFonts w:hint="eastAsia" w:ascii="宋体" w:hAnsi="宋体" w:eastAsia="宋体" w:cs="宋体"/>
          <w:sz w:val="28"/>
          <w:szCs w:val="36"/>
        </w:rPr>
        <w:t xml:space="preserve"> </w:t>
      </w:r>
    </w:p>
    <w:p>
      <w:pPr>
        <w:rPr>
          <w:rFonts w:hint="eastAsia" w:ascii="宋体" w:hAnsi="宋体" w:eastAsia="宋体" w:cs="宋体"/>
          <w:sz w:val="28"/>
          <w:szCs w:val="36"/>
        </w:rPr>
      </w:pPr>
    </w:p>
    <w:p>
      <w:pPr>
        <w:ind w:firstLine="3640" w:firstLineChars="1300"/>
        <w:rPr>
          <w:rFonts w:hint="eastAsia" w:ascii="宋体" w:hAnsi="宋体" w:eastAsia="宋体" w:cs="宋体"/>
          <w:sz w:val="28"/>
          <w:szCs w:val="36"/>
        </w:rPr>
      </w:pPr>
      <w:r>
        <w:rPr>
          <w:rFonts w:hint="eastAsia" w:ascii="宋体" w:hAnsi="宋体" w:eastAsia="宋体" w:cs="宋体"/>
          <w:sz w:val="28"/>
          <w:szCs w:val="36"/>
        </w:rPr>
        <w:t>投标人名称(公章)：</w:t>
      </w:r>
    </w:p>
    <w:p>
      <w:pPr>
        <w:rPr>
          <w:rFonts w:hint="eastAsia" w:ascii="宋体" w:hAnsi="宋体" w:eastAsia="宋体" w:cs="宋体"/>
          <w:sz w:val="28"/>
          <w:szCs w:val="36"/>
        </w:rPr>
      </w:pPr>
    </w:p>
    <w:p>
      <w:pPr>
        <w:ind w:firstLine="1960" w:firstLineChars="700"/>
        <w:rPr>
          <w:rFonts w:hint="eastAsia" w:ascii="宋体" w:hAnsi="宋体" w:eastAsia="宋体" w:cs="宋体"/>
          <w:sz w:val="28"/>
          <w:szCs w:val="36"/>
        </w:rPr>
      </w:pPr>
      <w:r>
        <w:rPr>
          <w:rFonts w:hint="eastAsia" w:ascii="宋体" w:hAnsi="宋体" w:eastAsia="宋体" w:cs="宋体"/>
          <w:sz w:val="28"/>
          <w:szCs w:val="36"/>
        </w:rPr>
        <w:t>法定代表人(或授权委托人)(签字</w:t>
      </w:r>
      <w:r>
        <w:rPr>
          <w:rFonts w:hint="eastAsia" w:ascii="宋体" w:hAnsi="宋体" w:eastAsia="宋体" w:cs="宋体"/>
          <w:sz w:val="28"/>
          <w:szCs w:val="36"/>
          <w:lang w:val="en-US" w:eastAsia="zh-CN"/>
        </w:rPr>
        <w:t>/印章</w:t>
      </w:r>
      <w:r>
        <w:rPr>
          <w:rFonts w:hint="eastAsia" w:ascii="宋体" w:hAnsi="宋体" w:eastAsia="宋体" w:cs="宋体"/>
          <w:sz w:val="28"/>
          <w:szCs w:val="36"/>
        </w:rPr>
        <w:t>)：</w:t>
      </w:r>
    </w:p>
    <w:p>
      <w:pPr>
        <w:rPr>
          <w:rFonts w:hint="eastAsia" w:ascii="宋体" w:hAnsi="宋体" w:eastAsia="宋体" w:cs="宋体"/>
          <w:sz w:val="28"/>
          <w:szCs w:val="36"/>
        </w:rPr>
      </w:pPr>
    </w:p>
    <w:p>
      <w:pPr>
        <w:ind w:firstLine="3920" w:firstLineChars="1400"/>
        <w:rPr>
          <w:rFonts w:hint="eastAsia" w:ascii="宋体" w:hAnsi="宋体" w:eastAsia="宋体" w:cs="宋体"/>
          <w:sz w:val="28"/>
          <w:szCs w:val="36"/>
        </w:rPr>
      </w:pPr>
      <w:r>
        <w:rPr>
          <w:rFonts w:hint="eastAsia" w:ascii="宋体" w:hAnsi="宋体" w:eastAsia="宋体" w:cs="宋体"/>
          <w:sz w:val="28"/>
          <w:szCs w:val="36"/>
        </w:rPr>
        <w:t>年   月   日</w:t>
      </w: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r>
        <w:rPr>
          <w:rFonts w:hint="eastAsia" w:ascii="宋体" w:hAnsi="宋体" w:eastAsia="宋体" w:cs="宋体"/>
          <w:sz w:val="28"/>
          <w:szCs w:val="36"/>
        </w:rPr>
        <w:t>附委托代理人《居民身份证》复印件(正反面复印)</w:t>
      </w:r>
    </w:p>
    <w:p>
      <w:pPr>
        <w:rPr>
          <w:rFonts w:hint="eastAsia"/>
          <w:sz w:val="28"/>
          <w:szCs w:val="36"/>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both"/>
        <w:rPr>
          <w:rFonts w:hint="eastAsia"/>
          <w:b/>
          <w:bCs/>
          <w:sz w:val="36"/>
          <w:szCs w:val="36"/>
          <w:lang w:eastAsia="zh-CN"/>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 xml:space="preserve">4 </w:t>
      </w:r>
    </w:p>
    <w:p>
      <w:pPr>
        <w:jc w:val="center"/>
        <w:rPr>
          <w:rFonts w:hint="eastAsia"/>
          <w:b/>
          <w:bCs/>
          <w:sz w:val="36"/>
          <w:szCs w:val="36"/>
          <w:lang w:eastAsia="zh-CN"/>
        </w:rPr>
      </w:pPr>
      <w:r>
        <w:rPr>
          <w:rFonts w:hint="eastAsia"/>
          <w:b/>
          <w:bCs/>
          <w:sz w:val="36"/>
          <w:szCs w:val="36"/>
          <w:lang w:eastAsia="zh-CN"/>
        </w:rPr>
        <w:t>投标报价表</w:t>
      </w:r>
    </w:p>
    <w:p>
      <w:pPr>
        <w:jc w:val="both"/>
        <w:rPr>
          <w:rFonts w:hint="eastAsia"/>
          <w:b w:val="0"/>
          <w:bCs w:val="0"/>
          <w:sz w:val="32"/>
          <w:szCs w:val="32"/>
          <w:lang w:eastAsia="zh-CN"/>
        </w:rPr>
      </w:pPr>
      <w:r>
        <w:rPr>
          <w:rFonts w:hint="eastAsia"/>
          <w:b w:val="0"/>
          <w:bCs w:val="0"/>
          <w:sz w:val="32"/>
          <w:szCs w:val="32"/>
          <w:lang w:eastAsia="zh-CN"/>
        </w:rPr>
        <w:t>项目名称:</w:t>
      </w:r>
    </w:p>
    <w:tbl>
      <w:tblPr>
        <w:tblStyle w:val="7"/>
        <w:tblpPr w:leftFromText="180" w:rightFromText="180" w:vertAnchor="text" w:horzAnchor="page" w:tblpX="844" w:tblpY="289"/>
        <w:tblOverlap w:val="never"/>
        <w:tblW w:w="0" w:type="auto"/>
        <w:tblInd w:w="0" w:type="dxa"/>
        <w:shd w:val="clear" w:color="auto" w:fill="auto"/>
        <w:tblLayout w:type="fixed"/>
        <w:tblCellMar>
          <w:top w:w="0" w:type="dxa"/>
          <w:left w:w="10" w:type="dxa"/>
          <w:bottom w:w="0" w:type="dxa"/>
          <w:right w:w="10" w:type="dxa"/>
        </w:tblCellMar>
      </w:tblPr>
      <w:tblGrid>
        <w:gridCol w:w="1511"/>
        <w:gridCol w:w="1761"/>
        <w:gridCol w:w="1469"/>
        <w:gridCol w:w="1739"/>
        <w:gridCol w:w="1554"/>
        <w:gridCol w:w="2039"/>
      </w:tblGrid>
      <w:tr>
        <w:tblPrEx>
          <w:shd w:val="clear" w:color="auto" w:fill="auto"/>
          <w:tblCellMar>
            <w:top w:w="0" w:type="dxa"/>
            <w:left w:w="10" w:type="dxa"/>
            <w:bottom w:w="0" w:type="dxa"/>
            <w:right w:w="10" w:type="dxa"/>
          </w:tblCellMar>
        </w:tblPrEx>
        <w:trPr>
          <w:trHeight w:val="1255" w:hRule="exact"/>
        </w:trPr>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货物名称</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200" w:line="240" w:lineRule="auto"/>
              <w:ind w:left="0" w:right="0" w:firstLine="0"/>
              <w:jc w:val="center"/>
              <w:rPr>
                <w:sz w:val="22"/>
                <w:szCs w:val="22"/>
              </w:rPr>
            </w:pPr>
            <w:r>
              <w:rPr>
                <w:color w:val="000000"/>
                <w:spacing w:val="0"/>
                <w:w w:val="100"/>
                <w:position w:val="0"/>
                <w:sz w:val="22"/>
                <w:szCs w:val="22"/>
              </w:rPr>
              <w:t>型号规格及技</w:t>
            </w:r>
          </w:p>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术参数</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产地</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200" w:line="240" w:lineRule="auto"/>
              <w:ind w:left="0" w:right="0" w:firstLine="0"/>
              <w:jc w:val="center"/>
              <w:rPr>
                <w:sz w:val="22"/>
                <w:szCs w:val="22"/>
              </w:rPr>
            </w:pPr>
            <w:r>
              <w:rPr>
                <w:color w:val="000000"/>
                <w:spacing w:val="0"/>
                <w:w w:val="100"/>
                <w:position w:val="0"/>
                <w:sz w:val="22"/>
                <w:szCs w:val="22"/>
              </w:rPr>
              <w:t>包装规格</w:t>
            </w:r>
          </w:p>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（单位）</w:t>
            </w:r>
          </w:p>
        </w:tc>
        <w:tc>
          <w:tcPr>
            <w:tcBorders>
              <w:top w:val="single" w:color="auto" w:sz="4" w:space="0"/>
              <w:left w:val="single" w:color="auto" w:sz="4" w:space="0"/>
            </w:tcBorders>
            <w:shd w:val="clear" w:color="auto" w:fill="auto"/>
            <w:vAlign w:val="center"/>
          </w:tcPr>
          <w:p>
            <w:pPr>
              <w:pStyle w:val="17"/>
              <w:keepNext w:val="0"/>
              <w:keepLines w:val="0"/>
              <w:widowControl w:val="0"/>
              <w:shd w:val="clear" w:color="auto" w:fill="auto"/>
              <w:bidi w:val="0"/>
              <w:spacing w:before="0" w:after="180" w:line="240" w:lineRule="auto"/>
              <w:ind w:left="0" w:right="0" w:firstLine="0"/>
              <w:jc w:val="center"/>
              <w:rPr>
                <w:sz w:val="22"/>
                <w:szCs w:val="22"/>
              </w:rPr>
            </w:pPr>
            <w:r>
              <w:rPr>
                <w:color w:val="000000"/>
                <w:spacing w:val="0"/>
                <w:w w:val="100"/>
                <w:position w:val="0"/>
                <w:sz w:val="22"/>
                <w:szCs w:val="22"/>
              </w:rPr>
              <w:t>报价</w:t>
            </w:r>
          </w:p>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（元</w:t>
            </w:r>
            <w:r>
              <w:rPr>
                <w:color w:val="000000"/>
                <w:spacing w:val="0"/>
                <w:w w:val="100"/>
                <w:position w:val="0"/>
                <w:sz w:val="22"/>
                <w:szCs w:val="22"/>
                <w:lang w:val="en-US" w:eastAsia="en-US" w:bidi="en-US"/>
              </w:rPr>
              <w:t>/Kg）</w:t>
            </w:r>
          </w:p>
        </w:tc>
        <w:tc>
          <w:tcPr>
            <w:tcBorders>
              <w:top w:val="single" w:color="auto" w:sz="4" w:space="0"/>
              <w:left w:val="single" w:color="auto" w:sz="4" w:space="0"/>
              <w:right w:val="single" w:color="auto" w:sz="4" w:space="0"/>
            </w:tcBorders>
            <w:shd w:val="clear" w:color="auto" w:fill="auto"/>
            <w:vAlign w:val="top"/>
          </w:tcPr>
          <w:p>
            <w:pPr>
              <w:pStyle w:val="17"/>
              <w:keepNext w:val="0"/>
              <w:keepLines w:val="0"/>
              <w:widowControl w:val="0"/>
              <w:shd w:val="clear" w:color="auto" w:fill="auto"/>
              <w:tabs>
                <w:tab w:val="left" w:leader="hyphen" w:pos="1657"/>
                <w:tab w:val="left" w:leader="hyphen" w:pos="1975"/>
              </w:tabs>
              <w:bidi w:val="0"/>
              <w:spacing w:before="0" w:after="300" w:line="240" w:lineRule="auto"/>
              <w:ind w:left="0" w:right="0" w:firstLine="0"/>
              <w:jc w:val="right"/>
              <w:rPr>
                <w:sz w:val="12"/>
                <w:szCs w:val="12"/>
              </w:rPr>
            </w:pPr>
          </w:p>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税票及税率</w:t>
            </w:r>
          </w:p>
        </w:tc>
      </w:tr>
      <w:tr>
        <w:tblPrEx>
          <w:tblCellMar>
            <w:top w:w="0" w:type="dxa"/>
            <w:left w:w="10" w:type="dxa"/>
            <w:bottom w:w="0" w:type="dxa"/>
            <w:right w:w="10" w:type="dxa"/>
          </w:tblCellMar>
        </w:tblPrEx>
        <w:trPr>
          <w:trHeight w:val="620"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27"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27"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27"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27"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bottom"/>
          </w:tcPr>
          <w:p>
            <w:pPr>
              <w:pStyle w:val="17"/>
              <w:keepNext w:val="0"/>
              <w:keepLines w:val="0"/>
              <w:widowControl w:val="0"/>
              <w:shd w:val="clear" w:color="auto" w:fill="auto"/>
              <w:bidi w:val="0"/>
              <w:spacing w:before="0" w:after="0" w:line="240" w:lineRule="auto"/>
              <w:ind w:left="0" w:right="0" w:firstLine="0"/>
              <w:jc w:val="both"/>
              <w:rPr>
                <w:sz w:val="14"/>
                <w:szCs w:val="14"/>
              </w:rPr>
            </w:pPr>
            <w:r>
              <w:rPr>
                <w:rFonts w:ascii="Times New Roman" w:hAnsi="Times New Roman" w:eastAsia="Times New Roman" w:cs="Times New Roman"/>
                <w:color w:val="000000"/>
                <w:spacing w:val="0"/>
                <w:w w:val="100"/>
                <w:position w:val="0"/>
                <w:sz w:val="14"/>
                <w:szCs w:val="14"/>
              </w:rPr>
              <w:t>1</w:t>
            </w:r>
          </w:p>
        </w:tc>
      </w:tr>
      <w:tr>
        <w:tblPrEx>
          <w:tblCellMar>
            <w:top w:w="0" w:type="dxa"/>
            <w:left w:w="10" w:type="dxa"/>
            <w:bottom w:w="0" w:type="dxa"/>
            <w:right w:w="10" w:type="dxa"/>
          </w:tblCellMar>
        </w:tblPrEx>
        <w:trPr>
          <w:trHeight w:val="634"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bottom"/>
          </w:tcPr>
          <w:p>
            <w:pPr>
              <w:pStyle w:val="17"/>
              <w:keepNext w:val="0"/>
              <w:keepLines w:val="0"/>
              <w:widowControl w:val="0"/>
              <w:shd w:val="clear" w:color="auto" w:fill="auto"/>
              <w:bidi w:val="0"/>
              <w:spacing w:before="0" w:after="0" w:line="240" w:lineRule="auto"/>
              <w:ind w:left="0" w:right="260" w:firstLine="0"/>
              <w:jc w:val="right"/>
              <w:rPr>
                <w:sz w:val="14"/>
                <w:szCs w:val="14"/>
              </w:rPr>
            </w:pPr>
            <w:r>
              <w:rPr>
                <w:rFonts w:ascii="Times New Roman" w:hAnsi="Times New Roman" w:eastAsia="Times New Roman" w:cs="Times New Roman"/>
                <w:color w:val="000000"/>
                <w:spacing w:val="0"/>
                <w:w w:val="100"/>
                <w:position w:val="0"/>
                <w:sz w:val="14"/>
                <w:szCs w:val="14"/>
              </w:rPr>
              <w:t>1</w:t>
            </w:r>
          </w:p>
        </w:tc>
      </w:tr>
      <w:tr>
        <w:tblPrEx>
          <w:tblCellMar>
            <w:top w:w="0" w:type="dxa"/>
            <w:left w:w="10" w:type="dxa"/>
            <w:bottom w:w="0" w:type="dxa"/>
            <w:right w:w="10" w:type="dxa"/>
          </w:tblCellMar>
        </w:tblPrEx>
        <w:trPr>
          <w:trHeight w:val="627"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34"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34" w:hRule="exact"/>
        </w:trPr>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649" w:hRule="exact"/>
        </w:trPr>
        <w:tc>
          <w:tcPr>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auto"/>
            <w:vAlign w:val="top"/>
          </w:tcPr>
          <w:p>
            <w:pPr>
              <w:widowControl w:val="0"/>
              <w:rPr>
                <w:sz w:val="10"/>
                <w:szCs w:val="10"/>
              </w:rPr>
            </w:pPr>
          </w:p>
        </w:tc>
      </w:tr>
    </w:tbl>
    <w:p>
      <w:pPr>
        <w:rPr>
          <w:rFonts w:hint="eastAsia" w:ascii="宋体" w:hAnsi="宋体" w:eastAsia="宋体" w:cs="宋体"/>
          <w:sz w:val="28"/>
          <w:szCs w:val="36"/>
        </w:rPr>
      </w:pPr>
      <w:r>
        <w:rPr>
          <w:rFonts w:hint="eastAsia" w:ascii="宋体" w:hAnsi="宋体" w:eastAsia="宋体" w:cs="宋体"/>
          <w:sz w:val="28"/>
          <w:szCs w:val="36"/>
        </w:rPr>
        <w:t>注：请将所投货物的商标、生产厂家为非中文名称的译为中文名称。</w:t>
      </w:r>
    </w:p>
    <w:p>
      <w:pPr>
        <w:rPr>
          <w:rFonts w:hint="eastAsia" w:ascii="宋体" w:hAnsi="宋体" w:eastAsia="宋体" w:cs="宋体"/>
          <w:sz w:val="28"/>
          <w:szCs w:val="36"/>
        </w:rPr>
      </w:pPr>
    </w:p>
    <w:p>
      <w:pPr>
        <w:ind w:firstLine="3920" w:firstLineChars="1400"/>
        <w:rPr>
          <w:rFonts w:hint="eastAsia" w:ascii="宋体" w:hAnsi="宋体" w:eastAsia="宋体" w:cs="宋体"/>
          <w:sz w:val="28"/>
          <w:szCs w:val="36"/>
        </w:rPr>
      </w:pPr>
      <w:r>
        <w:rPr>
          <w:rFonts w:hint="eastAsia" w:ascii="宋体" w:hAnsi="宋体" w:eastAsia="宋体" w:cs="宋体"/>
          <w:sz w:val="28"/>
          <w:szCs w:val="36"/>
        </w:rPr>
        <w:t>投标人名称（盖章）:</w:t>
      </w:r>
    </w:p>
    <w:p>
      <w:pPr>
        <w:rPr>
          <w:rFonts w:hint="eastAsia" w:ascii="宋体" w:hAnsi="宋体" w:eastAsia="宋体" w:cs="宋体"/>
          <w:sz w:val="28"/>
          <w:szCs w:val="36"/>
        </w:rPr>
      </w:pPr>
    </w:p>
    <w:p>
      <w:pPr>
        <w:ind w:firstLine="1120" w:firstLineChars="400"/>
        <w:rPr>
          <w:rFonts w:hint="eastAsia" w:ascii="宋体" w:hAnsi="宋体" w:eastAsia="宋体" w:cs="宋体"/>
          <w:sz w:val="28"/>
          <w:szCs w:val="36"/>
        </w:rPr>
      </w:pPr>
      <w:r>
        <w:rPr>
          <w:rFonts w:hint="eastAsia" w:ascii="宋体" w:hAnsi="宋体" w:eastAsia="宋体" w:cs="宋体"/>
          <w:sz w:val="28"/>
          <w:szCs w:val="36"/>
        </w:rPr>
        <w:t>法定代表人（或授权委托人）（签字或印章）:</w:t>
      </w:r>
    </w:p>
    <w:p>
      <w:pPr>
        <w:rPr>
          <w:rFonts w:hint="eastAsia"/>
          <w:sz w:val="28"/>
          <w:szCs w:val="36"/>
        </w:rPr>
      </w:pPr>
    </w:p>
    <w:p>
      <w:pPr>
        <w:rPr>
          <w:rFonts w:hint="eastAsia"/>
          <w:sz w:val="28"/>
          <w:szCs w:val="36"/>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5</w:t>
      </w:r>
    </w:p>
    <w:p>
      <w:pPr>
        <w:jc w:val="center"/>
        <w:rPr>
          <w:rFonts w:hint="eastAsia"/>
          <w:b/>
          <w:bCs/>
          <w:sz w:val="36"/>
          <w:szCs w:val="44"/>
          <w:lang w:eastAsia="zh-CN"/>
        </w:rPr>
      </w:pPr>
      <w:r>
        <w:rPr>
          <w:rFonts w:hint="eastAsia"/>
          <w:b/>
          <w:bCs/>
          <w:sz w:val="36"/>
          <w:szCs w:val="44"/>
          <w:lang w:eastAsia="zh-CN"/>
        </w:rPr>
        <w:t>投标人资质证明文件</w:t>
      </w:r>
    </w:p>
    <w:p>
      <w:pPr>
        <w:jc w:val="center"/>
        <w:rPr>
          <w:rFonts w:hint="eastAsia"/>
          <w:b/>
          <w:bCs/>
          <w:sz w:val="36"/>
          <w:szCs w:val="44"/>
          <w:lang w:eastAsia="zh-CN"/>
        </w:rPr>
      </w:pPr>
    </w:p>
    <w:p>
      <w:pPr>
        <w:jc w:val="center"/>
        <w:rPr>
          <w:rFonts w:hint="eastAsia" w:asciiTheme="minorEastAsia" w:hAnsiTheme="minorEastAsia"/>
          <w:sz w:val="24"/>
          <w:lang w:eastAsia="zh-CN"/>
        </w:rPr>
      </w:pPr>
      <w:r>
        <w:rPr>
          <w:rFonts w:hint="eastAsia" w:asciiTheme="minorEastAsia" w:hAnsiTheme="minorEastAsia"/>
          <w:sz w:val="24"/>
          <w:lang w:val="en-US" w:eastAsia="zh-CN"/>
        </w:rPr>
        <w:t>(</w:t>
      </w:r>
      <w:r>
        <w:rPr>
          <w:rFonts w:hint="eastAsia" w:asciiTheme="minorEastAsia" w:hAnsiTheme="minorEastAsia"/>
          <w:sz w:val="24"/>
          <w:lang w:eastAsia="zh-CN"/>
        </w:rPr>
        <w:t>包括但不限于营业执照</w:t>
      </w:r>
      <w:r>
        <w:rPr>
          <w:rFonts w:asciiTheme="minorEastAsia" w:hAnsiTheme="minorEastAsia"/>
          <w:sz w:val="24"/>
        </w:rPr>
        <w:t>、</w:t>
      </w:r>
      <w:r>
        <w:rPr>
          <w:rFonts w:hint="eastAsia" w:asciiTheme="minorEastAsia" w:hAnsiTheme="minorEastAsia"/>
          <w:sz w:val="24"/>
          <w:lang w:eastAsia="zh-CN"/>
        </w:rPr>
        <w:t>开户许可证、药品生产许可证/药品经营许可证、公司印章印模、出库清单样本、发票样本、质量体系认证证书、市级以上产品质量监督检验机构出具的本次招标品种的质量检验报告等）</w:t>
      </w:r>
    </w:p>
    <w:p>
      <w:pPr>
        <w:jc w:val="center"/>
        <w:rPr>
          <w:rFonts w:hint="eastAsia" w:asciiTheme="minorEastAsia" w:hAnsiTheme="minorEastAsia"/>
          <w:sz w:val="24"/>
          <w:lang w:eastAsia="zh-CN"/>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6</w:t>
      </w:r>
    </w:p>
    <w:p>
      <w:pPr>
        <w:spacing w:line="460" w:lineRule="exact"/>
        <w:jc w:val="center"/>
        <w:rPr>
          <w:rFonts w:asciiTheme="minorEastAsia" w:hAnsiTheme="minorEastAsia"/>
          <w:b/>
          <w:bCs/>
          <w:sz w:val="36"/>
          <w:szCs w:val="32"/>
        </w:rPr>
      </w:pPr>
      <w:r>
        <w:rPr>
          <w:rFonts w:asciiTheme="minorEastAsia" w:hAnsiTheme="minorEastAsia"/>
          <w:b/>
          <w:bCs/>
          <w:sz w:val="36"/>
          <w:szCs w:val="32"/>
        </w:rPr>
        <w:t>近三年内在经营活动中没有重大违法记录</w:t>
      </w:r>
    </w:p>
    <w:p>
      <w:pPr>
        <w:spacing w:line="460" w:lineRule="exact"/>
        <w:jc w:val="center"/>
        <w:rPr>
          <w:rFonts w:asciiTheme="minorEastAsia" w:hAnsiTheme="minorEastAsia"/>
          <w:b/>
          <w:bCs/>
          <w:sz w:val="32"/>
          <w:szCs w:val="28"/>
        </w:rPr>
      </w:pPr>
    </w:p>
    <w:p>
      <w:pPr>
        <w:spacing w:line="460" w:lineRule="exact"/>
        <w:ind w:firstLine="480" w:firstLineChars="200"/>
        <w:rPr>
          <w:rFonts w:asciiTheme="minorEastAsia" w:hAnsiTheme="minorEastAsia"/>
          <w:sz w:val="24"/>
        </w:rPr>
      </w:pPr>
      <w:r>
        <w:rPr>
          <w:rFonts w:asciiTheme="minorEastAsia" w:hAnsiTheme="minorEastAsia"/>
          <w:sz w:val="24"/>
        </w:rPr>
        <w:t>致：</w:t>
      </w:r>
      <w:r>
        <w:rPr>
          <w:rFonts w:asciiTheme="minorEastAsia" w:hAnsiTheme="minorEastAsia"/>
          <w:sz w:val="24"/>
          <w:u w:val="single"/>
        </w:rPr>
        <w:t xml:space="preserve">                </w:t>
      </w:r>
      <w:r>
        <w:rPr>
          <w:rFonts w:hint="eastAsia" w:asciiTheme="minorEastAsia" w:hAnsiTheme="minorEastAsia"/>
          <w:sz w:val="24"/>
          <w:u w:val="single"/>
        </w:rPr>
        <w:t xml:space="preserve">   </w:t>
      </w:r>
      <w:r>
        <w:rPr>
          <w:rFonts w:asciiTheme="minorEastAsia" w:hAnsiTheme="minorEastAsia"/>
          <w:sz w:val="24"/>
          <w:u w:val="single"/>
        </w:rPr>
        <w:t xml:space="preserve">  (招标人)</w:t>
      </w:r>
    </w:p>
    <w:p>
      <w:pPr>
        <w:spacing w:line="460" w:lineRule="exact"/>
        <w:ind w:firstLine="480" w:firstLineChars="200"/>
        <w:rPr>
          <w:rFonts w:asciiTheme="minorEastAsia" w:hAnsiTheme="minorEastAsia"/>
          <w:sz w:val="24"/>
        </w:rPr>
      </w:pPr>
      <w:r>
        <w:rPr>
          <w:rFonts w:asciiTheme="minorEastAsia" w:hAnsiTheme="minorEastAsia"/>
          <w:sz w:val="24"/>
        </w:rPr>
        <w:t>参加采购活动近三年内，我方在经营活动中没有重大违法记录，否则产生不</w:t>
      </w:r>
    </w:p>
    <w:p>
      <w:pPr>
        <w:spacing w:line="460" w:lineRule="exact"/>
        <w:rPr>
          <w:rFonts w:asciiTheme="minorEastAsia" w:hAnsiTheme="minorEastAsia"/>
          <w:sz w:val="24"/>
        </w:rPr>
      </w:pPr>
      <w:r>
        <w:rPr>
          <w:rFonts w:asciiTheme="minorEastAsia" w:hAnsiTheme="minorEastAsia"/>
          <w:sz w:val="24"/>
        </w:rPr>
        <w:t>利后果由我方承担责任。</w:t>
      </w:r>
    </w:p>
    <w:p>
      <w:pPr>
        <w:spacing w:line="460" w:lineRule="exact"/>
        <w:ind w:firstLine="480" w:firstLineChars="200"/>
        <w:rPr>
          <w:rFonts w:asciiTheme="minorEastAsia" w:hAnsiTheme="minorEastAsia"/>
          <w:sz w:val="24"/>
        </w:rPr>
      </w:pPr>
    </w:p>
    <w:p>
      <w:pPr>
        <w:spacing w:line="460" w:lineRule="exact"/>
        <w:ind w:firstLine="480" w:firstLineChars="200"/>
        <w:rPr>
          <w:rFonts w:asciiTheme="minorEastAsia" w:hAnsiTheme="minorEastAsia"/>
          <w:sz w:val="24"/>
        </w:rPr>
      </w:pPr>
      <w:r>
        <w:rPr>
          <w:rFonts w:asciiTheme="minorEastAsia" w:hAnsiTheme="minorEastAsia"/>
          <w:sz w:val="24"/>
        </w:rPr>
        <w:t>特此声明。</w:t>
      </w:r>
    </w:p>
    <w:p>
      <w:pPr>
        <w:spacing w:line="460" w:lineRule="exact"/>
        <w:ind w:firstLine="480" w:firstLineChars="200"/>
        <w:rPr>
          <w:rFonts w:asciiTheme="minorEastAsia" w:hAnsiTheme="minorEastAsia"/>
          <w:sz w:val="24"/>
        </w:rPr>
      </w:pPr>
    </w:p>
    <w:p>
      <w:pPr>
        <w:spacing w:line="460" w:lineRule="exact"/>
        <w:ind w:firstLine="480" w:firstLineChars="200"/>
        <w:rPr>
          <w:rFonts w:asciiTheme="minorEastAsia" w:hAnsiTheme="minorEastAsia"/>
          <w:sz w:val="24"/>
        </w:rPr>
      </w:pPr>
      <w:r>
        <w:rPr>
          <w:rFonts w:asciiTheme="minorEastAsia" w:hAnsiTheme="minorEastAsia"/>
          <w:sz w:val="24"/>
        </w:rPr>
        <w:t>注</w:t>
      </w:r>
      <w:r>
        <w:rPr>
          <w:rFonts w:hint="eastAsia" w:asciiTheme="minorEastAsia" w:hAnsiTheme="minorEastAsia"/>
          <w:sz w:val="24"/>
        </w:rPr>
        <w:t>：</w:t>
      </w:r>
    </w:p>
    <w:p>
      <w:pPr>
        <w:spacing w:line="460" w:lineRule="exact"/>
        <w:ind w:firstLine="480" w:firstLineChars="200"/>
        <w:rPr>
          <w:rFonts w:asciiTheme="minorEastAsia" w:hAnsiTheme="minorEastAsia"/>
          <w:sz w:val="24"/>
        </w:rPr>
      </w:pPr>
      <w:r>
        <w:rPr>
          <w:rFonts w:asciiTheme="minorEastAsia" w:hAnsiTheme="minorEastAsia"/>
          <w:sz w:val="24"/>
        </w:rPr>
        <w:t>1、</w:t>
      </w:r>
      <w:r>
        <w:rPr>
          <w:rFonts w:hint="eastAsia" w:asciiTheme="minorEastAsia" w:hAnsiTheme="minorEastAsia"/>
          <w:sz w:val="24"/>
        </w:rPr>
        <w:t>“</w:t>
      </w:r>
      <w:r>
        <w:rPr>
          <w:rFonts w:asciiTheme="minorEastAsia" w:hAnsiTheme="minorEastAsia"/>
          <w:sz w:val="24"/>
        </w:rPr>
        <w:t>重大违法记录</w:t>
      </w:r>
      <w:r>
        <w:rPr>
          <w:rFonts w:hint="eastAsia" w:asciiTheme="minorEastAsia" w:hAnsiTheme="minorEastAsia"/>
          <w:sz w:val="24"/>
        </w:rPr>
        <w:t>”</w:t>
      </w:r>
      <w:r>
        <w:rPr>
          <w:rFonts w:asciiTheme="minorEastAsia" w:hAnsiTheme="minorEastAsia"/>
          <w:sz w:val="24"/>
        </w:rPr>
        <w:t>指投标人因违法经营受到刑事处罚或责令停产停业、</w:t>
      </w:r>
    </w:p>
    <w:p>
      <w:pPr>
        <w:spacing w:line="460" w:lineRule="exact"/>
        <w:rPr>
          <w:rFonts w:asciiTheme="minorEastAsia" w:hAnsiTheme="minorEastAsia"/>
          <w:sz w:val="24"/>
        </w:rPr>
      </w:pPr>
      <w:r>
        <w:rPr>
          <w:rFonts w:asciiTheme="minorEastAsia" w:hAnsiTheme="minorEastAsia"/>
          <w:sz w:val="24"/>
        </w:rPr>
        <w:t>吊销许可证或执照、较大数额罚款等行政处罚。</w:t>
      </w:r>
    </w:p>
    <w:p>
      <w:pPr>
        <w:spacing w:line="460" w:lineRule="exact"/>
        <w:ind w:firstLine="480" w:firstLineChars="200"/>
        <w:rPr>
          <w:rFonts w:asciiTheme="minorEastAsia" w:hAnsiTheme="minorEastAsia"/>
          <w:sz w:val="24"/>
        </w:rPr>
      </w:pPr>
      <w:r>
        <w:rPr>
          <w:rFonts w:asciiTheme="minorEastAsia" w:hAnsiTheme="minorEastAsia"/>
          <w:sz w:val="24"/>
        </w:rPr>
        <w:t>2、纸质投标文件正本中的本声明应为原件。</w:t>
      </w:r>
    </w:p>
    <w:p>
      <w:pPr>
        <w:spacing w:line="460" w:lineRule="exact"/>
        <w:ind w:firstLine="480" w:firstLineChars="200"/>
        <w:rPr>
          <w:rFonts w:asciiTheme="minorEastAsia" w:hAnsiTheme="minorEastAsia"/>
          <w:sz w:val="24"/>
        </w:rPr>
      </w:pPr>
      <w:r>
        <w:rPr>
          <w:rFonts w:asciiTheme="minorEastAsia" w:hAnsiTheme="minorEastAsia"/>
          <w:sz w:val="24"/>
        </w:rPr>
        <w:t>3、请投标人根据实际情况如实声明，否则视为提供虚假材料。</w:t>
      </w:r>
    </w:p>
    <w:p>
      <w:pPr>
        <w:spacing w:line="460" w:lineRule="exact"/>
        <w:ind w:firstLine="480" w:firstLineChars="200"/>
        <w:rPr>
          <w:rFonts w:asciiTheme="minorEastAsia" w:hAnsiTheme="minorEastAsia"/>
          <w:sz w:val="24"/>
        </w:rPr>
      </w:pPr>
    </w:p>
    <w:p>
      <w:pPr>
        <w:spacing w:line="460" w:lineRule="exact"/>
        <w:ind w:firstLine="480" w:firstLineChars="200"/>
        <w:rPr>
          <w:rFonts w:asciiTheme="minorEastAsia" w:hAnsiTheme="minorEastAsia"/>
          <w:sz w:val="24"/>
        </w:rPr>
      </w:pPr>
    </w:p>
    <w:p>
      <w:pPr>
        <w:spacing w:line="460" w:lineRule="exact"/>
        <w:ind w:firstLine="3640" w:firstLineChars="1300"/>
        <w:rPr>
          <w:rFonts w:asciiTheme="minorEastAsia" w:hAnsiTheme="minorEastAsia"/>
          <w:sz w:val="28"/>
          <w:szCs w:val="24"/>
        </w:rPr>
      </w:pPr>
    </w:p>
    <w:p>
      <w:pPr>
        <w:spacing w:line="460" w:lineRule="exact"/>
        <w:ind w:firstLine="2240" w:firstLineChars="800"/>
        <w:rPr>
          <w:rFonts w:asciiTheme="minorEastAsia" w:hAnsiTheme="minorEastAsia"/>
          <w:sz w:val="28"/>
          <w:szCs w:val="24"/>
        </w:rPr>
      </w:pPr>
    </w:p>
    <w:p>
      <w:pPr>
        <w:spacing w:line="460" w:lineRule="exact"/>
        <w:ind w:firstLine="2240" w:firstLineChars="800"/>
        <w:rPr>
          <w:rFonts w:asciiTheme="minorEastAsia" w:hAnsiTheme="minorEastAsia"/>
          <w:sz w:val="28"/>
          <w:szCs w:val="24"/>
        </w:rPr>
      </w:pPr>
      <w:r>
        <w:rPr>
          <w:rFonts w:asciiTheme="minorEastAsia" w:hAnsiTheme="minorEastAsia"/>
          <w:sz w:val="28"/>
          <w:szCs w:val="24"/>
        </w:rPr>
        <w:t>投标人名称(盖章)</w:t>
      </w:r>
      <w:r>
        <w:rPr>
          <w:rFonts w:hint="eastAsia" w:asciiTheme="minorEastAsia" w:hAnsiTheme="minorEastAsia"/>
          <w:sz w:val="28"/>
          <w:szCs w:val="24"/>
        </w:rPr>
        <w:t>：</w:t>
      </w:r>
    </w:p>
    <w:p>
      <w:pPr>
        <w:spacing w:line="460" w:lineRule="exact"/>
        <w:rPr>
          <w:rFonts w:asciiTheme="minorEastAsia" w:hAnsiTheme="minorEastAsia"/>
          <w:sz w:val="28"/>
          <w:szCs w:val="24"/>
        </w:rPr>
      </w:pPr>
    </w:p>
    <w:p>
      <w:pPr>
        <w:spacing w:line="460" w:lineRule="exact"/>
        <w:ind w:firstLine="280" w:firstLineChars="100"/>
        <w:rPr>
          <w:rFonts w:asciiTheme="minorEastAsia" w:hAnsiTheme="minorEastAsia"/>
          <w:sz w:val="28"/>
          <w:szCs w:val="24"/>
        </w:rPr>
      </w:pPr>
      <w:r>
        <w:rPr>
          <w:rFonts w:asciiTheme="minorEastAsia" w:hAnsiTheme="minorEastAsia"/>
          <w:sz w:val="28"/>
          <w:szCs w:val="24"/>
        </w:rPr>
        <w:t>法定代表人(或授权委托人)(</w:t>
      </w:r>
      <w:r>
        <w:rPr>
          <w:rFonts w:hint="eastAsia" w:asciiTheme="minorEastAsia" w:hAnsiTheme="minorEastAsia"/>
          <w:sz w:val="28"/>
          <w:szCs w:val="24"/>
        </w:rPr>
        <w:t>盖章</w:t>
      </w:r>
      <w:r>
        <w:rPr>
          <w:rFonts w:asciiTheme="minorEastAsia" w:hAnsiTheme="minorEastAsia"/>
          <w:sz w:val="28"/>
          <w:szCs w:val="24"/>
        </w:rPr>
        <w:t>)</w:t>
      </w:r>
      <w:r>
        <w:rPr>
          <w:rFonts w:hint="eastAsia" w:asciiTheme="minorEastAsia" w:hAnsiTheme="minorEastAsia"/>
          <w:sz w:val="28"/>
          <w:szCs w:val="24"/>
        </w:rPr>
        <w:t>：</w:t>
      </w:r>
    </w:p>
    <w:p>
      <w:pPr>
        <w:spacing w:line="460" w:lineRule="exact"/>
        <w:rPr>
          <w:rFonts w:asciiTheme="minorEastAsia" w:hAnsiTheme="minorEastAsia"/>
          <w:sz w:val="28"/>
          <w:szCs w:val="24"/>
        </w:rPr>
      </w:pPr>
    </w:p>
    <w:p>
      <w:pPr>
        <w:spacing w:line="460" w:lineRule="exact"/>
        <w:ind w:firstLine="4480" w:firstLineChars="1600"/>
        <w:rPr>
          <w:rFonts w:asciiTheme="minorEastAsia" w:hAnsiTheme="minorEastAsia"/>
          <w:sz w:val="28"/>
          <w:szCs w:val="24"/>
        </w:rPr>
      </w:pPr>
      <w:r>
        <w:rPr>
          <w:rFonts w:asciiTheme="minorEastAsia" w:hAnsiTheme="minorEastAsia"/>
          <w:sz w:val="28"/>
          <w:szCs w:val="24"/>
        </w:rPr>
        <w:t>年</w:t>
      </w:r>
      <w:r>
        <w:rPr>
          <w:rFonts w:hint="eastAsia" w:asciiTheme="minorEastAsia" w:hAnsiTheme="minorEastAsia"/>
          <w:sz w:val="28"/>
          <w:szCs w:val="24"/>
        </w:rPr>
        <w:t xml:space="preserve">   </w:t>
      </w:r>
      <w:r>
        <w:rPr>
          <w:rFonts w:asciiTheme="minorEastAsia" w:hAnsiTheme="minorEastAsia"/>
          <w:sz w:val="28"/>
          <w:szCs w:val="24"/>
        </w:rPr>
        <w:t>月</w:t>
      </w:r>
      <w:r>
        <w:rPr>
          <w:rFonts w:hint="eastAsia" w:asciiTheme="minorEastAsia" w:hAnsiTheme="minorEastAsia"/>
          <w:sz w:val="28"/>
          <w:szCs w:val="24"/>
        </w:rPr>
        <w:t xml:space="preserve">   </w:t>
      </w:r>
      <w:r>
        <w:rPr>
          <w:rFonts w:asciiTheme="minorEastAsia" w:hAnsiTheme="minorEastAsia"/>
          <w:sz w:val="28"/>
          <w:szCs w:val="24"/>
        </w:rPr>
        <w:t>日</w:t>
      </w:r>
    </w:p>
    <w:p>
      <w:pPr>
        <w:spacing w:line="460" w:lineRule="exact"/>
        <w:ind w:firstLine="723" w:firstLineChars="200"/>
        <w:jc w:val="center"/>
        <w:rPr>
          <w:rFonts w:asciiTheme="minorEastAsia" w:hAnsiTheme="minorEastAsia"/>
          <w:b/>
          <w:bCs/>
          <w:sz w:val="36"/>
          <w:szCs w:val="32"/>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 xml:space="preserve">7 </w:t>
      </w:r>
    </w:p>
    <w:p>
      <w:pPr>
        <w:spacing w:line="460" w:lineRule="exact"/>
        <w:jc w:val="center"/>
        <w:rPr>
          <w:rFonts w:asciiTheme="minorEastAsia" w:hAnsiTheme="minorEastAsia"/>
          <w:b/>
          <w:bCs/>
          <w:sz w:val="36"/>
          <w:szCs w:val="32"/>
        </w:rPr>
      </w:pPr>
      <w:r>
        <w:rPr>
          <w:rFonts w:asciiTheme="minorEastAsia" w:hAnsiTheme="minorEastAsia"/>
          <w:b/>
          <w:bCs/>
          <w:sz w:val="36"/>
          <w:szCs w:val="32"/>
        </w:rPr>
        <w:t>投标人类似项目业绩一览表</w:t>
      </w:r>
    </w:p>
    <w:p>
      <w:pPr>
        <w:spacing w:line="460" w:lineRule="exact"/>
        <w:jc w:val="center"/>
        <w:rPr>
          <w:rFonts w:asciiTheme="minorEastAsia" w:hAnsiTheme="minorEastAsia"/>
          <w:sz w:val="24"/>
        </w:rPr>
      </w:pPr>
    </w:p>
    <w:p>
      <w:pPr>
        <w:spacing w:line="460" w:lineRule="exact"/>
        <w:ind w:firstLine="480" w:firstLineChars="200"/>
        <w:rPr>
          <w:rFonts w:asciiTheme="minorEastAsia" w:hAnsiTheme="minorEastAsia"/>
          <w:sz w:val="24"/>
        </w:rPr>
      </w:pPr>
      <w:r>
        <w:rPr>
          <w:rFonts w:asciiTheme="minorEastAsia" w:hAnsiTheme="minorEastAsia"/>
          <w:sz w:val="24"/>
        </w:rPr>
        <w:t>项目名称</w:t>
      </w:r>
      <w:r>
        <w:rPr>
          <w:rFonts w:hint="eastAsia" w:asciiTheme="minorEastAsia" w:hAnsiTheme="minorEastAsia"/>
          <w:sz w:val="24"/>
        </w:rPr>
        <w:t>：</w:t>
      </w:r>
    </w:p>
    <w:tbl>
      <w:tblPr>
        <w:tblStyle w:val="8"/>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062"/>
        <w:gridCol w:w="1893"/>
        <w:gridCol w:w="1665"/>
        <w:gridCol w:w="153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903" w:type="dxa"/>
            <w:vAlign w:val="center"/>
          </w:tcPr>
          <w:p>
            <w:pPr>
              <w:spacing w:line="460" w:lineRule="exact"/>
              <w:jc w:val="center"/>
              <w:rPr>
                <w:rFonts w:eastAsia="宋体" w:cs="Times New Roman" w:asciiTheme="minorEastAsia" w:hAnsiTheme="minorEastAsia"/>
                <w:kern w:val="0"/>
                <w:sz w:val="28"/>
                <w:szCs w:val="24"/>
              </w:rPr>
            </w:pPr>
            <w:r>
              <w:rPr>
                <w:rFonts w:cs="Times New Roman" w:asciiTheme="minorEastAsia" w:hAnsiTheme="minorEastAsia"/>
                <w:kern w:val="0"/>
                <w:sz w:val="28"/>
                <w:szCs w:val="24"/>
              </w:rPr>
              <w:t>序号</w:t>
            </w:r>
          </w:p>
        </w:tc>
        <w:tc>
          <w:tcPr>
            <w:tcW w:w="2062" w:type="dxa"/>
            <w:vAlign w:val="center"/>
          </w:tcPr>
          <w:p>
            <w:pPr>
              <w:spacing w:line="460" w:lineRule="exact"/>
              <w:jc w:val="center"/>
              <w:rPr>
                <w:rFonts w:eastAsia="宋体" w:cs="Times New Roman" w:asciiTheme="minorEastAsia" w:hAnsiTheme="minorEastAsia"/>
                <w:kern w:val="0"/>
                <w:sz w:val="28"/>
                <w:szCs w:val="24"/>
              </w:rPr>
            </w:pPr>
            <w:r>
              <w:rPr>
                <w:rFonts w:cs="Times New Roman" w:asciiTheme="minorEastAsia" w:hAnsiTheme="minorEastAsia"/>
                <w:kern w:val="0"/>
                <w:sz w:val="28"/>
                <w:szCs w:val="24"/>
              </w:rPr>
              <w:t>项目名称</w:t>
            </w:r>
          </w:p>
        </w:tc>
        <w:tc>
          <w:tcPr>
            <w:tcW w:w="1893" w:type="dxa"/>
            <w:vAlign w:val="center"/>
          </w:tcPr>
          <w:p>
            <w:pPr>
              <w:spacing w:line="460" w:lineRule="exact"/>
              <w:jc w:val="center"/>
              <w:rPr>
                <w:rFonts w:eastAsia="宋体" w:cs="Times New Roman" w:asciiTheme="minorEastAsia" w:hAnsiTheme="minorEastAsia"/>
                <w:kern w:val="0"/>
                <w:sz w:val="28"/>
                <w:szCs w:val="24"/>
              </w:rPr>
            </w:pPr>
            <w:r>
              <w:rPr>
                <w:rFonts w:cs="Times New Roman" w:asciiTheme="minorEastAsia" w:hAnsiTheme="minorEastAsia"/>
                <w:kern w:val="0"/>
                <w:sz w:val="28"/>
                <w:szCs w:val="24"/>
              </w:rPr>
              <w:t>项目内容</w:t>
            </w:r>
            <w:r>
              <w:rPr>
                <w:rFonts w:hint="eastAsia" w:cs="Times New Roman" w:asciiTheme="minorEastAsia" w:hAnsiTheme="minorEastAsia"/>
                <w:kern w:val="0"/>
                <w:sz w:val="28"/>
                <w:szCs w:val="24"/>
                <w:lang w:val="en-US" w:eastAsia="zh-CN"/>
              </w:rPr>
              <w:t xml:space="preserve"> </w:t>
            </w:r>
            <w:r>
              <w:rPr>
                <w:rFonts w:cs="Times New Roman" w:asciiTheme="minorEastAsia" w:hAnsiTheme="minorEastAsia"/>
                <w:kern w:val="0"/>
                <w:sz w:val="28"/>
                <w:szCs w:val="24"/>
              </w:rPr>
              <w:t>(类似项目)</w:t>
            </w:r>
          </w:p>
          <w:p>
            <w:pPr>
              <w:spacing w:line="460" w:lineRule="exact"/>
              <w:jc w:val="center"/>
              <w:rPr>
                <w:rFonts w:eastAsia="宋体" w:cs="Times New Roman" w:asciiTheme="minorEastAsia" w:hAnsiTheme="minorEastAsia"/>
                <w:kern w:val="0"/>
                <w:sz w:val="28"/>
                <w:szCs w:val="24"/>
              </w:rPr>
            </w:pPr>
          </w:p>
        </w:tc>
        <w:tc>
          <w:tcPr>
            <w:tcW w:w="1665" w:type="dxa"/>
            <w:vAlign w:val="center"/>
          </w:tcPr>
          <w:p>
            <w:pPr>
              <w:spacing w:line="460" w:lineRule="exact"/>
              <w:jc w:val="center"/>
              <w:rPr>
                <w:rFonts w:eastAsia="宋体" w:cs="Times New Roman" w:asciiTheme="minorEastAsia" w:hAnsiTheme="minorEastAsia"/>
                <w:kern w:val="0"/>
                <w:sz w:val="28"/>
                <w:szCs w:val="24"/>
              </w:rPr>
            </w:pPr>
            <w:r>
              <w:rPr>
                <w:rFonts w:cs="Times New Roman" w:asciiTheme="minorEastAsia" w:hAnsiTheme="minorEastAsia"/>
                <w:kern w:val="0"/>
                <w:sz w:val="28"/>
                <w:szCs w:val="24"/>
              </w:rPr>
              <w:t>合同金额</w:t>
            </w:r>
          </w:p>
        </w:tc>
        <w:tc>
          <w:tcPr>
            <w:tcW w:w="1536" w:type="dxa"/>
            <w:vAlign w:val="center"/>
          </w:tcPr>
          <w:p>
            <w:pPr>
              <w:spacing w:line="460" w:lineRule="exact"/>
              <w:jc w:val="center"/>
              <w:rPr>
                <w:rFonts w:eastAsia="宋体" w:cs="Times New Roman" w:asciiTheme="minorEastAsia" w:hAnsiTheme="minorEastAsia"/>
                <w:kern w:val="0"/>
                <w:sz w:val="28"/>
                <w:szCs w:val="24"/>
              </w:rPr>
            </w:pPr>
            <w:r>
              <w:rPr>
                <w:rFonts w:cs="Times New Roman" w:asciiTheme="minorEastAsia" w:hAnsiTheme="minorEastAsia"/>
                <w:kern w:val="0"/>
                <w:sz w:val="28"/>
                <w:szCs w:val="24"/>
              </w:rPr>
              <w:t>完成日期</w:t>
            </w:r>
          </w:p>
        </w:tc>
        <w:tc>
          <w:tcPr>
            <w:tcW w:w="1710" w:type="dxa"/>
            <w:vAlign w:val="center"/>
          </w:tcPr>
          <w:p>
            <w:pPr>
              <w:spacing w:line="460" w:lineRule="exact"/>
              <w:jc w:val="center"/>
              <w:rPr>
                <w:rFonts w:eastAsia="宋体" w:cs="Times New Roman" w:asciiTheme="minorEastAsia" w:hAnsiTheme="minorEastAsia"/>
                <w:kern w:val="0"/>
                <w:sz w:val="28"/>
                <w:szCs w:val="24"/>
              </w:rPr>
            </w:pPr>
            <w:r>
              <w:rPr>
                <w:rFonts w:cs="Times New Roman" w:asciiTheme="minorEastAsia" w:hAnsiTheme="minorEastAsia"/>
                <w:kern w:val="0"/>
                <w:sz w:val="28"/>
                <w:szCs w:val="24"/>
              </w:rPr>
              <w:t>采购人联系电话</w:t>
            </w:r>
          </w:p>
          <w:p>
            <w:pPr>
              <w:spacing w:line="460" w:lineRule="exact"/>
              <w:jc w:val="center"/>
              <w:rPr>
                <w:rFonts w:eastAsia="宋体" w:cs="Times New Roman" w:asciiTheme="minorEastAsia" w:hAnsiTheme="minorEastAsia"/>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03" w:type="dxa"/>
            <w:vAlign w:val="center"/>
          </w:tcPr>
          <w:p>
            <w:pPr>
              <w:spacing w:line="460" w:lineRule="exact"/>
              <w:jc w:val="center"/>
              <w:rPr>
                <w:rFonts w:eastAsia="宋体" w:cs="Times New Roman" w:asciiTheme="minorEastAsia" w:hAnsiTheme="minorEastAsia"/>
                <w:kern w:val="0"/>
                <w:sz w:val="24"/>
                <w:szCs w:val="20"/>
              </w:rPr>
            </w:pPr>
          </w:p>
        </w:tc>
        <w:tc>
          <w:tcPr>
            <w:tcW w:w="2062" w:type="dxa"/>
            <w:vAlign w:val="center"/>
          </w:tcPr>
          <w:p>
            <w:pPr>
              <w:spacing w:line="460" w:lineRule="exact"/>
              <w:jc w:val="center"/>
              <w:rPr>
                <w:rFonts w:eastAsia="宋体" w:cs="Times New Roman" w:asciiTheme="minorEastAsia" w:hAnsiTheme="minorEastAsia"/>
                <w:kern w:val="0"/>
                <w:sz w:val="24"/>
                <w:szCs w:val="20"/>
              </w:rPr>
            </w:pPr>
          </w:p>
        </w:tc>
        <w:tc>
          <w:tcPr>
            <w:tcW w:w="1893" w:type="dxa"/>
            <w:vAlign w:val="center"/>
          </w:tcPr>
          <w:p>
            <w:pPr>
              <w:spacing w:line="460" w:lineRule="exact"/>
              <w:jc w:val="center"/>
              <w:rPr>
                <w:rFonts w:eastAsia="宋体" w:cs="Times New Roman" w:asciiTheme="minorEastAsia" w:hAnsiTheme="minorEastAsia"/>
                <w:kern w:val="0"/>
                <w:sz w:val="24"/>
                <w:szCs w:val="20"/>
              </w:rPr>
            </w:pPr>
          </w:p>
        </w:tc>
        <w:tc>
          <w:tcPr>
            <w:tcW w:w="1665" w:type="dxa"/>
            <w:vAlign w:val="center"/>
          </w:tcPr>
          <w:p>
            <w:pPr>
              <w:spacing w:line="460" w:lineRule="exact"/>
              <w:jc w:val="center"/>
              <w:rPr>
                <w:rFonts w:eastAsia="宋体" w:cs="Times New Roman" w:asciiTheme="minorEastAsia" w:hAnsiTheme="minorEastAsia"/>
                <w:kern w:val="0"/>
                <w:sz w:val="24"/>
                <w:szCs w:val="20"/>
              </w:rPr>
            </w:pPr>
          </w:p>
        </w:tc>
        <w:tc>
          <w:tcPr>
            <w:tcW w:w="1536" w:type="dxa"/>
            <w:vAlign w:val="center"/>
          </w:tcPr>
          <w:p>
            <w:pPr>
              <w:spacing w:line="460" w:lineRule="exact"/>
              <w:jc w:val="center"/>
              <w:rPr>
                <w:rFonts w:eastAsia="宋体" w:cs="Times New Roman" w:asciiTheme="minorEastAsia" w:hAnsiTheme="minorEastAsia"/>
                <w:kern w:val="0"/>
                <w:sz w:val="24"/>
                <w:szCs w:val="20"/>
              </w:rPr>
            </w:pPr>
          </w:p>
        </w:tc>
        <w:tc>
          <w:tcPr>
            <w:tcW w:w="1710" w:type="dxa"/>
            <w:vAlign w:val="center"/>
          </w:tcPr>
          <w:p>
            <w:pPr>
              <w:spacing w:line="460" w:lineRule="exact"/>
              <w:jc w:val="center"/>
              <w:rPr>
                <w:rFonts w:eastAsia="宋体" w:cs="Times New Roman" w:asciiTheme="minorEastAsia" w:hAnsiTheme="minorEastAsia"/>
                <w:kern w:val="0"/>
                <w:sz w:val="24"/>
                <w:szCs w:val="20"/>
              </w:rPr>
            </w:pPr>
          </w:p>
        </w:tc>
      </w:tr>
    </w:tbl>
    <w:p>
      <w:pPr>
        <w:spacing w:line="460" w:lineRule="exact"/>
        <w:rPr>
          <w:rFonts w:asciiTheme="minorEastAsia" w:hAnsiTheme="minorEastAsia"/>
          <w:sz w:val="24"/>
        </w:rPr>
      </w:pPr>
    </w:p>
    <w:p>
      <w:pPr>
        <w:spacing w:line="460" w:lineRule="exact"/>
        <w:rPr>
          <w:rFonts w:asciiTheme="minorEastAsia" w:hAnsiTheme="minorEastAsia"/>
          <w:b/>
          <w:sz w:val="28"/>
          <w:szCs w:val="24"/>
        </w:rPr>
      </w:pPr>
      <w:r>
        <w:rPr>
          <w:rFonts w:asciiTheme="minorEastAsia" w:hAnsiTheme="minorEastAsia"/>
          <w:b/>
          <w:sz w:val="28"/>
          <w:szCs w:val="24"/>
        </w:rPr>
        <w:t>注</w:t>
      </w:r>
      <w:r>
        <w:rPr>
          <w:rFonts w:hint="eastAsia" w:asciiTheme="minorEastAsia" w:hAnsiTheme="minorEastAsia"/>
          <w:b/>
          <w:sz w:val="28"/>
          <w:szCs w:val="24"/>
        </w:rPr>
        <w:t>：</w:t>
      </w:r>
      <w:r>
        <w:rPr>
          <w:rFonts w:asciiTheme="minorEastAsia" w:hAnsiTheme="minorEastAsia"/>
          <w:b/>
          <w:sz w:val="28"/>
          <w:szCs w:val="24"/>
        </w:rPr>
        <w:t>1、供应商应如实列出以上情况，如有隐瞒，一经查实将导致其投标申请被拒绝。</w:t>
      </w:r>
    </w:p>
    <w:p>
      <w:pPr>
        <w:spacing w:line="460" w:lineRule="exact"/>
        <w:ind w:firstLine="562" w:firstLineChars="200"/>
        <w:rPr>
          <w:rFonts w:asciiTheme="minorEastAsia" w:hAnsiTheme="minorEastAsia"/>
          <w:sz w:val="28"/>
          <w:szCs w:val="24"/>
        </w:rPr>
      </w:pPr>
      <w:r>
        <w:rPr>
          <w:rFonts w:asciiTheme="minorEastAsia" w:hAnsiTheme="minorEastAsia"/>
          <w:b/>
          <w:sz w:val="28"/>
          <w:szCs w:val="24"/>
        </w:rPr>
        <w:t>2、表中所列业绩，供应商应提供双方签订的合同相关证明材料</w:t>
      </w:r>
      <w:r>
        <w:rPr>
          <w:rFonts w:asciiTheme="minorEastAsia" w:hAnsiTheme="minorEastAsia"/>
          <w:sz w:val="28"/>
          <w:szCs w:val="24"/>
        </w:rPr>
        <w:t>。</w:t>
      </w: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8</w:t>
      </w:r>
    </w:p>
    <w:p>
      <w:pPr>
        <w:spacing w:line="460" w:lineRule="exact"/>
        <w:jc w:val="center"/>
        <w:rPr>
          <w:rFonts w:asciiTheme="minorEastAsia" w:hAnsiTheme="minorEastAsia"/>
          <w:b/>
          <w:bCs/>
          <w:sz w:val="36"/>
          <w:szCs w:val="32"/>
        </w:rPr>
      </w:pPr>
      <w:r>
        <w:rPr>
          <w:rFonts w:asciiTheme="minorEastAsia" w:hAnsiTheme="minorEastAsia"/>
          <w:b/>
          <w:bCs/>
          <w:sz w:val="36"/>
          <w:szCs w:val="32"/>
        </w:rPr>
        <w:t>技术及</w:t>
      </w:r>
      <w:r>
        <w:rPr>
          <w:rFonts w:hint="eastAsia" w:asciiTheme="minorEastAsia" w:hAnsiTheme="minorEastAsia"/>
          <w:b/>
          <w:bCs/>
          <w:sz w:val="36"/>
          <w:szCs w:val="32"/>
          <w:lang w:eastAsia="zh-CN"/>
        </w:rPr>
        <w:t>服务</w:t>
      </w:r>
      <w:r>
        <w:rPr>
          <w:rFonts w:asciiTheme="minorEastAsia" w:hAnsiTheme="minorEastAsia"/>
          <w:b/>
          <w:bCs/>
          <w:sz w:val="36"/>
          <w:szCs w:val="32"/>
        </w:rPr>
        <w:t>部分</w:t>
      </w:r>
    </w:p>
    <w:p>
      <w:pPr>
        <w:spacing w:line="460" w:lineRule="exact"/>
        <w:ind w:firstLine="480" w:firstLineChars="200"/>
        <w:rPr>
          <w:rFonts w:asciiTheme="minorEastAsia" w:hAnsiTheme="minorEastAsia"/>
          <w:sz w:val="24"/>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hint="eastAsia" w:asciiTheme="minorEastAsia" w:hAnsiTheme="minorEastAsia"/>
          <w:sz w:val="24"/>
          <w:lang w:eastAsia="zh-CN"/>
        </w:rPr>
      </w:pPr>
      <w:bookmarkStart w:id="3" w:name="_GoBack"/>
      <w:bookmarkEnd w:id="3"/>
    </w:p>
    <w:p>
      <w:pPr>
        <w:spacing w:line="460" w:lineRule="exact"/>
        <w:ind w:firstLine="480" w:firstLineChars="200"/>
        <w:jc w:val="center"/>
        <w:rPr>
          <w:rFonts w:hint="eastAsia" w:asciiTheme="minorEastAsia" w:hAnsiTheme="minorEastAsia"/>
          <w:sz w:val="24"/>
          <w:lang w:eastAsia="zh-CN"/>
        </w:rPr>
      </w:pPr>
    </w:p>
    <w:p>
      <w:pPr>
        <w:spacing w:line="460" w:lineRule="exact"/>
        <w:ind w:firstLine="480" w:firstLineChars="200"/>
        <w:jc w:val="center"/>
        <w:rPr>
          <w:rFonts w:asciiTheme="minorEastAsia" w:hAnsiTheme="minorEastAsia"/>
          <w:sz w:val="24"/>
        </w:rPr>
      </w:pPr>
      <w:r>
        <w:rPr>
          <w:rFonts w:asciiTheme="minorEastAsia" w:hAnsiTheme="minorEastAsia"/>
          <w:sz w:val="24"/>
        </w:rPr>
        <w:t>(格式自拟)</w:t>
      </w: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sz w:val="28"/>
          <w:szCs w:val="36"/>
        </w:rPr>
      </w:pPr>
    </w:p>
    <w:p>
      <w:pPr>
        <w:rPr>
          <w:rFonts w:hint="eastAsia" w:ascii="宋体" w:hAnsi="宋体" w:eastAsia="宋体" w:cs="宋体"/>
          <w:b/>
          <w:bCs/>
          <w:color w:val="000000"/>
          <w:spacing w:val="0"/>
          <w:w w:val="100"/>
          <w:position w:val="0"/>
          <w:sz w:val="28"/>
          <w:szCs w:val="28"/>
          <w:lang w:val="en-US" w:eastAsia="zh-CN"/>
        </w:rPr>
      </w:pPr>
      <w:r>
        <w:rPr>
          <w:rFonts w:hint="eastAsia" w:ascii="宋体" w:hAnsi="宋体" w:eastAsia="宋体" w:cs="宋体"/>
          <w:b/>
          <w:bCs/>
          <w:color w:val="000000"/>
          <w:spacing w:val="0"/>
          <w:w w:val="100"/>
          <w:position w:val="0"/>
          <w:sz w:val="28"/>
          <w:szCs w:val="28"/>
        </w:rPr>
        <w:t>附件</w:t>
      </w:r>
      <w:r>
        <w:rPr>
          <w:rFonts w:hint="eastAsia" w:ascii="宋体" w:hAnsi="宋体" w:eastAsia="宋体" w:cs="宋体"/>
          <w:b/>
          <w:bCs/>
          <w:color w:val="000000"/>
          <w:spacing w:val="0"/>
          <w:w w:val="100"/>
          <w:position w:val="0"/>
          <w:sz w:val="28"/>
          <w:szCs w:val="28"/>
          <w:lang w:val="en-US" w:eastAsia="zh-CN"/>
        </w:rPr>
        <w:t xml:space="preserve">9 </w:t>
      </w:r>
    </w:p>
    <w:p>
      <w:pPr>
        <w:jc w:val="center"/>
        <w:rPr>
          <w:rFonts w:asciiTheme="minorEastAsia" w:hAnsiTheme="minorEastAsia"/>
          <w:b/>
          <w:bCs/>
          <w:sz w:val="36"/>
          <w:szCs w:val="32"/>
        </w:rPr>
      </w:pPr>
      <w:r>
        <w:rPr>
          <w:rFonts w:asciiTheme="minorEastAsia" w:hAnsiTheme="minorEastAsia"/>
          <w:b/>
          <w:bCs/>
          <w:sz w:val="36"/>
          <w:szCs w:val="32"/>
        </w:rPr>
        <w:t>投标人认为有必要提供的其他资料</w:t>
      </w:r>
    </w:p>
    <w:p>
      <w:pPr>
        <w:spacing w:line="460" w:lineRule="exact"/>
        <w:ind w:firstLine="480" w:firstLineChars="200"/>
        <w:rPr>
          <w:rFonts w:asciiTheme="minorEastAsia" w:hAnsiTheme="minorEastAsia"/>
          <w:sz w:val="24"/>
        </w:rPr>
      </w:pPr>
    </w:p>
    <w:p>
      <w:pPr>
        <w:spacing w:line="460" w:lineRule="exact"/>
        <w:ind w:firstLine="480" w:firstLineChars="200"/>
        <w:jc w:val="center"/>
        <w:rPr>
          <w:rFonts w:hint="eastAsia" w:asciiTheme="minorEastAsia" w:hAnsiTheme="minorEastAsia"/>
          <w:sz w:val="24"/>
          <w:lang w:eastAsia="zh-CN"/>
        </w:rPr>
      </w:pPr>
      <w:r>
        <w:rPr>
          <w:rFonts w:hint="eastAsia" w:asciiTheme="minorEastAsia" w:hAnsiTheme="minorEastAsia"/>
          <w:sz w:val="24"/>
          <w:lang w:eastAsia="zh-CN"/>
        </w:rPr>
        <w:t>包括但不限于：生产能力及规模、生产经营现场照片以及厂房设施平面图、质量保证措施、供货组织方案、时效及供货应急措施、售后服务承诺书、</w:t>
      </w:r>
      <w:r>
        <w:rPr>
          <w:rFonts w:hint="eastAsia" w:asciiTheme="minorEastAsia" w:hAnsiTheme="minorEastAsia"/>
          <w:sz w:val="24"/>
          <w:lang w:val="zh-TW" w:eastAsia="zh-TW"/>
        </w:rPr>
        <w:t>廉洁承诺书等</w:t>
      </w: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asciiTheme="minorEastAsia" w:hAnsiTheme="minorEastAsia"/>
          <w:sz w:val="24"/>
        </w:rPr>
      </w:pPr>
    </w:p>
    <w:p>
      <w:pPr>
        <w:spacing w:line="460" w:lineRule="exact"/>
        <w:ind w:firstLine="480" w:firstLineChars="200"/>
        <w:jc w:val="center"/>
        <w:rPr>
          <w:rFonts w:hint="eastAsia" w:eastAsiaTheme="minorEastAsia"/>
          <w:b/>
          <w:bCs/>
          <w:color w:val="000000"/>
          <w:spacing w:val="0"/>
          <w:w w:val="100"/>
          <w:position w:val="0"/>
          <w:sz w:val="36"/>
          <w:szCs w:val="36"/>
          <w:highlight w:val="yellow"/>
          <w:lang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asciiTheme="minorEastAsia" w:hAnsiTheme="minorEastAsia"/>
          <w:sz w:val="24"/>
        </w:rPr>
        <w:t>(格式自定，内容自拟</w:t>
      </w:r>
      <w:r>
        <w:rPr>
          <w:rFonts w:hint="eastAsia" w:asciiTheme="minorEastAsia" w:hAnsiTheme="minorEastAsia"/>
          <w:sz w:val="24"/>
          <w:lang w:eastAsia="zh-CN"/>
        </w:rPr>
        <w:t>）</w:t>
      </w:r>
    </w:p>
    <w:p>
      <w:pPr>
        <w:spacing w:line="460" w:lineRule="exact"/>
        <w:jc w:val="both"/>
        <w:rPr>
          <w:rFonts w:hint="default" w:ascii="宋体" w:hAnsi="宋体" w:eastAsia="宋体" w:cs="宋体"/>
          <w:b w:val="0"/>
          <w:i w:val="0"/>
          <w:caps w:val="0"/>
          <w:spacing w:val="0"/>
          <w:w w:val="100"/>
          <w:kern w:val="2"/>
          <w:sz w:val="28"/>
          <w:szCs w:val="28"/>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jNmYjA2OWM0M2RjZTc5ZGUwMWNjZjgxZjQ4MjQifQ=="/>
  </w:docVars>
  <w:rsids>
    <w:rsidRoot w:val="00172A27"/>
    <w:rsid w:val="02DD5967"/>
    <w:rsid w:val="03BA6FC5"/>
    <w:rsid w:val="04440AF3"/>
    <w:rsid w:val="04CB760A"/>
    <w:rsid w:val="058022DF"/>
    <w:rsid w:val="063159E3"/>
    <w:rsid w:val="071023CF"/>
    <w:rsid w:val="07883330"/>
    <w:rsid w:val="08CE4E94"/>
    <w:rsid w:val="08EF6E10"/>
    <w:rsid w:val="0A072F1E"/>
    <w:rsid w:val="0A682522"/>
    <w:rsid w:val="0B8C1297"/>
    <w:rsid w:val="0C405A13"/>
    <w:rsid w:val="0C561CC4"/>
    <w:rsid w:val="0CEC568C"/>
    <w:rsid w:val="0D5372D9"/>
    <w:rsid w:val="0DA456F7"/>
    <w:rsid w:val="0E653797"/>
    <w:rsid w:val="0EFD148A"/>
    <w:rsid w:val="0F3D5D2B"/>
    <w:rsid w:val="0F3F586F"/>
    <w:rsid w:val="0F9718DF"/>
    <w:rsid w:val="1280210A"/>
    <w:rsid w:val="13525B1D"/>
    <w:rsid w:val="13C35556"/>
    <w:rsid w:val="141E30A7"/>
    <w:rsid w:val="14302302"/>
    <w:rsid w:val="14A26835"/>
    <w:rsid w:val="15FF0AC2"/>
    <w:rsid w:val="16276515"/>
    <w:rsid w:val="16470918"/>
    <w:rsid w:val="16AB2114"/>
    <w:rsid w:val="16D17DC8"/>
    <w:rsid w:val="16FD5FA9"/>
    <w:rsid w:val="17E9030D"/>
    <w:rsid w:val="18B540C0"/>
    <w:rsid w:val="19575C3B"/>
    <w:rsid w:val="19650358"/>
    <w:rsid w:val="19D2698D"/>
    <w:rsid w:val="1A6C348B"/>
    <w:rsid w:val="1B753D84"/>
    <w:rsid w:val="1B7E08B5"/>
    <w:rsid w:val="1B9A381B"/>
    <w:rsid w:val="1BE81C4A"/>
    <w:rsid w:val="1DCC5339"/>
    <w:rsid w:val="1DFA599B"/>
    <w:rsid w:val="1E200CF1"/>
    <w:rsid w:val="1E9A39D9"/>
    <w:rsid w:val="1EC64390"/>
    <w:rsid w:val="1FD73E8F"/>
    <w:rsid w:val="20304CD0"/>
    <w:rsid w:val="221E19EC"/>
    <w:rsid w:val="22FB1D55"/>
    <w:rsid w:val="238E494F"/>
    <w:rsid w:val="24CC5C1F"/>
    <w:rsid w:val="25C57D27"/>
    <w:rsid w:val="26EA7C92"/>
    <w:rsid w:val="27D22A08"/>
    <w:rsid w:val="29FA5D1C"/>
    <w:rsid w:val="2A030E0D"/>
    <w:rsid w:val="2AA333D6"/>
    <w:rsid w:val="2C075D6B"/>
    <w:rsid w:val="2CB06C5C"/>
    <w:rsid w:val="2D0A2F3B"/>
    <w:rsid w:val="2E652751"/>
    <w:rsid w:val="2EC525FF"/>
    <w:rsid w:val="2EEA2EE4"/>
    <w:rsid w:val="2FAD78B9"/>
    <w:rsid w:val="2FB003FD"/>
    <w:rsid w:val="30325C83"/>
    <w:rsid w:val="3038623D"/>
    <w:rsid w:val="30736266"/>
    <w:rsid w:val="312112E1"/>
    <w:rsid w:val="32133B1F"/>
    <w:rsid w:val="3252737D"/>
    <w:rsid w:val="33482D6D"/>
    <w:rsid w:val="34A36730"/>
    <w:rsid w:val="35CD5DD7"/>
    <w:rsid w:val="36743B81"/>
    <w:rsid w:val="36AC3B3E"/>
    <w:rsid w:val="36CF3BA8"/>
    <w:rsid w:val="37CA55B7"/>
    <w:rsid w:val="37E65CA8"/>
    <w:rsid w:val="384358B1"/>
    <w:rsid w:val="386A46AA"/>
    <w:rsid w:val="38904DF1"/>
    <w:rsid w:val="3AA172DF"/>
    <w:rsid w:val="3AAA74F4"/>
    <w:rsid w:val="3B510614"/>
    <w:rsid w:val="3BD7110C"/>
    <w:rsid w:val="3C947D92"/>
    <w:rsid w:val="3CAE23EE"/>
    <w:rsid w:val="3CE2495A"/>
    <w:rsid w:val="3DAB482E"/>
    <w:rsid w:val="3EAE6A98"/>
    <w:rsid w:val="3F2B3D51"/>
    <w:rsid w:val="407E3A21"/>
    <w:rsid w:val="410F4442"/>
    <w:rsid w:val="41760AA5"/>
    <w:rsid w:val="417E5BAB"/>
    <w:rsid w:val="419A3831"/>
    <w:rsid w:val="42090B9B"/>
    <w:rsid w:val="43452672"/>
    <w:rsid w:val="4565155C"/>
    <w:rsid w:val="46041BFF"/>
    <w:rsid w:val="46602C7F"/>
    <w:rsid w:val="467F1EF6"/>
    <w:rsid w:val="471E5E67"/>
    <w:rsid w:val="47B0786B"/>
    <w:rsid w:val="47F30742"/>
    <w:rsid w:val="49562C48"/>
    <w:rsid w:val="49976C30"/>
    <w:rsid w:val="4A1E125A"/>
    <w:rsid w:val="4AA96E37"/>
    <w:rsid w:val="4AF81477"/>
    <w:rsid w:val="4B347441"/>
    <w:rsid w:val="4BA132C7"/>
    <w:rsid w:val="4C32038B"/>
    <w:rsid w:val="4C4906A1"/>
    <w:rsid w:val="4C6C4510"/>
    <w:rsid w:val="4C6E058C"/>
    <w:rsid w:val="4D9A4388"/>
    <w:rsid w:val="4DA16FAB"/>
    <w:rsid w:val="4DD16CDB"/>
    <w:rsid w:val="4E0B4C6B"/>
    <w:rsid w:val="4EF71B32"/>
    <w:rsid w:val="4F8B68CA"/>
    <w:rsid w:val="4FF26FAA"/>
    <w:rsid w:val="50986E19"/>
    <w:rsid w:val="512B19C3"/>
    <w:rsid w:val="52BD2DA2"/>
    <w:rsid w:val="5367613B"/>
    <w:rsid w:val="53C52942"/>
    <w:rsid w:val="54CE3199"/>
    <w:rsid w:val="5526196C"/>
    <w:rsid w:val="56612D09"/>
    <w:rsid w:val="56F32977"/>
    <w:rsid w:val="573D1996"/>
    <w:rsid w:val="58D61C75"/>
    <w:rsid w:val="5B2931FF"/>
    <w:rsid w:val="5BCD4705"/>
    <w:rsid w:val="5C403D31"/>
    <w:rsid w:val="5C750BCA"/>
    <w:rsid w:val="5D535AD8"/>
    <w:rsid w:val="5DCF53BC"/>
    <w:rsid w:val="5DE16549"/>
    <w:rsid w:val="5E55447E"/>
    <w:rsid w:val="5EAD4D83"/>
    <w:rsid w:val="5ED2780B"/>
    <w:rsid w:val="5FC54C84"/>
    <w:rsid w:val="61333E65"/>
    <w:rsid w:val="61A44D62"/>
    <w:rsid w:val="61D10E97"/>
    <w:rsid w:val="61ED62C7"/>
    <w:rsid w:val="631875D6"/>
    <w:rsid w:val="6320374C"/>
    <w:rsid w:val="635B58F5"/>
    <w:rsid w:val="63692176"/>
    <w:rsid w:val="636C40EB"/>
    <w:rsid w:val="67740CBE"/>
    <w:rsid w:val="6A242EE4"/>
    <w:rsid w:val="6A3F387A"/>
    <w:rsid w:val="6B184B2D"/>
    <w:rsid w:val="6B60619E"/>
    <w:rsid w:val="6C0D45C1"/>
    <w:rsid w:val="6C5E0930"/>
    <w:rsid w:val="6CDB6E8A"/>
    <w:rsid w:val="6D583668"/>
    <w:rsid w:val="6D86046C"/>
    <w:rsid w:val="6DC3467D"/>
    <w:rsid w:val="6EBF5A38"/>
    <w:rsid w:val="6EE3336E"/>
    <w:rsid w:val="6F2175D8"/>
    <w:rsid w:val="6FAC19B2"/>
    <w:rsid w:val="6FD57B29"/>
    <w:rsid w:val="71125845"/>
    <w:rsid w:val="71134952"/>
    <w:rsid w:val="715E30C9"/>
    <w:rsid w:val="71954C28"/>
    <w:rsid w:val="72B23824"/>
    <w:rsid w:val="73677EEE"/>
    <w:rsid w:val="73C01851"/>
    <w:rsid w:val="75474B4C"/>
    <w:rsid w:val="759C3A3A"/>
    <w:rsid w:val="76085468"/>
    <w:rsid w:val="76943AE5"/>
    <w:rsid w:val="76C34A3B"/>
    <w:rsid w:val="788E7581"/>
    <w:rsid w:val="7B524CFB"/>
    <w:rsid w:val="7B7F32AB"/>
    <w:rsid w:val="7D3536F1"/>
    <w:rsid w:val="7F8B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widowControl w:val="0"/>
      <w:autoSpaceDE w:val="0"/>
      <w:autoSpaceDN w:val="0"/>
      <w:adjustRightInd/>
      <w:snapToGrid/>
      <w:ind w:left="679"/>
      <w:outlineLvl w:val="0"/>
    </w:pPr>
    <w:rPr>
      <w:rFonts w:ascii="宋体" w:hAnsi="宋体" w:eastAsia="宋体" w:cs="宋体"/>
      <w:b/>
      <w:bCs/>
      <w:sz w:val="28"/>
      <w:szCs w:val="28"/>
      <w:lang w:val="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widowControl w:val="0"/>
      <w:autoSpaceDE w:val="0"/>
      <w:autoSpaceDN w:val="0"/>
      <w:adjustRightInd/>
      <w:snapToGrid/>
      <w:ind w:left="118"/>
    </w:pPr>
    <w:rPr>
      <w:rFonts w:ascii="宋体" w:hAnsi="宋体" w:eastAsia="宋体" w:cs="宋体"/>
      <w:sz w:val="28"/>
      <w:szCs w:val="28"/>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1"/>
    <w:basedOn w:val="9"/>
    <w:qFormat/>
    <w:uiPriority w:val="0"/>
    <w:rPr>
      <w:rFonts w:hint="default" w:ascii="Tahoma" w:hAnsi="Tahoma" w:eastAsia="Tahoma" w:cs="Tahoma"/>
      <w:color w:val="000000"/>
      <w:sz w:val="22"/>
      <w:szCs w:val="22"/>
      <w:u w:val="none"/>
    </w:rPr>
  </w:style>
  <w:style w:type="character" w:customStyle="1" w:styleId="11">
    <w:name w:val="font01"/>
    <w:basedOn w:val="9"/>
    <w:qFormat/>
    <w:uiPriority w:val="0"/>
    <w:rPr>
      <w:rFonts w:hint="eastAsia" w:ascii="宋体" w:hAnsi="宋体" w:eastAsia="宋体" w:cs="宋体"/>
      <w:color w:val="000000"/>
      <w:sz w:val="22"/>
      <w:szCs w:val="22"/>
      <w:u w:val="none"/>
    </w:rPr>
  </w:style>
  <w:style w:type="character" w:customStyle="1" w:styleId="12">
    <w:name w:val="font21"/>
    <w:basedOn w:val="9"/>
    <w:qFormat/>
    <w:uiPriority w:val="0"/>
    <w:rPr>
      <w:rFonts w:hint="eastAsia" w:ascii="宋体" w:hAnsi="宋体" w:eastAsia="宋体" w:cs="宋体"/>
      <w:b/>
      <w:bCs/>
      <w:color w:val="000000"/>
      <w:sz w:val="28"/>
      <w:szCs w:val="28"/>
      <w:u w:val="none"/>
    </w:rPr>
  </w:style>
  <w:style w:type="character" w:customStyle="1" w:styleId="13">
    <w:name w:val="font31"/>
    <w:basedOn w:val="9"/>
    <w:qFormat/>
    <w:uiPriority w:val="0"/>
    <w:rPr>
      <w:rFonts w:hint="eastAsia" w:ascii="宋体" w:hAnsi="宋体" w:eastAsia="宋体" w:cs="宋体"/>
      <w:color w:val="000000"/>
      <w:sz w:val="24"/>
      <w:szCs w:val="24"/>
      <w:u w:val="none"/>
    </w:rPr>
  </w:style>
  <w:style w:type="paragraph" w:customStyle="1" w:styleId="14">
    <w:name w:val="Body text|1"/>
    <w:basedOn w:val="1"/>
    <w:qFormat/>
    <w:uiPriority w:val="0"/>
    <w:pPr>
      <w:widowControl w:val="0"/>
      <w:shd w:val="clear" w:color="auto" w:fill="auto"/>
      <w:spacing w:line="331" w:lineRule="auto"/>
      <w:ind w:firstLine="400"/>
    </w:pPr>
    <w:rPr>
      <w:rFonts w:ascii="宋体" w:hAnsi="宋体" w:eastAsia="宋体" w:cs="宋体"/>
      <w:sz w:val="30"/>
      <w:szCs w:val="30"/>
      <w:u w:val="none"/>
      <w:shd w:val="clear" w:color="auto" w:fill="auto"/>
      <w:lang w:val="zh-TW" w:eastAsia="zh-TW" w:bidi="zh-TW"/>
    </w:rPr>
  </w:style>
  <w:style w:type="paragraph" w:customStyle="1" w:styleId="15">
    <w:name w:val="Body text|4"/>
    <w:basedOn w:val="1"/>
    <w:qFormat/>
    <w:uiPriority w:val="0"/>
    <w:pPr>
      <w:widowControl w:val="0"/>
      <w:shd w:val="clear" w:color="auto" w:fill="auto"/>
    </w:pPr>
    <w:rPr>
      <w:sz w:val="32"/>
      <w:szCs w:val="32"/>
      <w:u w:val="none"/>
      <w:shd w:val="clear" w:color="auto" w:fill="auto"/>
      <w:lang w:val="zh-TW" w:eastAsia="zh-TW" w:bidi="zh-TW"/>
    </w:rPr>
  </w:style>
  <w:style w:type="paragraph" w:customStyle="1" w:styleId="16">
    <w:name w:val="Heading #1|1"/>
    <w:basedOn w:val="1"/>
    <w:qFormat/>
    <w:uiPriority w:val="0"/>
    <w:pPr>
      <w:widowControl w:val="0"/>
      <w:shd w:val="clear" w:color="auto" w:fill="auto"/>
      <w:spacing w:line="547" w:lineRule="exact"/>
      <w:jc w:val="center"/>
      <w:outlineLvl w:val="0"/>
    </w:pPr>
    <w:rPr>
      <w:rFonts w:ascii="宋体" w:hAnsi="宋体" w:eastAsia="宋体" w:cs="宋体"/>
      <w:sz w:val="38"/>
      <w:szCs w:val="38"/>
      <w:u w:val="none"/>
      <w:shd w:val="clear" w:color="auto" w:fill="auto"/>
      <w:lang w:val="zh-TW" w:eastAsia="zh-TW" w:bidi="zh-TW"/>
    </w:rPr>
  </w:style>
  <w:style w:type="paragraph" w:customStyle="1" w:styleId="17">
    <w:name w:val="Other|1"/>
    <w:basedOn w:val="1"/>
    <w:qFormat/>
    <w:uiPriority w:val="0"/>
    <w:pPr>
      <w:widowControl w:val="0"/>
      <w:shd w:val="clear" w:color="auto" w:fill="auto"/>
      <w:spacing w:line="334"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Body text|2"/>
    <w:basedOn w:val="1"/>
    <w:qFormat/>
    <w:uiPriority w:val="0"/>
    <w:pPr>
      <w:widowControl w:val="0"/>
      <w:shd w:val="clear" w:color="auto" w:fill="auto"/>
      <w:spacing w:line="611" w:lineRule="exact"/>
      <w:ind w:firstLine="480"/>
    </w:pPr>
    <w:rPr>
      <w:rFonts w:ascii="宋体" w:hAnsi="宋体" w:eastAsia="宋体" w:cs="宋体"/>
      <w:u w:val="none"/>
      <w:shd w:val="clear" w:color="auto" w:fill="auto"/>
      <w:lang w:val="zh-TW" w:eastAsia="zh-TW" w:bidi="zh-TW"/>
    </w:rPr>
  </w:style>
  <w:style w:type="paragraph" w:customStyle="1" w:styleId="19">
    <w:name w:val="Picture caption|1"/>
    <w:basedOn w:val="1"/>
    <w:qFormat/>
    <w:uiPriority w:val="0"/>
    <w:pPr>
      <w:widowControl w:val="0"/>
      <w:shd w:val="clear" w:color="auto" w:fill="auto"/>
    </w:pPr>
    <w:rPr>
      <w:sz w:val="32"/>
      <w:szCs w:val="32"/>
      <w:u w:val="none"/>
      <w:shd w:val="clear" w:color="auto" w:fill="auto"/>
      <w:lang w:val="zh-TW" w:eastAsia="zh-TW" w:bidi="zh-TW"/>
    </w:rPr>
  </w:style>
  <w:style w:type="character" w:customStyle="1" w:styleId="20">
    <w:name w:val="font41"/>
    <w:basedOn w:val="9"/>
    <w:qFormat/>
    <w:uiPriority w:val="0"/>
    <w:rPr>
      <w:rFonts w:ascii="Tahoma" w:hAnsi="Tahoma" w:eastAsia="Tahoma" w:cs="Tahoma"/>
      <w:color w:val="000000"/>
      <w:sz w:val="40"/>
      <w:szCs w:val="40"/>
      <w:u w:val="none"/>
    </w:rPr>
  </w:style>
  <w:style w:type="character" w:customStyle="1" w:styleId="21">
    <w:name w:val="font71"/>
    <w:basedOn w:val="9"/>
    <w:qFormat/>
    <w:uiPriority w:val="0"/>
    <w:rPr>
      <w:rFonts w:hint="default" w:ascii="Tahoma" w:hAnsi="Tahoma" w:eastAsia="Tahoma" w:cs="Tahoma"/>
      <w:color w:val="000000"/>
      <w:sz w:val="22"/>
      <w:szCs w:val="22"/>
      <w:u w:val="none"/>
    </w:rPr>
  </w:style>
  <w:style w:type="character" w:customStyle="1" w:styleId="22">
    <w:name w:val="font61"/>
    <w:basedOn w:val="9"/>
    <w:qFormat/>
    <w:uiPriority w:val="0"/>
    <w:rPr>
      <w:rFonts w:hint="eastAsia" w:ascii="宋体" w:hAnsi="宋体" w:eastAsia="宋体" w:cs="宋体"/>
      <w:color w:val="000000"/>
      <w:sz w:val="24"/>
      <w:szCs w:val="24"/>
      <w:u w:val="none"/>
    </w:rPr>
  </w:style>
  <w:style w:type="character" w:customStyle="1" w:styleId="23">
    <w:name w:val="font91"/>
    <w:basedOn w:val="9"/>
    <w:qFormat/>
    <w:uiPriority w:val="0"/>
    <w:rPr>
      <w:rFonts w:hint="default" w:ascii="Tahoma" w:hAnsi="Tahoma" w:eastAsia="Tahoma" w:cs="Tahoma"/>
      <w:color w:val="000000"/>
      <w:sz w:val="24"/>
      <w:szCs w:val="24"/>
      <w:u w:val="none"/>
    </w:rPr>
  </w:style>
  <w:style w:type="paragraph" w:customStyle="1" w:styleId="24">
    <w:name w:val="Body text|3"/>
    <w:basedOn w:val="1"/>
    <w:qFormat/>
    <w:uiPriority w:val="0"/>
    <w:pPr>
      <w:widowControl w:val="0"/>
      <w:shd w:val="clear" w:color="auto" w:fill="auto"/>
      <w:spacing w:after="180"/>
      <w:jc w:val="center"/>
    </w:pPr>
    <w:rPr>
      <w:rFonts w:ascii="MingLiU" w:hAnsi="MingLiU" w:eastAsia="MingLiU" w:cs="MingLiU"/>
      <w:sz w:val="56"/>
      <w:szCs w:val="56"/>
      <w:u w:val="none"/>
      <w:shd w:val="clear" w:color="auto" w:fill="auto"/>
      <w:lang w:val="zh-TW" w:eastAsia="zh-TW" w:bidi="zh-TW"/>
    </w:rPr>
  </w:style>
  <w:style w:type="paragraph" w:styleId="25">
    <w:name w:val="List Paragraph"/>
    <w:basedOn w:val="1"/>
    <w:qFormat/>
    <w:uiPriority w:val="34"/>
    <w:pPr>
      <w:ind w:firstLine="420" w:firstLineChars="200"/>
    </w:pPr>
  </w:style>
  <w:style w:type="character" w:customStyle="1" w:styleId="26">
    <w:name w:val="font5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5125</Words>
  <Characters>5415</Characters>
  <Lines>0</Lines>
  <Paragraphs>0</Paragraphs>
  <TotalTime>64</TotalTime>
  <ScaleCrop>false</ScaleCrop>
  <LinksUpToDate>false</LinksUpToDate>
  <CharactersWithSpaces>5875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2021-06-23T00:17:00Z</dcterms:created>
  <dc:creator>Administrator</dc:creator>
  <cp:lastModifiedBy>无是无心</cp:lastModifiedBy>
  <cp:lastPrinted>2022-08-18T09:48:00Z</cp:lastPrinted>
  <dcterms:modified xsi:type="dcterms:W3CDTF">2022-08-19T00:33:34Z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77E7F4688E984145B9C260113E9453FB</vt:lpwstr>
  </property>
</Properties>
</file>